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E0B73" w14:textId="475A5FCA" w:rsidR="00A31C74" w:rsidRPr="001A0787" w:rsidRDefault="00A31C74">
      <w:pPr>
        <w:pStyle w:val="a3"/>
        <w:rPr>
          <w:rFonts w:ascii="微软雅黑" w:eastAsia="微软雅黑" w:hAnsi="微软雅黑"/>
          <w:i w:val="0"/>
          <w:sz w:val="20"/>
        </w:rPr>
      </w:pPr>
    </w:p>
    <w:p w14:paraId="6F19F465" w14:textId="77777777" w:rsidR="00A31C74" w:rsidRPr="001A0787" w:rsidRDefault="00A31C74">
      <w:pPr>
        <w:pStyle w:val="a3"/>
        <w:rPr>
          <w:rFonts w:ascii="微软雅黑" w:eastAsia="微软雅黑" w:hAnsi="微软雅黑"/>
          <w:i w:val="0"/>
          <w:sz w:val="20"/>
        </w:rPr>
      </w:pPr>
    </w:p>
    <w:p w14:paraId="51C1BAAE" w14:textId="77777777" w:rsidR="00A31C74" w:rsidRPr="001A0787" w:rsidRDefault="00A31C74">
      <w:pPr>
        <w:pStyle w:val="a3"/>
        <w:rPr>
          <w:rFonts w:ascii="微软雅黑" w:eastAsia="微软雅黑" w:hAnsi="微软雅黑"/>
          <w:i w:val="0"/>
          <w:sz w:val="20"/>
        </w:rPr>
      </w:pPr>
    </w:p>
    <w:p w14:paraId="102385F2" w14:textId="77777777" w:rsidR="00A31C74" w:rsidRPr="001A0787" w:rsidRDefault="00A31C74">
      <w:pPr>
        <w:pStyle w:val="a3"/>
        <w:spacing w:before="7"/>
        <w:rPr>
          <w:rFonts w:ascii="微软雅黑" w:eastAsia="微软雅黑" w:hAnsi="微软雅黑"/>
          <w:i w:val="0"/>
          <w:sz w:val="25"/>
        </w:rPr>
      </w:pPr>
    </w:p>
    <w:p w14:paraId="3DD65B7F" w14:textId="3D455059" w:rsidR="00A31C74" w:rsidRPr="001A0787" w:rsidRDefault="00AA64BB">
      <w:pPr>
        <w:spacing w:before="68"/>
        <w:ind w:left="2098"/>
        <w:rPr>
          <w:rFonts w:ascii="微软雅黑" w:eastAsia="微软雅黑" w:hAnsi="微软雅黑"/>
          <w:b/>
          <w:sz w:val="29"/>
          <w:lang w:eastAsia="zh-CN"/>
        </w:rPr>
      </w:pPr>
      <w:r w:rsidRPr="001A0787">
        <w:rPr>
          <w:rFonts w:ascii="微软雅黑" w:eastAsia="微软雅黑" w:hAnsi="微软雅黑"/>
          <w:noProof/>
          <w:lang w:eastAsia="zh-CN"/>
        </w:rPr>
        <w:drawing>
          <wp:anchor distT="0" distB="0" distL="0" distR="0" simplePos="0" relativeHeight="251655680" behindDoc="1" locked="0" layoutInCell="1" allowOverlap="1" wp14:anchorId="3ACF8BD9" wp14:editId="4734D7D4">
            <wp:simplePos x="0" y="0"/>
            <wp:positionH relativeFrom="page">
              <wp:posOffset>935177</wp:posOffset>
            </wp:positionH>
            <wp:positionV relativeFrom="paragraph">
              <wp:posOffset>313278</wp:posOffset>
            </wp:positionV>
            <wp:extent cx="151434" cy="16217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51434" cy="162178"/>
                    </a:xfrm>
                    <a:prstGeom prst="rect">
                      <a:avLst/>
                    </a:prstGeom>
                  </pic:spPr>
                </pic:pic>
              </a:graphicData>
            </a:graphic>
          </wp:anchor>
        </w:drawing>
      </w:r>
      <w:r w:rsidRPr="001A0787">
        <w:rPr>
          <w:rFonts w:ascii="微软雅黑" w:eastAsia="微软雅黑" w:hAnsi="微软雅黑"/>
          <w:noProof/>
          <w:lang w:eastAsia="zh-CN"/>
        </w:rPr>
        <w:drawing>
          <wp:anchor distT="0" distB="0" distL="0" distR="0" simplePos="0" relativeHeight="251656704" behindDoc="1" locked="0" layoutInCell="1" allowOverlap="1" wp14:anchorId="5148AB3E" wp14:editId="6BDE5172">
            <wp:simplePos x="0" y="0"/>
            <wp:positionH relativeFrom="page">
              <wp:posOffset>728167</wp:posOffset>
            </wp:positionH>
            <wp:positionV relativeFrom="paragraph">
              <wp:posOffset>313278</wp:posOffset>
            </wp:positionV>
            <wp:extent cx="151434" cy="16217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51434" cy="162178"/>
                    </a:xfrm>
                    <a:prstGeom prst="rect">
                      <a:avLst/>
                    </a:prstGeom>
                  </pic:spPr>
                </pic:pic>
              </a:graphicData>
            </a:graphic>
          </wp:anchor>
        </w:drawing>
      </w:r>
      <w:proofErr w:type="spellStart"/>
      <w:r w:rsidR="007F3A0D">
        <w:rPr>
          <w:rFonts w:ascii="微软雅黑" w:eastAsia="微软雅黑" w:hAnsi="微软雅黑"/>
          <w:b/>
          <w:w w:val="95"/>
          <w:sz w:val="29"/>
          <w:lang w:eastAsia="zh-CN"/>
        </w:rPr>
        <w:t>Sp</w:t>
      </w:r>
      <w:r w:rsidR="00752642">
        <w:rPr>
          <w:rFonts w:ascii="微软雅黑" w:eastAsia="微软雅黑" w:hAnsi="微软雅黑"/>
          <w:b/>
          <w:w w:val="95"/>
          <w:sz w:val="29"/>
          <w:lang w:eastAsia="zh-CN"/>
        </w:rPr>
        <w:t>ecMMA</w:t>
      </w:r>
      <w:proofErr w:type="spellEnd"/>
      <w:r w:rsidR="00752642">
        <w:rPr>
          <w:rFonts w:ascii="微软雅黑" w:eastAsia="微软雅黑" w:hAnsi="微软雅黑"/>
          <w:b/>
          <w:w w:val="95"/>
          <w:sz w:val="29"/>
          <w:lang w:eastAsia="zh-CN"/>
        </w:rPr>
        <w:t xml:space="preserve">® </w:t>
      </w:r>
      <w:r w:rsidR="004D55AD">
        <w:rPr>
          <w:rFonts w:ascii="微软雅黑" w:eastAsia="微软雅黑" w:hAnsi="微软雅黑" w:hint="eastAsia"/>
          <w:b/>
          <w:w w:val="95"/>
          <w:sz w:val="29"/>
          <w:lang w:eastAsia="zh-CN"/>
        </w:rPr>
        <w:t>7</w:t>
      </w:r>
      <w:r w:rsidR="00566869">
        <w:rPr>
          <w:rFonts w:ascii="微软雅黑" w:eastAsia="微软雅黑" w:hAnsi="微软雅黑" w:hint="eastAsia"/>
          <w:b/>
          <w:w w:val="95"/>
          <w:sz w:val="29"/>
          <w:lang w:eastAsia="zh-CN"/>
        </w:rPr>
        <w:t>3</w:t>
      </w:r>
      <w:r w:rsidR="00566869">
        <w:rPr>
          <w:rFonts w:ascii="微软雅黑" w:eastAsia="微软雅黑" w:hAnsi="微软雅黑"/>
          <w:b/>
          <w:w w:val="95"/>
          <w:sz w:val="29"/>
          <w:lang w:eastAsia="zh-CN"/>
        </w:rPr>
        <w:t>0</w:t>
      </w:r>
    </w:p>
    <w:p w14:paraId="6380F505" w14:textId="5BC41B33" w:rsidR="00A31C74" w:rsidRPr="001A0787" w:rsidRDefault="001D266E">
      <w:pPr>
        <w:spacing w:before="82"/>
        <w:ind w:left="2098"/>
        <w:rPr>
          <w:rFonts w:ascii="微软雅黑" w:eastAsia="微软雅黑" w:hAnsi="微软雅黑"/>
          <w:b/>
          <w:sz w:val="28"/>
          <w:lang w:eastAsia="zh-CN"/>
        </w:rPr>
      </w:pPr>
      <w:r>
        <w:rPr>
          <w:rFonts w:ascii="微软雅黑" w:eastAsia="微软雅黑" w:hAnsi="微软雅黑" w:hint="eastAsia"/>
          <w:b/>
          <w:sz w:val="28"/>
          <w:lang w:eastAsia="zh-CN"/>
        </w:rPr>
        <w:t>甲基丙烯酸甲酯树脂防水涂料</w:t>
      </w:r>
    </w:p>
    <w:p w14:paraId="6544B182" w14:textId="77777777" w:rsidR="00A31C74" w:rsidRPr="001A0787" w:rsidRDefault="00A31C74">
      <w:pPr>
        <w:pStyle w:val="a3"/>
        <w:spacing w:before="4"/>
        <w:rPr>
          <w:rFonts w:ascii="微软雅黑" w:eastAsia="微软雅黑" w:hAnsi="微软雅黑"/>
          <w:b/>
          <w:i w:val="0"/>
          <w:sz w:val="24"/>
          <w:lang w:eastAsia="zh-CN"/>
        </w:rPr>
      </w:pPr>
    </w:p>
    <w:p w14:paraId="175AA943" w14:textId="77777777" w:rsidR="00A31C74" w:rsidRPr="001A0787" w:rsidRDefault="00AA64BB">
      <w:pPr>
        <w:pStyle w:val="11"/>
        <w:ind w:left="1195"/>
        <w:rPr>
          <w:rFonts w:ascii="微软雅黑" w:eastAsia="微软雅黑" w:hAnsi="微软雅黑"/>
          <w:i w:val="0"/>
          <w:lang w:eastAsia="zh-CN"/>
        </w:rPr>
      </w:pPr>
      <w:r w:rsidRPr="001A0787">
        <w:rPr>
          <w:rFonts w:ascii="微软雅黑" w:eastAsia="微软雅黑" w:hAnsi="微软雅黑"/>
          <w:i w:val="0"/>
          <w:w w:val="95"/>
          <w:u w:val="single"/>
          <w:lang w:eastAsia="zh-CN"/>
        </w:rPr>
        <w:t>适用范围</w:t>
      </w:r>
    </w:p>
    <w:p w14:paraId="0C1C2B70" w14:textId="0A9DD51F" w:rsidR="00A31C74" w:rsidRPr="001A0787" w:rsidRDefault="007F3A0D">
      <w:pPr>
        <w:spacing w:before="141" w:line="254" w:lineRule="auto"/>
        <w:ind w:left="1620" w:hanging="425"/>
        <w:rPr>
          <w:rFonts w:ascii="微软雅黑" w:eastAsia="微软雅黑" w:hAnsi="微软雅黑"/>
          <w:sz w:val="24"/>
          <w:lang w:eastAsia="zh-CN"/>
        </w:rPr>
      </w:pPr>
      <w:r w:rsidRPr="00AD2E1C">
        <w:rPr>
          <w:rFonts w:ascii="微软雅黑" w:eastAsia="微软雅黑" w:hAnsi="微软雅黑" w:hint="eastAsia"/>
          <w:noProof/>
          <w:sz w:val="21"/>
          <w:szCs w:val="21"/>
          <w:lang w:eastAsia="zh-CN"/>
        </w:rPr>
        <w:drawing>
          <wp:anchor distT="0" distB="0" distL="114300" distR="114300" simplePos="0" relativeHeight="503304424" behindDoc="1" locked="0" layoutInCell="1" allowOverlap="1" wp14:anchorId="4AE78025" wp14:editId="7CC60C8E">
            <wp:simplePos x="0" y="0"/>
            <wp:positionH relativeFrom="column">
              <wp:posOffset>-232410</wp:posOffset>
            </wp:positionH>
            <wp:positionV relativeFrom="paragraph">
              <wp:posOffset>-2225040</wp:posOffset>
            </wp:positionV>
            <wp:extent cx="7581900" cy="10706100"/>
            <wp:effectExtent l="0" t="0" r="12700" b="12700"/>
            <wp:wrapNone/>
            <wp:docPr id="2" name="图片 0" descr="Speccem 310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cem 310HD.jpg"/>
                    <pic:cNvPicPr/>
                  </pic:nvPicPr>
                  <pic:blipFill>
                    <a:blip r:embed="rId11" cstate="print"/>
                    <a:stretch>
                      <a:fillRect/>
                    </a:stretch>
                  </pic:blipFill>
                  <pic:spPr>
                    <a:xfrm>
                      <a:off x="0" y="0"/>
                      <a:ext cx="7581900" cy="10706100"/>
                    </a:xfrm>
                    <a:prstGeom prst="rect">
                      <a:avLst/>
                    </a:prstGeom>
                  </pic:spPr>
                </pic:pic>
              </a:graphicData>
            </a:graphic>
          </wp:anchor>
        </w:drawing>
      </w:r>
      <w:r w:rsidR="00AA64BB" w:rsidRPr="001A0787">
        <w:rPr>
          <w:rFonts w:ascii="微软雅黑" w:eastAsia="微软雅黑" w:hAnsi="微软雅黑" w:hint="eastAsia"/>
          <w:sz w:val="16"/>
          <w:lang w:eastAsia="zh-CN"/>
        </w:rPr>
        <w:t xml:space="preserve">●   </w:t>
      </w:r>
      <w:proofErr w:type="spellStart"/>
      <w:r w:rsidR="004D55AD">
        <w:rPr>
          <w:rFonts w:ascii="微软雅黑" w:eastAsia="微软雅黑" w:hAnsi="微软雅黑"/>
          <w:sz w:val="21"/>
          <w:lang w:eastAsia="zh-CN"/>
        </w:rPr>
        <w:t>SpecMMA</w:t>
      </w:r>
      <w:proofErr w:type="spellEnd"/>
      <w:r w:rsidR="00AA64BB" w:rsidRPr="001A0787">
        <w:rPr>
          <w:rFonts w:ascii="微软雅黑" w:eastAsia="微软雅黑" w:hAnsi="微软雅黑"/>
          <w:w w:val="105"/>
          <w:position w:val="10"/>
          <w:sz w:val="10"/>
          <w:lang w:eastAsia="zh-CN"/>
        </w:rPr>
        <w:t>®</w:t>
      </w:r>
      <w:r w:rsidR="00752642">
        <w:rPr>
          <w:rFonts w:ascii="微软雅黑" w:eastAsia="微软雅黑" w:hAnsi="微软雅黑"/>
          <w:position w:val="10"/>
          <w:sz w:val="10"/>
          <w:lang w:eastAsia="zh-CN"/>
        </w:rPr>
        <w:t xml:space="preserve"> </w:t>
      </w:r>
      <w:r w:rsidR="004D55AD">
        <w:rPr>
          <w:rFonts w:ascii="微软雅黑" w:eastAsia="微软雅黑" w:hAnsi="微软雅黑"/>
          <w:sz w:val="24"/>
          <w:lang w:eastAsia="zh-CN"/>
        </w:rPr>
        <w:t>7</w:t>
      </w:r>
      <w:r w:rsidR="00566869">
        <w:rPr>
          <w:rFonts w:ascii="微软雅黑" w:eastAsia="微软雅黑" w:hAnsi="微软雅黑" w:hint="eastAsia"/>
          <w:sz w:val="24"/>
          <w:lang w:eastAsia="zh-CN"/>
        </w:rPr>
        <w:t>30</w:t>
      </w:r>
      <w:r w:rsidR="00AA64BB" w:rsidRPr="001A0787">
        <w:rPr>
          <w:rFonts w:ascii="微软雅黑" w:eastAsia="微软雅黑" w:hAnsi="微软雅黑"/>
          <w:sz w:val="24"/>
          <w:lang w:eastAsia="zh-CN"/>
        </w:rPr>
        <w:t xml:space="preserve">  </w:t>
      </w:r>
      <w:r w:rsidR="004D55AD">
        <w:rPr>
          <w:rFonts w:ascii="微软雅黑" w:eastAsia="微软雅黑" w:hAnsi="微软雅黑" w:hint="eastAsia"/>
          <w:sz w:val="24"/>
          <w:lang w:eastAsia="zh-CN"/>
        </w:rPr>
        <w:t>主要成分为甲基丙烯酸树脂，可采用</w:t>
      </w:r>
      <w:r w:rsidR="00566869">
        <w:rPr>
          <w:rFonts w:ascii="微软雅黑" w:eastAsia="微软雅黑" w:hAnsi="微软雅黑" w:hint="eastAsia"/>
          <w:sz w:val="24"/>
          <w:lang w:eastAsia="zh-CN"/>
        </w:rPr>
        <w:t>机械或手工拌合后涂铺于基材表面</w:t>
      </w:r>
      <w:r w:rsidR="00AA64BB" w:rsidRPr="001A0787">
        <w:rPr>
          <w:rFonts w:ascii="微软雅黑" w:eastAsia="微软雅黑" w:hAnsi="微软雅黑"/>
          <w:sz w:val="24"/>
          <w:lang w:eastAsia="zh-CN"/>
        </w:rPr>
        <w:t>，</w:t>
      </w:r>
      <w:r w:rsidR="004D55AD">
        <w:rPr>
          <w:rFonts w:ascii="微软雅黑" w:eastAsia="微软雅黑" w:hAnsi="微软雅黑" w:hint="eastAsia"/>
          <w:sz w:val="24"/>
          <w:lang w:eastAsia="zh-CN"/>
        </w:rPr>
        <w:t>能迅速固化，形成</w:t>
      </w:r>
      <w:r w:rsidR="00566869">
        <w:rPr>
          <w:rFonts w:ascii="微软雅黑" w:eastAsia="微软雅黑" w:hAnsi="微软雅黑" w:hint="eastAsia"/>
          <w:sz w:val="24"/>
          <w:lang w:eastAsia="zh-CN"/>
        </w:rPr>
        <w:t>具有优异性能的致密弹性</w:t>
      </w:r>
      <w:r w:rsidR="004D55AD">
        <w:rPr>
          <w:rFonts w:ascii="微软雅黑" w:eastAsia="微软雅黑" w:hAnsi="微软雅黑" w:hint="eastAsia"/>
          <w:sz w:val="24"/>
          <w:lang w:eastAsia="zh-CN"/>
        </w:rPr>
        <w:t>防护膜，</w:t>
      </w:r>
      <w:r w:rsidR="00566869">
        <w:rPr>
          <w:rFonts w:ascii="微软雅黑" w:eastAsia="微软雅黑" w:hAnsi="微软雅黑" w:hint="eastAsia"/>
          <w:sz w:val="24"/>
          <w:lang w:eastAsia="zh-CN"/>
        </w:rPr>
        <w:t>实现了</w:t>
      </w:r>
      <w:r w:rsidR="00566869" w:rsidRPr="00EA08E2">
        <w:rPr>
          <w:rFonts w:ascii="微软雅黑" w:eastAsia="微软雅黑" w:hAnsi="微软雅黑"/>
          <w:sz w:val="24"/>
          <w:lang w:eastAsia="zh-CN"/>
        </w:rPr>
        <w:t>包括拉伸强度、撕裂强度、冲击韧性、硬度、耐低温性以及断裂伸长率在内的各种物理特性的平衡组合</w:t>
      </w:r>
      <w:r w:rsidR="00672646">
        <w:rPr>
          <w:rFonts w:ascii="微软雅黑" w:eastAsia="微软雅黑" w:hAnsi="微软雅黑" w:hint="eastAsia"/>
          <w:sz w:val="24"/>
          <w:lang w:eastAsia="zh-CN"/>
        </w:rPr>
        <w:t>，为混凝土、钢材及其它基材提供高强度、延伸好、高附着力的防水、防腐、耐磨、抗压、抗冲的保护膜。广泛应用于混凝土桥面板、钢结构桥面板、桥墩的防水、防腐以及交通路面、天桥彩色防滑铺装</w:t>
      </w:r>
      <w:r w:rsidR="00AA64BB" w:rsidRPr="001A0787">
        <w:rPr>
          <w:rFonts w:ascii="微软雅黑" w:eastAsia="微软雅黑" w:hAnsi="微软雅黑"/>
          <w:sz w:val="24"/>
          <w:lang w:eastAsia="zh-CN"/>
        </w:rPr>
        <w:t>。</w:t>
      </w:r>
    </w:p>
    <w:p w14:paraId="2FBB0EBA" w14:textId="77777777" w:rsidR="00A31C74" w:rsidRPr="001A0787" w:rsidRDefault="00AA64BB">
      <w:pPr>
        <w:pStyle w:val="11"/>
        <w:spacing w:before="260"/>
        <w:ind w:left="1200"/>
        <w:rPr>
          <w:rFonts w:ascii="微软雅黑" w:eastAsia="微软雅黑" w:hAnsi="微软雅黑"/>
          <w:i w:val="0"/>
          <w:lang w:eastAsia="zh-CN"/>
        </w:rPr>
      </w:pPr>
      <w:r w:rsidRPr="001A0787">
        <w:rPr>
          <w:rFonts w:ascii="微软雅黑" w:eastAsia="微软雅黑" w:hAnsi="微软雅黑"/>
          <w:i w:val="0"/>
          <w:w w:val="95"/>
          <w:u w:val="single"/>
          <w:lang w:eastAsia="zh-CN"/>
        </w:rPr>
        <w:t>优点/特性</w:t>
      </w:r>
    </w:p>
    <w:p w14:paraId="3986E68C" w14:textId="584C0294" w:rsidR="00044B36" w:rsidRP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优异的耐水性、不透水性</w:t>
      </w:r>
      <w:r w:rsidRPr="00044B36">
        <w:rPr>
          <w:rFonts w:ascii="微软雅黑" w:eastAsia="微软雅黑" w:hAnsi="微软雅黑" w:hint="eastAsia"/>
          <w:sz w:val="21"/>
          <w:lang w:eastAsia="zh-CN"/>
        </w:rPr>
        <w:t>、</w:t>
      </w:r>
      <w:r w:rsidRPr="00044B36">
        <w:rPr>
          <w:rFonts w:ascii="微软雅黑" w:eastAsia="微软雅黑" w:hAnsi="微软雅黑"/>
          <w:sz w:val="21"/>
          <w:lang w:eastAsia="zh-CN"/>
        </w:rPr>
        <w:t>高的拉伸、撕裂强度</w:t>
      </w:r>
      <w:r w:rsidRPr="00044B36">
        <w:rPr>
          <w:rFonts w:ascii="微软雅黑" w:eastAsia="微软雅黑" w:hAnsi="微软雅黑" w:hint="eastAsia"/>
          <w:sz w:val="21"/>
          <w:lang w:eastAsia="zh-CN"/>
        </w:rPr>
        <w:t>、</w:t>
      </w:r>
      <w:r w:rsidRPr="00044B36">
        <w:rPr>
          <w:rFonts w:ascii="微软雅黑" w:eastAsia="微软雅黑" w:hAnsi="微软雅黑"/>
          <w:sz w:val="21"/>
          <w:lang w:eastAsia="zh-CN"/>
        </w:rPr>
        <w:t>良好的韧性与弹性</w:t>
      </w:r>
    </w:p>
    <w:p w14:paraId="65CF0889" w14:textId="0B03CFD4"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抗氯离子渗</w:t>
      </w:r>
      <w:r w:rsidR="00CC3EC0">
        <w:rPr>
          <w:rFonts w:ascii="微软雅黑" w:eastAsia="微软雅黑" w:hAnsi="微软雅黑" w:hint="eastAsia"/>
          <w:sz w:val="21"/>
          <w:lang w:eastAsia="zh-CN"/>
        </w:rPr>
        <w:t>入</w:t>
      </w:r>
      <w:r w:rsidRPr="00044B36">
        <w:rPr>
          <w:rFonts w:ascii="微软雅黑" w:eastAsia="微软雅黑" w:hAnsi="微软雅黑" w:hint="eastAsia"/>
          <w:sz w:val="21"/>
          <w:lang w:eastAsia="zh-CN"/>
        </w:rPr>
        <w:t>、</w:t>
      </w:r>
      <w:r w:rsidRPr="00044B36">
        <w:rPr>
          <w:rFonts w:ascii="微软雅黑" w:eastAsia="微软雅黑" w:hAnsi="微软雅黑"/>
          <w:sz w:val="21"/>
          <w:lang w:eastAsia="zh-CN"/>
        </w:rPr>
        <w:t>优异的耐化学腐蚀能力</w:t>
      </w:r>
    </w:p>
    <w:p w14:paraId="0B17C055" w14:textId="7D40976A"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良好的耐低温性能</w:t>
      </w:r>
      <w:r w:rsidRPr="00044B36">
        <w:rPr>
          <w:rFonts w:ascii="微软雅黑" w:eastAsia="微软雅黑" w:hAnsi="微软雅黑" w:hint="eastAsia"/>
          <w:sz w:val="21"/>
          <w:lang w:eastAsia="zh-CN"/>
        </w:rPr>
        <w:t>、</w:t>
      </w:r>
      <w:r w:rsidR="00CC3EC0">
        <w:rPr>
          <w:rFonts w:ascii="微软雅黑" w:eastAsia="微软雅黑" w:hAnsi="微软雅黑"/>
          <w:sz w:val="21"/>
          <w:lang w:eastAsia="zh-CN"/>
        </w:rPr>
        <w:t>良好的耐磨能力</w:t>
      </w:r>
    </w:p>
    <w:p w14:paraId="043722C7" w14:textId="77777777"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极好的层间粘接力</w:t>
      </w:r>
      <w:r w:rsidRPr="00044B36">
        <w:rPr>
          <w:rFonts w:ascii="微软雅黑" w:eastAsia="微软雅黑" w:hAnsi="微软雅黑" w:hint="eastAsia"/>
          <w:sz w:val="21"/>
          <w:lang w:eastAsia="zh-CN"/>
        </w:rPr>
        <w:t>、</w:t>
      </w:r>
      <w:r w:rsidRPr="00044B36">
        <w:rPr>
          <w:rFonts w:ascii="微软雅黑" w:eastAsia="微软雅黑" w:hAnsi="微软雅黑"/>
          <w:sz w:val="21"/>
          <w:lang w:eastAsia="zh-CN"/>
        </w:rPr>
        <w:t>与混凝土基面粘接强度高</w:t>
      </w:r>
    </w:p>
    <w:p w14:paraId="1E27B840" w14:textId="77777777"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反应完全，不含任何有机溶剂</w:t>
      </w:r>
    </w:p>
    <w:p w14:paraId="54998658" w14:textId="77777777"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很好的流淌性与渗透性</w:t>
      </w:r>
    </w:p>
    <w:p w14:paraId="3C313211" w14:textId="77777777"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优异的耐老化性能，使用寿命长（20年以上）</w:t>
      </w:r>
    </w:p>
    <w:p w14:paraId="7FF680B2" w14:textId="77777777"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良好的抗道碴碾压能力</w:t>
      </w:r>
    </w:p>
    <w:p w14:paraId="1B3A9F20" w14:textId="77777777"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固化几乎不受环境湿气的影响（下雨天除外）</w:t>
      </w:r>
    </w:p>
    <w:p w14:paraId="57CBAF33" w14:textId="77777777"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低温（零度以下）环境下施工均能快速固化</w:t>
      </w:r>
    </w:p>
    <w:p w14:paraId="0CC3194D" w14:textId="77777777" w:rsidR="00044B36" w:rsidRDefault="00044B36" w:rsidP="00044B36">
      <w:pPr>
        <w:pStyle w:val="a5"/>
        <w:numPr>
          <w:ilvl w:val="0"/>
          <w:numId w:val="3"/>
        </w:numPr>
        <w:spacing w:before="63"/>
        <w:rPr>
          <w:rFonts w:ascii="微软雅黑" w:eastAsia="微软雅黑" w:hAnsi="微软雅黑"/>
          <w:sz w:val="21"/>
          <w:lang w:eastAsia="zh-CN"/>
        </w:rPr>
      </w:pPr>
      <w:r w:rsidRPr="00044B36">
        <w:rPr>
          <w:rFonts w:ascii="微软雅黑" w:eastAsia="微软雅黑" w:hAnsi="微软雅黑"/>
          <w:sz w:val="21"/>
          <w:lang w:eastAsia="zh-CN"/>
        </w:rPr>
        <w:t>采用双组分无气喷涂设备冷喷施工，施工速度快，</w:t>
      </w:r>
      <w:r w:rsidRPr="00044B36">
        <w:rPr>
          <w:rFonts w:ascii="微软雅黑" w:eastAsia="微软雅黑" w:hAnsi="微软雅黑" w:hint="eastAsia"/>
          <w:sz w:val="21"/>
          <w:lang w:eastAsia="zh-CN"/>
        </w:rPr>
        <w:t>；</w:t>
      </w:r>
      <w:r w:rsidRPr="00044B36">
        <w:rPr>
          <w:rFonts w:ascii="微软雅黑" w:eastAsia="微软雅黑" w:hAnsi="微软雅黑"/>
          <w:sz w:val="21"/>
          <w:lang w:eastAsia="zh-CN"/>
        </w:rPr>
        <w:t>也可采用滚涂或刮涂等手工方式作业</w:t>
      </w:r>
    </w:p>
    <w:p w14:paraId="08F8BD6F" w14:textId="71C748AE" w:rsidR="00044B36" w:rsidRPr="00044B36" w:rsidRDefault="00CC3EC0" w:rsidP="00044B36">
      <w:pPr>
        <w:pStyle w:val="a5"/>
        <w:numPr>
          <w:ilvl w:val="0"/>
          <w:numId w:val="3"/>
        </w:numPr>
        <w:spacing w:before="63"/>
        <w:rPr>
          <w:rFonts w:ascii="微软雅黑" w:eastAsia="微软雅黑" w:hAnsi="微软雅黑"/>
          <w:sz w:val="21"/>
          <w:lang w:eastAsia="zh-CN"/>
        </w:rPr>
      </w:pPr>
      <w:r>
        <w:rPr>
          <w:rFonts w:ascii="微软雅黑" w:eastAsia="微软雅黑" w:hAnsi="微软雅黑" w:hint="eastAsia"/>
          <w:sz w:val="21"/>
          <w:lang w:eastAsia="zh-CN"/>
        </w:rPr>
        <w:t>承压间隔时间只需2小时</w:t>
      </w:r>
    </w:p>
    <w:p w14:paraId="7494DBE7" w14:textId="425E6EC9" w:rsidR="005D30E9" w:rsidRPr="007F3A0D" w:rsidRDefault="005D30E9" w:rsidP="00044B36">
      <w:pPr>
        <w:spacing w:before="63"/>
        <w:rPr>
          <w:rFonts w:ascii="微软雅黑" w:eastAsia="微软雅黑" w:hAnsi="微软雅黑"/>
          <w:sz w:val="21"/>
          <w:lang w:eastAsia="zh-CN"/>
        </w:rPr>
      </w:pPr>
    </w:p>
    <w:p w14:paraId="0CFF4767" w14:textId="77777777" w:rsidR="00A31C74" w:rsidRPr="007F3A0D" w:rsidRDefault="00AA64BB" w:rsidP="007F3A0D">
      <w:pPr>
        <w:pStyle w:val="11"/>
        <w:ind w:left="1207"/>
        <w:rPr>
          <w:rFonts w:ascii="微软雅黑" w:eastAsia="微软雅黑" w:hAnsi="微软雅黑"/>
          <w:i w:val="0"/>
        </w:rPr>
      </w:pPr>
      <w:r w:rsidRPr="001A0787">
        <w:rPr>
          <w:rFonts w:ascii="微软雅黑" w:eastAsia="微软雅黑" w:hAnsi="微软雅黑"/>
          <w:i w:val="0"/>
          <w:u w:val="single"/>
        </w:rPr>
        <w:t>典型产品数据</w:t>
      </w:r>
    </w:p>
    <w:tbl>
      <w:tblPr>
        <w:tblStyle w:val="TableNormal"/>
        <w:tblW w:w="10151" w:type="dxa"/>
        <w:tblInd w:w="1189" w:type="dxa"/>
        <w:tblBorders>
          <w:top w:val="nil"/>
          <w:left w:val="nil"/>
          <w:bottom w:val="nil"/>
          <w:right w:val="nil"/>
          <w:insideH w:val="nil"/>
          <w:insideV w:val="nil"/>
        </w:tblBorders>
        <w:tblLayout w:type="fixed"/>
        <w:tblLook w:val="01E0" w:firstRow="1" w:lastRow="1" w:firstColumn="1" w:lastColumn="1" w:noHBand="0" w:noVBand="0"/>
      </w:tblPr>
      <w:tblGrid>
        <w:gridCol w:w="3604"/>
        <w:gridCol w:w="3004"/>
        <w:gridCol w:w="454"/>
        <w:gridCol w:w="3089"/>
      </w:tblGrid>
      <w:tr w:rsidR="00A31C74" w:rsidRPr="001A0787" w14:paraId="1E1FE233" w14:textId="77777777" w:rsidTr="006757E5">
        <w:trPr>
          <w:trHeight w:hRule="exact" w:val="380"/>
        </w:trPr>
        <w:tc>
          <w:tcPr>
            <w:tcW w:w="3604" w:type="dxa"/>
            <w:tcBorders>
              <w:top w:val="single" w:sz="9" w:space="0" w:color="000000"/>
              <w:bottom w:val="single" w:sz="9" w:space="0" w:color="000000"/>
            </w:tcBorders>
          </w:tcPr>
          <w:p w14:paraId="3862F144" w14:textId="77777777" w:rsidR="00A31C74" w:rsidRPr="001A0787" w:rsidRDefault="00AA64BB">
            <w:pPr>
              <w:pStyle w:val="TableParagraph"/>
              <w:spacing w:before="22"/>
              <w:rPr>
                <w:rFonts w:ascii="微软雅黑" w:eastAsia="微软雅黑" w:hAnsi="微软雅黑"/>
                <w:b/>
                <w:sz w:val="21"/>
              </w:rPr>
            </w:pPr>
            <w:r w:rsidRPr="001A0787">
              <w:rPr>
                <w:rFonts w:ascii="微软雅黑" w:eastAsia="微软雅黑" w:hAnsi="微软雅黑"/>
                <w:b/>
                <w:w w:val="95"/>
                <w:sz w:val="21"/>
              </w:rPr>
              <w:t>涂料物性</w:t>
            </w:r>
          </w:p>
        </w:tc>
        <w:tc>
          <w:tcPr>
            <w:tcW w:w="3458" w:type="dxa"/>
            <w:gridSpan w:val="2"/>
            <w:tcBorders>
              <w:top w:val="single" w:sz="9" w:space="0" w:color="000000"/>
              <w:bottom w:val="single" w:sz="9" w:space="0" w:color="000000"/>
            </w:tcBorders>
          </w:tcPr>
          <w:p w14:paraId="46CE960B" w14:textId="77777777" w:rsidR="00A31C74" w:rsidRPr="001A0787" w:rsidRDefault="00A31C74">
            <w:pPr>
              <w:rPr>
                <w:rFonts w:ascii="微软雅黑" w:eastAsia="微软雅黑" w:hAnsi="微软雅黑"/>
              </w:rPr>
            </w:pPr>
          </w:p>
        </w:tc>
        <w:tc>
          <w:tcPr>
            <w:tcW w:w="3089" w:type="dxa"/>
            <w:tcBorders>
              <w:top w:val="single" w:sz="9" w:space="0" w:color="000000"/>
              <w:bottom w:val="single" w:sz="9" w:space="0" w:color="000000"/>
            </w:tcBorders>
          </w:tcPr>
          <w:p w14:paraId="7E5F03C0" w14:textId="77777777" w:rsidR="00A31C74" w:rsidRPr="001A0787" w:rsidRDefault="00A31C74">
            <w:pPr>
              <w:rPr>
                <w:rFonts w:ascii="微软雅黑" w:eastAsia="微软雅黑" w:hAnsi="微软雅黑"/>
              </w:rPr>
            </w:pPr>
          </w:p>
        </w:tc>
      </w:tr>
      <w:tr w:rsidR="00B27B3C" w:rsidRPr="001A0787" w14:paraId="560511EF" w14:textId="77777777" w:rsidTr="006757E5">
        <w:trPr>
          <w:trHeight w:hRule="exact" w:val="390"/>
        </w:trPr>
        <w:tc>
          <w:tcPr>
            <w:tcW w:w="3604" w:type="dxa"/>
            <w:tcBorders>
              <w:top w:val="single" w:sz="9" w:space="0" w:color="000000"/>
            </w:tcBorders>
          </w:tcPr>
          <w:p w14:paraId="48358556" w14:textId="77777777" w:rsidR="00B27B3C" w:rsidRPr="001A0787" w:rsidRDefault="00B27B3C">
            <w:pPr>
              <w:rPr>
                <w:rFonts w:ascii="微软雅黑" w:eastAsia="微软雅黑" w:hAnsi="微软雅黑"/>
              </w:rPr>
            </w:pPr>
          </w:p>
        </w:tc>
        <w:tc>
          <w:tcPr>
            <w:tcW w:w="3004" w:type="dxa"/>
            <w:tcBorders>
              <w:top w:val="single" w:sz="9" w:space="0" w:color="000000"/>
            </w:tcBorders>
          </w:tcPr>
          <w:p w14:paraId="52232101" w14:textId="7A77195F" w:rsidR="00B27B3C" w:rsidRPr="00CA1794" w:rsidRDefault="00B27B3C" w:rsidP="002B6D98">
            <w:pPr>
              <w:pStyle w:val="TableParagraph"/>
              <w:spacing w:before="24"/>
              <w:ind w:left="0" w:right="784"/>
              <w:jc w:val="center"/>
              <w:rPr>
                <w:rFonts w:ascii="微软雅黑" w:eastAsia="微软雅黑" w:hAnsi="微软雅黑"/>
                <w:sz w:val="21"/>
                <w:lang w:eastAsia="zh-CN"/>
              </w:rPr>
            </w:pPr>
            <w:r w:rsidRPr="00CA1794">
              <w:rPr>
                <w:rFonts w:ascii="微软雅黑" w:eastAsia="微软雅黑" w:hAnsi="微软雅黑" w:hint="eastAsia"/>
                <w:w w:val="95"/>
                <w:sz w:val="21"/>
                <w:lang w:eastAsia="zh-CN"/>
              </w:rPr>
              <w:t xml:space="preserve">         组分A</w:t>
            </w:r>
          </w:p>
        </w:tc>
        <w:tc>
          <w:tcPr>
            <w:tcW w:w="3543" w:type="dxa"/>
            <w:gridSpan w:val="2"/>
            <w:tcBorders>
              <w:top w:val="single" w:sz="9" w:space="0" w:color="000000"/>
            </w:tcBorders>
          </w:tcPr>
          <w:p w14:paraId="33AB8473" w14:textId="4AC4C99B" w:rsidR="00B27B3C" w:rsidRPr="00CA1794" w:rsidRDefault="00B27B3C" w:rsidP="00394426">
            <w:pPr>
              <w:pStyle w:val="TableParagraph"/>
              <w:spacing w:line="273" w:lineRule="exact"/>
              <w:ind w:left="606" w:right="909"/>
              <w:jc w:val="center"/>
              <w:rPr>
                <w:rFonts w:ascii="微软雅黑" w:eastAsia="微软雅黑" w:hAnsi="微软雅黑"/>
                <w:sz w:val="21"/>
                <w:lang w:eastAsia="zh-CN"/>
              </w:rPr>
            </w:pPr>
            <w:r w:rsidRPr="00CA1794">
              <w:rPr>
                <w:rFonts w:ascii="微软雅黑" w:eastAsia="微软雅黑" w:hAnsi="微软雅黑" w:hint="eastAsia"/>
                <w:w w:val="95"/>
                <w:sz w:val="21"/>
                <w:lang w:eastAsia="zh-CN"/>
              </w:rPr>
              <w:t>组分B</w:t>
            </w:r>
          </w:p>
        </w:tc>
      </w:tr>
      <w:tr w:rsidR="00B27B3C" w:rsidRPr="001A0787" w14:paraId="13CD1CA7" w14:textId="77777777" w:rsidTr="006757E5">
        <w:trPr>
          <w:trHeight w:hRule="exact" w:val="384"/>
        </w:trPr>
        <w:tc>
          <w:tcPr>
            <w:tcW w:w="3604" w:type="dxa"/>
          </w:tcPr>
          <w:p w14:paraId="1B8DD5B8" w14:textId="77777777" w:rsidR="00B27B3C" w:rsidRPr="001A0787" w:rsidRDefault="00B27B3C">
            <w:pPr>
              <w:pStyle w:val="TableParagraph"/>
              <w:spacing w:before="12"/>
              <w:rPr>
                <w:rFonts w:ascii="微软雅黑" w:eastAsia="微软雅黑" w:hAnsi="微软雅黑"/>
                <w:sz w:val="21"/>
              </w:rPr>
            </w:pPr>
            <w:r w:rsidRPr="001A0787">
              <w:rPr>
                <w:rFonts w:ascii="微软雅黑" w:eastAsia="微软雅黑" w:hAnsi="微软雅黑"/>
                <w:w w:val="95"/>
                <w:sz w:val="21"/>
              </w:rPr>
              <w:t>颜色</w:t>
            </w:r>
          </w:p>
        </w:tc>
        <w:tc>
          <w:tcPr>
            <w:tcW w:w="3004" w:type="dxa"/>
          </w:tcPr>
          <w:p w14:paraId="55606A34" w14:textId="33405C1B" w:rsidR="00B27B3C" w:rsidRPr="00CA1794" w:rsidRDefault="00CA1794" w:rsidP="00394426">
            <w:pPr>
              <w:pStyle w:val="TableParagraph"/>
              <w:spacing w:line="273" w:lineRule="exact"/>
              <w:ind w:left="606" w:right="909"/>
              <w:jc w:val="center"/>
              <w:rPr>
                <w:rFonts w:ascii="微软雅黑" w:eastAsia="微软雅黑" w:hAnsi="微软雅黑"/>
                <w:sz w:val="21"/>
              </w:rPr>
            </w:pPr>
            <w:r w:rsidRPr="00CA1794">
              <w:rPr>
                <w:rFonts w:ascii="微软雅黑" w:eastAsia="微软雅黑" w:hAnsi="微软雅黑" w:hint="eastAsia"/>
                <w:w w:val="95"/>
                <w:sz w:val="21"/>
                <w:lang w:eastAsia="zh-CN"/>
              </w:rPr>
              <w:t>浅灰色粘稠</w:t>
            </w:r>
            <w:r w:rsidR="00B27B3C" w:rsidRPr="00CA1794">
              <w:rPr>
                <w:rFonts w:ascii="微软雅黑" w:eastAsia="微软雅黑" w:hAnsi="微软雅黑"/>
                <w:w w:val="95"/>
                <w:sz w:val="21"/>
              </w:rPr>
              <w:t>液体</w:t>
            </w:r>
            <w:r w:rsidR="00B27B3C" w:rsidRPr="00CA1794">
              <w:rPr>
                <w:rFonts w:ascii="微软雅黑" w:eastAsia="微软雅黑" w:hAnsi="微软雅黑" w:hint="eastAsia"/>
                <w:sz w:val="21"/>
              </w:rPr>
              <w:t xml:space="preserve"> </w:t>
            </w:r>
          </w:p>
        </w:tc>
        <w:tc>
          <w:tcPr>
            <w:tcW w:w="3543" w:type="dxa"/>
            <w:gridSpan w:val="2"/>
          </w:tcPr>
          <w:p w14:paraId="371AA232" w14:textId="712E7962" w:rsidR="00B27B3C" w:rsidRPr="00CA1794" w:rsidRDefault="00CA1794" w:rsidP="00394426">
            <w:pPr>
              <w:pStyle w:val="TableParagraph"/>
              <w:spacing w:line="273" w:lineRule="exact"/>
              <w:ind w:left="606" w:right="909"/>
              <w:jc w:val="center"/>
              <w:rPr>
                <w:rFonts w:ascii="微软雅黑" w:eastAsia="微软雅黑" w:hAnsi="微软雅黑"/>
                <w:sz w:val="21"/>
              </w:rPr>
            </w:pPr>
            <w:r w:rsidRPr="00CA1794">
              <w:rPr>
                <w:rFonts w:ascii="微软雅黑" w:eastAsia="微软雅黑" w:hAnsi="微软雅黑" w:hint="eastAsia"/>
                <w:w w:val="95"/>
                <w:sz w:val="21"/>
                <w:lang w:eastAsia="zh-CN"/>
              </w:rPr>
              <w:t>白色或灰色粘稠</w:t>
            </w:r>
            <w:r w:rsidR="006757E5">
              <w:rPr>
                <w:rFonts w:ascii="微软雅黑" w:eastAsia="微软雅黑" w:hAnsi="微软雅黑" w:hint="eastAsia"/>
                <w:w w:val="95"/>
                <w:sz w:val="21"/>
                <w:lang w:eastAsia="zh-CN"/>
              </w:rPr>
              <w:t>液</w:t>
            </w:r>
            <w:r w:rsidR="00B27B3C" w:rsidRPr="00CA1794">
              <w:rPr>
                <w:rFonts w:ascii="微软雅黑" w:eastAsia="微软雅黑" w:hAnsi="微软雅黑"/>
                <w:w w:val="95"/>
                <w:sz w:val="21"/>
              </w:rPr>
              <w:t>体</w:t>
            </w:r>
          </w:p>
        </w:tc>
      </w:tr>
      <w:tr w:rsidR="00B27B3C" w:rsidRPr="001A0787" w14:paraId="5188C46D" w14:textId="77777777" w:rsidTr="006757E5">
        <w:trPr>
          <w:trHeight w:hRule="exact" w:val="382"/>
        </w:trPr>
        <w:tc>
          <w:tcPr>
            <w:tcW w:w="3604" w:type="dxa"/>
          </w:tcPr>
          <w:p w14:paraId="3ED0E6E5" w14:textId="77777777" w:rsidR="00B27B3C" w:rsidRPr="001A0787" w:rsidRDefault="00B27B3C">
            <w:pPr>
              <w:pStyle w:val="TableParagraph"/>
              <w:spacing w:before="14"/>
              <w:rPr>
                <w:rFonts w:ascii="微软雅黑" w:eastAsia="微软雅黑" w:hAnsi="微软雅黑"/>
                <w:sz w:val="21"/>
              </w:rPr>
            </w:pPr>
            <w:r w:rsidRPr="001A0787">
              <w:rPr>
                <w:rFonts w:ascii="微软雅黑" w:eastAsia="微软雅黑" w:hAnsi="微软雅黑"/>
                <w:w w:val="95"/>
                <w:sz w:val="21"/>
              </w:rPr>
              <w:t>外观</w:t>
            </w:r>
          </w:p>
        </w:tc>
        <w:tc>
          <w:tcPr>
            <w:tcW w:w="3004" w:type="dxa"/>
          </w:tcPr>
          <w:p w14:paraId="73AD3321" w14:textId="649DF588" w:rsidR="00B27B3C" w:rsidRPr="00CA1794" w:rsidRDefault="00B27B3C" w:rsidP="00394426">
            <w:pPr>
              <w:pStyle w:val="TableParagraph"/>
              <w:spacing w:line="273" w:lineRule="exact"/>
              <w:ind w:left="606" w:right="909"/>
              <w:jc w:val="center"/>
              <w:rPr>
                <w:rFonts w:ascii="微软雅黑" w:eastAsia="微软雅黑" w:hAnsi="微软雅黑"/>
                <w:sz w:val="21"/>
                <w:lang w:eastAsia="zh-CN"/>
              </w:rPr>
            </w:pPr>
            <w:r w:rsidRPr="00CA1794">
              <w:rPr>
                <w:rFonts w:ascii="微软雅黑" w:eastAsia="微软雅黑" w:hAnsi="微软雅黑"/>
                <w:w w:val="95"/>
                <w:sz w:val="21"/>
              </w:rPr>
              <w:t>液态</w:t>
            </w:r>
            <w:r w:rsidRPr="00CA1794">
              <w:rPr>
                <w:rFonts w:ascii="微软雅黑" w:eastAsia="微软雅黑" w:hAnsi="微软雅黑" w:hint="eastAsia"/>
                <w:sz w:val="21"/>
              </w:rPr>
              <w:t xml:space="preserve"> </w:t>
            </w:r>
          </w:p>
        </w:tc>
        <w:tc>
          <w:tcPr>
            <w:tcW w:w="3543" w:type="dxa"/>
            <w:gridSpan w:val="2"/>
          </w:tcPr>
          <w:p w14:paraId="1F1DB3D5" w14:textId="52AAD6B0" w:rsidR="00B27B3C" w:rsidRPr="00CA1794" w:rsidRDefault="00B27B3C" w:rsidP="00394426">
            <w:pPr>
              <w:pStyle w:val="TableParagraph"/>
              <w:spacing w:line="273" w:lineRule="exact"/>
              <w:ind w:left="606" w:right="909"/>
              <w:jc w:val="center"/>
              <w:rPr>
                <w:rFonts w:ascii="微软雅黑" w:eastAsia="微软雅黑" w:hAnsi="微软雅黑"/>
                <w:sz w:val="21"/>
                <w:lang w:eastAsia="zh-CN"/>
              </w:rPr>
            </w:pPr>
            <w:r w:rsidRPr="00CA1794">
              <w:rPr>
                <w:rFonts w:ascii="微软雅黑" w:eastAsia="微软雅黑" w:hAnsi="微软雅黑"/>
                <w:w w:val="95"/>
                <w:sz w:val="21"/>
              </w:rPr>
              <w:t>液态</w:t>
            </w:r>
          </w:p>
        </w:tc>
      </w:tr>
      <w:tr w:rsidR="00B27B3C" w:rsidRPr="001A0787" w14:paraId="6CD6120A" w14:textId="77777777" w:rsidTr="006757E5">
        <w:trPr>
          <w:trHeight w:hRule="exact" w:val="352"/>
        </w:trPr>
        <w:tc>
          <w:tcPr>
            <w:tcW w:w="3604" w:type="dxa"/>
          </w:tcPr>
          <w:p w14:paraId="06E45F78" w14:textId="77777777" w:rsidR="00B27B3C" w:rsidRPr="001A0787" w:rsidRDefault="00B27B3C">
            <w:pPr>
              <w:pStyle w:val="TableParagraph"/>
              <w:spacing w:before="9"/>
              <w:rPr>
                <w:rFonts w:ascii="微软雅黑" w:eastAsia="微软雅黑" w:hAnsi="微软雅黑"/>
                <w:sz w:val="21"/>
              </w:rPr>
            </w:pPr>
            <w:r w:rsidRPr="001A0787">
              <w:rPr>
                <w:rFonts w:ascii="微软雅黑" w:eastAsia="微软雅黑" w:hAnsi="微软雅黑"/>
                <w:w w:val="99"/>
                <w:sz w:val="21"/>
              </w:rPr>
              <w:t>比重（</w:t>
            </w:r>
            <w:r w:rsidRPr="001A0787">
              <w:rPr>
                <w:rFonts w:ascii="微软雅黑" w:eastAsia="微软雅黑" w:hAnsi="微软雅黑"/>
                <w:spacing w:val="-1"/>
                <w:sz w:val="21"/>
              </w:rPr>
              <w:t>g</w:t>
            </w:r>
            <w:r w:rsidRPr="001A0787">
              <w:rPr>
                <w:rFonts w:ascii="微软雅黑" w:eastAsia="微软雅黑" w:hAnsi="微软雅黑"/>
                <w:sz w:val="21"/>
              </w:rPr>
              <w:t>/c</w:t>
            </w:r>
            <w:r w:rsidRPr="001A0787">
              <w:rPr>
                <w:rFonts w:ascii="微软雅黑" w:eastAsia="微软雅黑" w:hAnsi="微软雅黑"/>
                <w:spacing w:val="-1"/>
                <w:sz w:val="21"/>
              </w:rPr>
              <w:t>m</w:t>
            </w:r>
            <w:r w:rsidRPr="001A0787">
              <w:rPr>
                <w:rFonts w:ascii="微软雅黑" w:eastAsia="微软雅黑" w:hAnsi="微软雅黑"/>
                <w:w w:val="105"/>
                <w:position w:val="10"/>
                <w:sz w:val="10"/>
              </w:rPr>
              <w:t>3</w:t>
            </w:r>
            <w:r w:rsidRPr="001A0787">
              <w:rPr>
                <w:rFonts w:ascii="微软雅黑" w:eastAsia="微软雅黑" w:hAnsi="微软雅黑"/>
                <w:sz w:val="21"/>
              </w:rPr>
              <w:t>,</w:t>
            </w:r>
            <w:r w:rsidRPr="001A0787">
              <w:rPr>
                <w:rFonts w:ascii="微软雅黑" w:eastAsia="微软雅黑" w:hAnsi="微软雅黑"/>
                <w:spacing w:val="-1"/>
                <w:sz w:val="21"/>
              </w:rPr>
              <w:t>23</w:t>
            </w:r>
            <w:r w:rsidRPr="001A0787">
              <w:rPr>
                <w:rFonts w:ascii="微软雅黑" w:eastAsia="微软雅黑" w:hAnsi="微软雅黑" w:hint="eastAsia"/>
                <w:spacing w:val="3"/>
                <w:sz w:val="21"/>
              </w:rPr>
              <w:t>℃</w:t>
            </w:r>
            <w:r w:rsidRPr="001A0787">
              <w:rPr>
                <w:rFonts w:ascii="微软雅黑" w:eastAsia="微软雅黑" w:hAnsi="微软雅黑"/>
                <w:w w:val="99"/>
                <w:sz w:val="21"/>
              </w:rPr>
              <w:t>，</w:t>
            </w:r>
            <w:r w:rsidRPr="001A0787">
              <w:rPr>
                <w:rFonts w:ascii="微软雅黑" w:eastAsia="微软雅黑" w:hAnsi="微软雅黑"/>
                <w:spacing w:val="-1"/>
                <w:sz w:val="21"/>
              </w:rPr>
              <w:t>50%</w:t>
            </w:r>
            <w:r w:rsidRPr="001A0787">
              <w:rPr>
                <w:rFonts w:ascii="微软雅黑" w:eastAsia="微软雅黑" w:hAnsi="微软雅黑"/>
                <w:spacing w:val="-3"/>
                <w:sz w:val="21"/>
              </w:rPr>
              <w:t>R</w:t>
            </w:r>
            <w:r w:rsidRPr="001A0787">
              <w:rPr>
                <w:rFonts w:ascii="微软雅黑" w:eastAsia="微软雅黑" w:hAnsi="微软雅黑"/>
                <w:spacing w:val="-2"/>
                <w:sz w:val="21"/>
              </w:rPr>
              <w:t>H</w:t>
            </w:r>
            <w:r w:rsidRPr="001A0787">
              <w:rPr>
                <w:rFonts w:ascii="微软雅黑" w:eastAsia="微软雅黑" w:hAnsi="微软雅黑"/>
                <w:w w:val="99"/>
                <w:sz w:val="21"/>
              </w:rPr>
              <w:t>）</w:t>
            </w:r>
          </w:p>
        </w:tc>
        <w:tc>
          <w:tcPr>
            <w:tcW w:w="3004" w:type="dxa"/>
          </w:tcPr>
          <w:p w14:paraId="2E98DB23" w14:textId="5A3345A2" w:rsidR="00B27B3C" w:rsidRPr="00CA1794" w:rsidRDefault="00CA1794" w:rsidP="00394426">
            <w:pPr>
              <w:pStyle w:val="TableParagraph"/>
              <w:spacing w:before="0" w:line="273" w:lineRule="exact"/>
              <w:ind w:left="606" w:right="909"/>
              <w:jc w:val="center"/>
              <w:rPr>
                <w:rFonts w:ascii="微软雅黑" w:eastAsia="微软雅黑" w:hAnsi="微软雅黑"/>
                <w:sz w:val="21"/>
                <w:lang w:eastAsia="zh-CN"/>
              </w:rPr>
            </w:pPr>
            <w:r w:rsidRPr="00CA1794">
              <w:rPr>
                <w:rFonts w:ascii="微软雅黑" w:eastAsia="微软雅黑" w:hAnsi="微软雅黑"/>
                <w:sz w:val="21"/>
              </w:rPr>
              <w:t>1.</w:t>
            </w:r>
            <w:r w:rsidRPr="00CA1794">
              <w:rPr>
                <w:rFonts w:ascii="微软雅黑" w:eastAsia="微软雅黑" w:hAnsi="微软雅黑" w:hint="eastAsia"/>
                <w:sz w:val="21"/>
                <w:lang w:eastAsia="zh-CN"/>
              </w:rPr>
              <w:t>1</w:t>
            </w:r>
          </w:p>
        </w:tc>
        <w:tc>
          <w:tcPr>
            <w:tcW w:w="3543" w:type="dxa"/>
            <w:gridSpan w:val="2"/>
          </w:tcPr>
          <w:p w14:paraId="688C639B" w14:textId="282055C1" w:rsidR="00B27B3C" w:rsidRPr="00CA1794" w:rsidRDefault="00CA1794" w:rsidP="00394426">
            <w:pPr>
              <w:pStyle w:val="TableParagraph"/>
              <w:spacing w:before="0" w:line="273" w:lineRule="exact"/>
              <w:ind w:left="606" w:right="909"/>
              <w:jc w:val="center"/>
              <w:rPr>
                <w:rFonts w:ascii="微软雅黑" w:eastAsia="微软雅黑" w:hAnsi="微软雅黑"/>
                <w:sz w:val="21"/>
                <w:lang w:eastAsia="zh-CN"/>
              </w:rPr>
            </w:pPr>
            <w:r w:rsidRPr="00CA1794">
              <w:rPr>
                <w:rFonts w:ascii="微软雅黑" w:eastAsia="微软雅黑" w:hAnsi="微软雅黑"/>
                <w:sz w:val="21"/>
              </w:rPr>
              <w:t>1.</w:t>
            </w:r>
            <w:r w:rsidRPr="00CA1794">
              <w:rPr>
                <w:rFonts w:ascii="微软雅黑" w:eastAsia="微软雅黑" w:hAnsi="微软雅黑" w:hint="eastAsia"/>
                <w:sz w:val="21"/>
                <w:lang w:eastAsia="zh-CN"/>
              </w:rPr>
              <w:t>2</w:t>
            </w:r>
          </w:p>
        </w:tc>
      </w:tr>
      <w:tr w:rsidR="002B6D98" w:rsidRPr="001A0787" w14:paraId="608B7104" w14:textId="77777777" w:rsidTr="006757E5">
        <w:trPr>
          <w:trHeight w:hRule="exact" w:val="352"/>
        </w:trPr>
        <w:tc>
          <w:tcPr>
            <w:tcW w:w="3604" w:type="dxa"/>
          </w:tcPr>
          <w:p w14:paraId="1543D261" w14:textId="77777777" w:rsidR="002B6D98" w:rsidRPr="001A0787" w:rsidRDefault="002B6D98">
            <w:pPr>
              <w:pStyle w:val="TableParagraph"/>
              <w:spacing w:before="9"/>
              <w:rPr>
                <w:rFonts w:ascii="微软雅黑" w:eastAsia="微软雅黑" w:hAnsi="微软雅黑"/>
                <w:sz w:val="21"/>
              </w:rPr>
            </w:pPr>
            <w:r w:rsidRPr="001A0787">
              <w:rPr>
                <w:rFonts w:ascii="微软雅黑" w:eastAsia="微软雅黑" w:hAnsi="微软雅黑"/>
                <w:w w:val="95"/>
                <w:sz w:val="21"/>
              </w:rPr>
              <w:t>23</w:t>
            </w:r>
            <w:r w:rsidRPr="001A0787">
              <w:rPr>
                <w:rFonts w:ascii="微软雅黑" w:eastAsia="微软雅黑" w:hAnsi="微软雅黑" w:hint="eastAsia"/>
                <w:w w:val="95"/>
                <w:sz w:val="21"/>
              </w:rPr>
              <w:t>℃</w:t>
            </w:r>
            <w:r w:rsidRPr="001A0787">
              <w:rPr>
                <w:rFonts w:ascii="微软雅黑" w:eastAsia="微软雅黑" w:hAnsi="微软雅黑"/>
                <w:w w:val="95"/>
                <w:sz w:val="21"/>
              </w:rPr>
              <w:t>下的粘度（mPaS）</w:t>
            </w:r>
          </w:p>
        </w:tc>
        <w:tc>
          <w:tcPr>
            <w:tcW w:w="6547" w:type="dxa"/>
            <w:gridSpan w:val="3"/>
            <w:vAlign w:val="center"/>
          </w:tcPr>
          <w:p w14:paraId="72BD3AF3" w14:textId="63D5B0B0" w:rsidR="002B6D98" w:rsidRPr="00CA1794" w:rsidRDefault="00B27B3C" w:rsidP="00394426">
            <w:pPr>
              <w:pStyle w:val="TableParagraph"/>
              <w:spacing w:before="0" w:line="273" w:lineRule="exact"/>
              <w:ind w:left="608" w:right="909"/>
              <w:jc w:val="center"/>
              <w:rPr>
                <w:rFonts w:ascii="微软雅黑" w:eastAsia="微软雅黑" w:hAnsi="微软雅黑"/>
                <w:sz w:val="21"/>
                <w:lang w:eastAsia="zh-CN"/>
              </w:rPr>
            </w:pPr>
            <w:r w:rsidRPr="00CA1794">
              <w:rPr>
                <w:rFonts w:ascii="微软雅黑" w:eastAsia="微软雅黑" w:hAnsi="微软雅黑" w:hint="eastAsia"/>
                <w:w w:val="95"/>
                <w:sz w:val="21"/>
                <w:lang w:eastAsia="zh-CN"/>
              </w:rPr>
              <w:t>混合后</w:t>
            </w:r>
            <w:r w:rsidR="00CA1794" w:rsidRPr="00CA1794">
              <w:rPr>
                <w:rFonts w:ascii="微软雅黑" w:eastAsia="微软雅黑" w:hAnsi="微软雅黑" w:hint="eastAsia"/>
                <w:w w:val="95"/>
                <w:sz w:val="21"/>
                <w:lang w:eastAsia="zh-CN"/>
              </w:rPr>
              <w:t>10</w:t>
            </w:r>
            <w:r w:rsidR="002B6D98" w:rsidRPr="00CA1794">
              <w:rPr>
                <w:rFonts w:ascii="微软雅黑" w:eastAsia="微软雅黑" w:hAnsi="微软雅黑" w:hint="eastAsia"/>
                <w:w w:val="95"/>
                <w:sz w:val="21"/>
                <w:lang w:eastAsia="zh-CN"/>
              </w:rPr>
              <w:t>00</w:t>
            </w:r>
            <w:r w:rsidR="002B6D98" w:rsidRPr="00CA1794">
              <w:rPr>
                <w:rFonts w:ascii="微软雅黑" w:eastAsia="微软雅黑" w:hAnsi="微软雅黑"/>
                <w:w w:val="95"/>
                <w:sz w:val="21"/>
              </w:rPr>
              <w:t>～</w:t>
            </w:r>
            <w:r w:rsidR="00CA1794" w:rsidRPr="00CA1794">
              <w:rPr>
                <w:rFonts w:ascii="微软雅黑" w:eastAsia="微软雅黑" w:hAnsi="微软雅黑" w:hint="eastAsia"/>
                <w:w w:val="95"/>
                <w:sz w:val="21"/>
                <w:lang w:eastAsia="zh-CN"/>
              </w:rPr>
              <w:t>30</w:t>
            </w:r>
            <w:r w:rsidR="002B6D98" w:rsidRPr="00CA1794">
              <w:rPr>
                <w:rFonts w:ascii="微软雅黑" w:eastAsia="微软雅黑" w:hAnsi="微软雅黑"/>
                <w:w w:val="95"/>
                <w:sz w:val="21"/>
              </w:rPr>
              <w:t>00</w:t>
            </w:r>
          </w:p>
        </w:tc>
      </w:tr>
      <w:tr w:rsidR="00A31C74" w:rsidRPr="001A0787" w14:paraId="4CA918E0" w14:textId="77777777" w:rsidTr="006757E5">
        <w:trPr>
          <w:trHeight w:hRule="exact" w:val="431"/>
        </w:trPr>
        <w:tc>
          <w:tcPr>
            <w:tcW w:w="3604" w:type="dxa"/>
            <w:tcBorders>
              <w:bottom w:val="single" w:sz="9" w:space="0" w:color="000000"/>
            </w:tcBorders>
          </w:tcPr>
          <w:p w14:paraId="7378A6C2" w14:textId="77777777" w:rsidR="00A31C74" w:rsidRPr="001A0787" w:rsidRDefault="00AA64BB">
            <w:pPr>
              <w:pStyle w:val="TableParagraph"/>
              <w:spacing w:before="14"/>
              <w:rPr>
                <w:rFonts w:ascii="微软雅黑" w:eastAsia="微软雅黑" w:hAnsi="微软雅黑"/>
                <w:sz w:val="21"/>
              </w:rPr>
            </w:pPr>
            <w:r w:rsidRPr="001A0787">
              <w:rPr>
                <w:rFonts w:ascii="微软雅黑" w:eastAsia="微软雅黑" w:hAnsi="微软雅黑"/>
                <w:w w:val="95"/>
                <w:sz w:val="21"/>
              </w:rPr>
              <w:t>固体含量</w:t>
            </w:r>
          </w:p>
        </w:tc>
        <w:tc>
          <w:tcPr>
            <w:tcW w:w="6547" w:type="dxa"/>
            <w:gridSpan w:val="3"/>
            <w:tcBorders>
              <w:bottom w:val="single" w:sz="9" w:space="0" w:color="000000"/>
            </w:tcBorders>
          </w:tcPr>
          <w:p w14:paraId="76A25523" w14:textId="0674E599" w:rsidR="00A31C74" w:rsidRPr="00CA1794" w:rsidRDefault="00394426" w:rsidP="007F3A0D">
            <w:pPr>
              <w:pStyle w:val="TableParagraph"/>
              <w:spacing w:before="0" w:line="273" w:lineRule="exact"/>
              <w:ind w:left="1379" w:right="1440"/>
              <w:jc w:val="center"/>
              <w:rPr>
                <w:rFonts w:ascii="微软雅黑" w:eastAsia="微软雅黑" w:hAnsi="微软雅黑"/>
                <w:sz w:val="21"/>
                <w:lang w:eastAsia="zh-CN"/>
              </w:rPr>
            </w:pPr>
            <w:r w:rsidRPr="00CA1794">
              <w:rPr>
                <w:rFonts w:ascii="微软雅黑" w:eastAsia="微软雅黑" w:hAnsi="微软雅黑" w:hint="eastAsia"/>
                <w:w w:val="95"/>
                <w:sz w:val="21"/>
              </w:rPr>
              <w:t>≥</w:t>
            </w:r>
            <w:r w:rsidR="00E25D22" w:rsidRPr="00CA1794">
              <w:rPr>
                <w:rFonts w:ascii="微软雅黑" w:eastAsia="微软雅黑" w:hAnsi="微软雅黑" w:hint="eastAsia"/>
                <w:sz w:val="21"/>
                <w:lang w:eastAsia="zh-CN"/>
              </w:rPr>
              <w:t>95</w:t>
            </w:r>
            <w:r w:rsidR="002B6D98" w:rsidRPr="00CA1794">
              <w:rPr>
                <w:rFonts w:ascii="微软雅黑" w:eastAsia="微软雅黑" w:hAnsi="微软雅黑" w:hint="eastAsia"/>
                <w:sz w:val="21"/>
                <w:lang w:eastAsia="zh-CN"/>
              </w:rPr>
              <w:t>%</w:t>
            </w:r>
            <w:r w:rsidR="00AA64BB" w:rsidRPr="00CA1794">
              <w:rPr>
                <w:rFonts w:ascii="微软雅黑" w:eastAsia="微软雅黑" w:hAnsi="微软雅黑" w:hint="eastAsia"/>
                <w:sz w:val="21"/>
              </w:rPr>
              <w:t xml:space="preserve"> </w:t>
            </w:r>
          </w:p>
        </w:tc>
      </w:tr>
    </w:tbl>
    <w:p w14:paraId="4C6764C9" w14:textId="77777777" w:rsidR="00A31C74" w:rsidRDefault="00A31C74">
      <w:pPr>
        <w:jc w:val="right"/>
        <w:rPr>
          <w:rFonts w:ascii="微软雅黑" w:eastAsia="微软雅黑" w:hAnsi="微软雅黑"/>
          <w:sz w:val="21"/>
          <w:lang w:eastAsia="zh-CN"/>
        </w:rPr>
      </w:pPr>
    </w:p>
    <w:p w14:paraId="4DE26353" w14:textId="77777777" w:rsidR="00145965" w:rsidRDefault="00145965">
      <w:pPr>
        <w:jc w:val="right"/>
        <w:rPr>
          <w:rFonts w:ascii="微软雅黑" w:eastAsia="微软雅黑" w:hAnsi="微软雅黑"/>
          <w:sz w:val="21"/>
          <w:lang w:eastAsia="zh-CN"/>
        </w:rPr>
      </w:pPr>
    </w:p>
    <w:p w14:paraId="45B36AB7" w14:textId="69CF20A0" w:rsidR="00145965" w:rsidRDefault="00145965">
      <w:pPr>
        <w:jc w:val="right"/>
        <w:rPr>
          <w:rFonts w:ascii="微软雅黑" w:eastAsia="微软雅黑" w:hAnsi="微软雅黑"/>
          <w:sz w:val="21"/>
          <w:lang w:eastAsia="zh-CN"/>
        </w:rPr>
      </w:pPr>
    </w:p>
    <w:p w14:paraId="0F11D403" w14:textId="7C7D8F4B" w:rsidR="00145965" w:rsidRDefault="00095B73">
      <w:pPr>
        <w:jc w:val="right"/>
        <w:rPr>
          <w:rFonts w:ascii="微软雅黑" w:eastAsia="微软雅黑" w:hAnsi="微软雅黑"/>
          <w:sz w:val="21"/>
          <w:lang w:eastAsia="zh-CN"/>
        </w:rPr>
      </w:pPr>
      <w:r w:rsidRPr="00AD2E1C">
        <w:rPr>
          <w:rFonts w:ascii="微软雅黑" w:eastAsia="微软雅黑" w:hAnsi="微软雅黑" w:hint="eastAsia"/>
          <w:noProof/>
          <w:sz w:val="21"/>
          <w:szCs w:val="21"/>
          <w:lang w:eastAsia="zh-CN"/>
        </w:rPr>
        <w:lastRenderedPageBreak/>
        <w:drawing>
          <wp:anchor distT="0" distB="0" distL="114300" distR="114300" simplePos="0" relativeHeight="503310568" behindDoc="1" locked="0" layoutInCell="1" allowOverlap="1" wp14:anchorId="46633FCA" wp14:editId="030D4806">
            <wp:simplePos x="0" y="0"/>
            <wp:positionH relativeFrom="column">
              <wp:posOffset>-209550</wp:posOffset>
            </wp:positionH>
            <wp:positionV relativeFrom="paragraph">
              <wp:posOffset>0</wp:posOffset>
            </wp:positionV>
            <wp:extent cx="7581900" cy="10706100"/>
            <wp:effectExtent l="0" t="0" r="12700" b="12700"/>
            <wp:wrapNone/>
            <wp:docPr id="4" name="图片 0" descr="Speccem 310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cem 310HD.jpg"/>
                    <pic:cNvPicPr/>
                  </pic:nvPicPr>
                  <pic:blipFill>
                    <a:blip r:embed="rId11" cstate="print"/>
                    <a:stretch>
                      <a:fillRect/>
                    </a:stretch>
                  </pic:blipFill>
                  <pic:spPr>
                    <a:xfrm>
                      <a:off x="0" y="0"/>
                      <a:ext cx="7581900" cy="10706100"/>
                    </a:xfrm>
                    <a:prstGeom prst="rect">
                      <a:avLst/>
                    </a:prstGeom>
                  </pic:spPr>
                </pic:pic>
              </a:graphicData>
            </a:graphic>
          </wp:anchor>
        </w:drawing>
      </w:r>
    </w:p>
    <w:p w14:paraId="39FF2F49" w14:textId="77777777" w:rsidR="00145965" w:rsidRDefault="00145965">
      <w:pPr>
        <w:jc w:val="right"/>
        <w:rPr>
          <w:rFonts w:ascii="微软雅黑" w:eastAsia="微软雅黑" w:hAnsi="微软雅黑"/>
          <w:sz w:val="21"/>
          <w:lang w:eastAsia="zh-CN"/>
        </w:rPr>
      </w:pPr>
    </w:p>
    <w:tbl>
      <w:tblPr>
        <w:tblStyle w:val="TableNormal"/>
        <w:tblpPr w:leftFromText="180" w:rightFromText="180" w:vertAnchor="page" w:horzAnchor="page" w:tblpX="1495" w:tblpY="1621"/>
        <w:tblW w:w="10206" w:type="dxa"/>
        <w:tblBorders>
          <w:top w:val="nil"/>
          <w:left w:val="nil"/>
          <w:bottom w:val="nil"/>
          <w:right w:val="nil"/>
          <w:insideH w:val="nil"/>
          <w:insideV w:val="nil"/>
        </w:tblBorders>
        <w:tblLayout w:type="fixed"/>
        <w:tblLook w:val="01E0" w:firstRow="1" w:lastRow="1" w:firstColumn="1" w:lastColumn="1" w:noHBand="0" w:noVBand="0"/>
      </w:tblPr>
      <w:tblGrid>
        <w:gridCol w:w="1802"/>
        <w:gridCol w:w="2451"/>
        <w:gridCol w:w="3641"/>
        <w:gridCol w:w="2312"/>
      </w:tblGrid>
      <w:tr w:rsidR="00145965" w:rsidRPr="00394426" w14:paraId="0294303A" w14:textId="77777777" w:rsidTr="00232F6F">
        <w:trPr>
          <w:trHeight w:hRule="exact" w:val="380"/>
        </w:trPr>
        <w:tc>
          <w:tcPr>
            <w:tcW w:w="4253" w:type="dxa"/>
            <w:gridSpan w:val="2"/>
            <w:tcBorders>
              <w:top w:val="single" w:sz="9" w:space="0" w:color="000000"/>
              <w:bottom w:val="single" w:sz="9" w:space="0" w:color="000000"/>
            </w:tcBorders>
          </w:tcPr>
          <w:p w14:paraId="7C1D14D4" w14:textId="77777777" w:rsidR="00145965" w:rsidRPr="001A0787" w:rsidRDefault="00145965" w:rsidP="00095B73">
            <w:pPr>
              <w:pStyle w:val="TableParagraph"/>
              <w:spacing w:before="21"/>
              <w:rPr>
                <w:rFonts w:ascii="微软雅黑" w:eastAsia="微软雅黑" w:hAnsi="微软雅黑"/>
                <w:b/>
                <w:sz w:val="21"/>
              </w:rPr>
            </w:pPr>
            <w:r w:rsidRPr="001A0787">
              <w:rPr>
                <w:rFonts w:ascii="微软雅黑" w:eastAsia="微软雅黑" w:hAnsi="微软雅黑"/>
                <w:b/>
                <w:w w:val="95"/>
                <w:sz w:val="21"/>
              </w:rPr>
              <w:t>储存与包装</w:t>
            </w:r>
          </w:p>
        </w:tc>
        <w:tc>
          <w:tcPr>
            <w:tcW w:w="3641" w:type="dxa"/>
            <w:tcBorders>
              <w:top w:val="single" w:sz="9" w:space="0" w:color="000000"/>
              <w:bottom w:val="single" w:sz="9" w:space="0" w:color="000000"/>
            </w:tcBorders>
          </w:tcPr>
          <w:p w14:paraId="02B51536" w14:textId="77777777" w:rsidR="00145965" w:rsidRPr="00394426" w:rsidRDefault="00145965" w:rsidP="00095B73">
            <w:pPr>
              <w:rPr>
                <w:rFonts w:ascii="微软雅黑" w:eastAsia="微软雅黑" w:hAnsi="微软雅黑"/>
              </w:rPr>
            </w:pPr>
          </w:p>
        </w:tc>
        <w:tc>
          <w:tcPr>
            <w:tcW w:w="2312" w:type="dxa"/>
            <w:tcBorders>
              <w:top w:val="single" w:sz="9" w:space="0" w:color="000000"/>
              <w:bottom w:val="single" w:sz="9" w:space="0" w:color="000000"/>
            </w:tcBorders>
          </w:tcPr>
          <w:p w14:paraId="77FB6665" w14:textId="77777777" w:rsidR="00145965" w:rsidRPr="00394426" w:rsidRDefault="00145965" w:rsidP="00095B73">
            <w:pPr>
              <w:rPr>
                <w:rFonts w:ascii="微软雅黑" w:eastAsia="微软雅黑" w:hAnsi="微软雅黑"/>
              </w:rPr>
            </w:pPr>
          </w:p>
        </w:tc>
      </w:tr>
      <w:tr w:rsidR="00145965" w:rsidRPr="00394426" w14:paraId="410CC391" w14:textId="77777777" w:rsidTr="00232F6F">
        <w:trPr>
          <w:trHeight w:hRule="exact" w:val="387"/>
        </w:trPr>
        <w:tc>
          <w:tcPr>
            <w:tcW w:w="4253" w:type="dxa"/>
            <w:gridSpan w:val="2"/>
            <w:tcBorders>
              <w:top w:val="single" w:sz="9" w:space="0" w:color="000000"/>
            </w:tcBorders>
          </w:tcPr>
          <w:p w14:paraId="0A0ACB1C" w14:textId="50454292" w:rsidR="00145965" w:rsidRPr="001A0787" w:rsidRDefault="00145965" w:rsidP="00095B73">
            <w:pPr>
              <w:pStyle w:val="TableParagraph"/>
              <w:spacing w:before="23"/>
              <w:rPr>
                <w:rFonts w:ascii="微软雅黑" w:eastAsia="微软雅黑" w:hAnsi="微软雅黑"/>
                <w:sz w:val="21"/>
              </w:rPr>
            </w:pPr>
            <w:r w:rsidRPr="001A0787">
              <w:rPr>
                <w:rFonts w:ascii="微软雅黑" w:eastAsia="微软雅黑" w:hAnsi="微软雅黑"/>
                <w:w w:val="95"/>
                <w:sz w:val="21"/>
              </w:rPr>
              <w:t>储存条件</w:t>
            </w:r>
          </w:p>
        </w:tc>
        <w:tc>
          <w:tcPr>
            <w:tcW w:w="5953" w:type="dxa"/>
            <w:gridSpan w:val="2"/>
            <w:tcBorders>
              <w:top w:val="single" w:sz="9" w:space="0" w:color="000000"/>
            </w:tcBorders>
          </w:tcPr>
          <w:p w14:paraId="5B1EA0D4" w14:textId="77777777" w:rsidR="00145965" w:rsidRPr="00394426" w:rsidRDefault="00145965" w:rsidP="00095B73">
            <w:pPr>
              <w:pStyle w:val="TableParagraph"/>
              <w:spacing w:before="23"/>
              <w:ind w:left="1587"/>
              <w:rPr>
                <w:rFonts w:ascii="微软雅黑" w:eastAsia="微软雅黑" w:hAnsi="微软雅黑"/>
                <w:sz w:val="21"/>
                <w:lang w:eastAsia="zh-CN"/>
              </w:rPr>
            </w:pPr>
            <w:r w:rsidRPr="00394426">
              <w:rPr>
                <w:rFonts w:ascii="微软雅黑" w:eastAsia="微软雅黑" w:hAnsi="微软雅黑"/>
                <w:w w:val="95"/>
                <w:sz w:val="21"/>
                <w:lang w:eastAsia="zh-CN"/>
              </w:rPr>
              <w:t>在5～30</w:t>
            </w:r>
            <w:r w:rsidRPr="00394426">
              <w:rPr>
                <w:rFonts w:ascii="微软雅黑" w:eastAsia="微软雅黑" w:hAnsi="微软雅黑" w:hint="eastAsia"/>
                <w:w w:val="95"/>
                <w:sz w:val="21"/>
                <w:lang w:eastAsia="zh-CN"/>
              </w:rPr>
              <w:t>℃</w:t>
            </w:r>
            <w:r w:rsidRPr="00394426">
              <w:rPr>
                <w:rFonts w:ascii="微软雅黑" w:eastAsia="微软雅黑" w:hAnsi="微软雅黑"/>
                <w:w w:val="95"/>
                <w:sz w:val="21"/>
                <w:lang w:eastAsia="zh-CN"/>
              </w:rPr>
              <w:t>下，未启封可存放</w:t>
            </w:r>
            <w:r>
              <w:rPr>
                <w:rFonts w:ascii="微软雅黑" w:eastAsia="微软雅黑" w:hAnsi="微软雅黑" w:hint="eastAsia"/>
                <w:w w:val="95"/>
                <w:sz w:val="21"/>
                <w:lang w:eastAsia="zh-CN"/>
              </w:rPr>
              <w:t>12</w:t>
            </w:r>
            <w:r w:rsidRPr="00394426">
              <w:rPr>
                <w:rFonts w:ascii="微软雅黑" w:eastAsia="微软雅黑" w:hAnsi="微软雅黑"/>
                <w:w w:val="95"/>
                <w:sz w:val="21"/>
                <w:lang w:eastAsia="zh-CN"/>
              </w:rPr>
              <w:t>个月。</w:t>
            </w:r>
          </w:p>
        </w:tc>
      </w:tr>
      <w:tr w:rsidR="00145965" w:rsidRPr="00394426" w14:paraId="790CD8EA" w14:textId="77777777" w:rsidTr="00232F6F">
        <w:trPr>
          <w:trHeight w:hRule="exact" w:val="353"/>
        </w:trPr>
        <w:tc>
          <w:tcPr>
            <w:tcW w:w="4253" w:type="dxa"/>
            <w:gridSpan w:val="2"/>
            <w:tcBorders>
              <w:bottom w:val="single" w:sz="9" w:space="0" w:color="000000"/>
            </w:tcBorders>
          </w:tcPr>
          <w:p w14:paraId="21B76513" w14:textId="77777777" w:rsidR="00145965" w:rsidRPr="001A0787" w:rsidRDefault="00145965" w:rsidP="00095B73">
            <w:pPr>
              <w:pStyle w:val="TableParagraph"/>
              <w:rPr>
                <w:rFonts w:ascii="微软雅黑" w:eastAsia="微软雅黑" w:hAnsi="微软雅黑"/>
                <w:sz w:val="21"/>
              </w:rPr>
            </w:pPr>
            <w:r w:rsidRPr="001A0787">
              <w:rPr>
                <w:rFonts w:ascii="微软雅黑" w:eastAsia="微软雅黑" w:hAnsi="微软雅黑"/>
                <w:w w:val="95"/>
                <w:sz w:val="21"/>
              </w:rPr>
              <w:t>包装</w:t>
            </w:r>
          </w:p>
        </w:tc>
        <w:tc>
          <w:tcPr>
            <w:tcW w:w="5953" w:type="dxa"/>
            <w:gridSpan w:val="2"/>
            <w:tcBorders>
              <w:bottom w:val="single" w:sz="9" w:space="0" w:color="000000"/>
            </w:tcBorders>
            <w:vAlign w:val="center"/>
          </w:tcPr>
          <w:p w14:paraId="13AD43C0" w14:textId="3D1E719E" w:rsidR="00145965" w:rsidRPr="00BE1E35" w:rsidRDefault="00145965" w:rsidP="0080463A">
            <w:pPr>
              <w:pStyle w:val="TableParagraph"/>
              <w:ind w:left="1337"/>
              <w:jc w:val="both"/>
              <w:rPr>
                <w:rFonts w:ascii="微软雅黑" w:eastAsia="微软雅黑" w:hAnsi="微软雅黑"/>
                <w:sz w:val="21"/>
              </w:rPr>
            </w:pPr>
            <w:r>
              <w:rPr>
                <w:rFonts w:ascii="微软雅黑" w:eastAsia="微软雅黑" w:hAnsi="微软雅黑" w:hint="eastAsia"/>
                <w:sz w:val="21"/>
                <w:lang w:eastAsia="zh-CN"/>
              </w:rPr>
              <w:t xml:space="preserve"> </w:t>
            </w:r>
            <w:r w:rsidRPr="00BE1E35">
              <w:rPr>
                <w:rFonts w:ascii="微软雅黑" w:eastAsia="微软雅黑" w:hAnsi="微软雅黑" w:hint="eastAsia"/>
                <w:sz w:val="21"/>
                <w:lang w:eastAsia="zh-CN"/>
              </w:rPr>
              <w:t xml:space="preserve">      </w:t>
            </w:r>
            <w:r w:rsidR="008D2FC7" w:rsidRPr="00BE1E35">
              <w:rPr>
                <w:rFonts w:ascii="微软雅黑" w:eastAsia="微软雅黑" w:hAnsi="微软雅黑" w:hint="eastAsia"/>
                <w:sz w:val="21"/>
                <w:lang w:eastAsia="zh-CN"/>
              </w:rPr>
              <w:t>50</w:t>
            </w:r>
            <w:r w:rsidRPr="00BE1E35">
              <w:rPr>
                <w:rFonts w:ascii="微软雅黑" w:eastAsia="微软雅黑" w:hAnsi="微软雅黑"/>
                <w:sz w:val="21"/>
              </w:rPr>
              <w:t>kg</w:t>
            </w:r>
            <w:r w:rsidR="008D2FC7" w:rsidRPr="00BE1E35">
              <w:rPr>
                <w:rFonts w:ascii="微软雅黑" w:eastAsia="微软雅黑" w:hAnsi="微软雅黑"/>
                <w:sz w:val="21"/>
                <w:lang w:eastAsia="zh-CN"/>
              </w:rPr>
              <w:t>/</w:t>
            </w:r>
            <w:r w:rsidR="0080463A" w:rsidRPr="00BE1E35">
              <w:rPr>
                <w:rFonts w:ascii="微软雅黑" w:eastAsia="微软雅黑" w:hAnsi="微软雅黑" w:hint="eastAsia"/>
                <w:sz w:val="21"/>
                <w:lang w:eastAsia="zh-CN"/>
              </w:rPr>
              <w:t>套、</w:t>
            </w:r>
            <w:r w:rsidR="008D2FC7" w:rsidRPr="00BE1E35">
              <w:rPr>
                <w:rFonts w:ascii="微软雅黑" w:eastAsia="微软雅黑" w:hAnsi="微软雅黑"/>
                <w:sz w:val="21"/>
                <w:lang w:eastAsia="zh-CN"/>
              </w:rPr>
              <w:t>1</w:t>
            </w:r>
            <w:r w:rsidR="008D2FC7" w:rsidRPr="00BE1E35">
              <w:rPr>
                <w:rFonts w:ascii="微软雅黑" w:eastAsia="微软雅黑" w:hAnsi="微软雅黑" w:hint="eastAsia"/>
                <w:sz w:val="21"/>
                <w:lang w:eastAsia="zh-CN"/>
              </w:rPr>
              <w:t>20</w:t>
            </w:r>
            <w:r w:rsidR="008D2FC7" w:rsidRPr="00BE1E35">
              <w:rPr>
                <w:rFonts w:ascii="微软雅黑" w:eastAsia="微软雅黑" w:hAnsi="微软雅黑"/>
                <w:sz w:val="21"/>
              </w:rPr>
              <w:t>k</w:t>
            </w:r>
            <w:r w:rsidR="008D2FC7" w:rsidRPr="00BE1E35">
              <w:rPr>
                <w:rFonts w:ascii="微软雅黑" w:eastAsia="微软雅黑" w:hAnsi="微软雅黑" w:hint="eastAsia"/>
                <w:sz w:val="21"/>
                <w:lang w:eastAsia="zh-CN"/>
              </w:rPr>
              <w:t>g/</w:t>
            </w:r>
            <w:r w:rsidR="0080463A" w:rsidRPr="00BE1E35">
              <w:rPr>
                <w:rFonts w:ascii="微软雅黑" w:eastAsia="微软雅黑" w:hAnsi="微软雅黑" w:hint="eastAsia"/>
                <w:sz w:val="21"/>
                <w:lang w:eastAsia="zh-CN"/>
              </w:rPr>
              <w:t>套或400</w:t>
            </w:r>
            <w:r w:rsidR="0080463A" w:rsidRPr="00BE1E35">
              <w:rPr>
                <w:rFonts w:ascii="微软雅黑" w:eastAsia="微软雅黑" w:hAnsi="微软雅黑"/>
                <w:sz w:val="21"/>
              </w:rPr>
              <w:t>k</w:t>
            </w:r>
            <w:r w:rsidR="0080463A" w:rsidRPr="00BE1E35">
              <w:rPr>
                <w:rFonts w:ascii="微软雅黑" w:eastAsia="微软雅黑" w:hAnsi="微软雅黑" w:hint="eastAsia"/>
                <w:sz w:val="21"/>
                <w:lang w:eastAsia="zh-CN"/>
              </w:rPr>
              <w:t>g/套</w:t>
            </w:r>
          </w:p>
        </w:tc>
      </w:tr>
      <w:tr w:rsidR="00145965" w:rsidRPr="001A0787" w14:paraId="0D42EE82" w14:textId="77777777" w:rsidTr="00232F6F">
        <w:trPr>
          <w:trHeight w:hRule="exact" w:val="380"/>
        </w:trPr>
        <w:tc>
          <w:tcPr>
            <w:tcW w:w="4253" w:type="dxa"/>
            <w:gridSpan w:val="2"/>
            <w:tcBorders>
              <w:top w:val="single" w:sz="9" w:space="0" w:color="000000"/>
              <w:bottom w:val="single" w:sz="9" w:space="0" w:color="000000"/>
            </w:tcBorders>
          </w:tcPr>
          <w:p w14:paraId="7CEA83BD" w14:textId="77777777" w:rsidR="00145965" w:rsidRPr="001A0787" w:rsidRDefault="00145965" w:rsidP="00095B73">
            <w:pPr>
              <w:pStyle w:val="TableParagraph"/>
              <w:spacing w:before="22"/>
              <w:rPr>
                <w:rFonts w:ascii="微软雅黑" w:eastAsia="微软雅黑" w:hAnsi="微软雅黑"/>
                <w:b/>
                <w:sz w:val="21"/>
              </w:rPr>
            </w:pPr>
            <w:r w:rsidRPr="001A0787">
              <w:rPr>
                <w:rFonts w:ascii="微软雅黑" w:eastAsia="微软雅黑" w:hAnsi="微软雅黑"/>
                <w:b/>
                <w:w w:val="95"/>
                <w:sz w:val="21"/>
              </w:rPr>
              <w:t>涂层性能指标</w:t>
            </w:r>
          </w:p>
        </w:tc>
        <w:tc>
          <w:tcPr>
            <w:tcW w:w="3641" w:type="dxa"/>
            <w:tcBorders>
              <w:top w:val="single" w:sz="9" w:space="0" w:color="000000"/>
              <w:bottom w:val="single" w:sz="9" w:space="0" w:color="000000"/>
            </w:tcBorders>
          </w:tcPr>
          <w:p w14:paraId="4BCCD7E1" w14:textId="77777777" w:rsidR="00145965" w:rsidRPr="001A0787" w:rsidRDefault="00145965" w:rsidP="00095B73">
            <w:pPr>
              <w:rPr>
                <w:rFonts w:ascii="微软雅黑" w:eastAsia="微软雅黑" w:hAnsi="微软雅黑"/>
              </w:rPr>
            </w:pPr>
          </w:p>
        </w:tc>
        <w:tc>
          <w:tcPr>
            <w:tcW w:w="2312" w:type="dxa"/>
            <w:tcBorders>
              <w:top w:val="single" w:sz="9" w:space="0" w:color="000000"/>
              <w:bottom w:val="single" w:sz="9" w:space="0" w:color="000000"/>
            </w:tcBorders>
          </w:tcPr>
          <w:p w14:paraId="0C82B413" w14:textId="77777777" w:rsidR="00145965" w:rsidRPr="001A0787" w:rsidRDefault="00145965" w:rsidP="00095B73">
            <w:pPr>
              <w:rPr>
                <w:rFonts w:ascii="微软雅黑" w:eastAsia="微软雅黑" w:hAnsi="微软雅黑"/>
              </w:rPr>
            </w:pPr>
          </w:p>
        </w:tc>
      </w:tr>
      <w:tr w:rsidR="00232F6F" w:rsidRPr="001A0787" w14:paraId="119C8CAB" w14:textId="77777777" w:rsidTr="006C3A30">
        <w:trPr>
          <w:trHeight w:hRule="exact" w:val="386"/>
        </w:trPr>
        <w:tc>
          <w:tcPr>
            <w:tcW w:w="4253" w:type="dxa"/>
            <w:gridSpan w:val="2"/>
            <w:tcBorders>
              <w:top w:val="single" w:sz="9" w:space="0" w:color="000000"/>
              <w:bottom w:val="nil"/>
            </w:tcBorders>
          </w:tcPr>
          <w:p w14:paraId="5BC4AE24" w14:textId="77777777" w:rsidR="00232F6F" w:rsidRPr="001A0787" w:rsidRDefault="00232F6F" w:rsidP="00095B73">
            <w:pPr>
              <w:pStyle w:val="TableParagraph"/>
              <w:spacing w:before="21"/>
              <w:rPr>
                <w:rFonts w:ascii="微软雅黑" w:eastAsia="微软雅黑" w:hAnsi="微软雅黑"/>
                <w:sz w:val="21"/>
                <w:lang w:eastAsia="zh-CN"/>
              </w:rPr>
            </w:pPr>
            <w:r>
              <w:rPr>
                <w:rFonts w:ascii="微软雅黑" w:eastAsia="微软雅黑" w:hAnsi="微软雅黑" w:hint="eastAsia"/>
                <w:w w:val="95"/>
                <w:sz w:val="21"/>
                <w:lang w:eastAsia="zh-CN"/>
              </w:rPr>
              <w:t>表干时间</w:t>
            </w:r>
          </w:p>
        </w:tc>
        <w:tc>
          <w:tcPr>
            <w:tcW w:w="3641" w:type="dxa"/>
            <w:tcBorders>
              <w:top w:val="single" w:sz="9" w:space="0" w:color="000000"/>
              <w:bottom w:val="nil"/>
            </w:tcBorders>
            <w:vAlign w:val="center"/>
          </w:tcPr>
          <w:p w14:paraId="23598EC5" w14:textId="6CB7B0C0" w:rsidR="00232F6F" w:rsidRPr="001A0787" w:rsidRDefault="006C3A30" w:rsidP="006C3A30">
            <w:pPr>
              <w:pStyle w:val="TableParagraph"/>
              <w:spacing w:before="21"/>
              <w:ind w:right="1076"/>
              <w:jc w:val="center"/>
              <w:rPr>
                <w:rFonts w:ascii="微软雅黑" w:eastAsia="微软雅黑" w:hAnsi="微软雅黑"/>
                <w:sz w:val="21"/>
              </w:rPr>
            </w:pPr>
            <w:r>
              <w:rPr>
                <w:rFonts w:ascii="微软雅黑" w:eastAsia="微软雅黑" w:hAnsi="微软雅黑" w:hint="eastAsia"/>
                <w:w w:val="95"/>
                <w:sz w:val="21"/>
              </w:rPr>
              <w:t xml:space="preserve">          </w:t>
            </w:r>
            <w:r w:rsidR="00232F6F">
              <w:rPr>
                <w:rFonts w:ascii="微软雅黑" w:eastAsia="微软雅黑" w:hAnsi="微软雅黑" w:hint="eastAsia"/>
                <w:w w:val="95"/>
                <w:sz w:val="21"/>
              </w:rPr>
              <w:t>≤</w:t>
            </w:r>
            <w:r w:rsidR="00232F6F">
              <w:rPr>
                <w:rFonts w:ascii="微软雅黑" w:eastAsia="微软雅黑" w:hAnsi="微软雅黑" w:hint="eastAsia"/>
                <w:w w:val="95"/>
                <w:sz w:val="21"/>
                <w:lang w:eastAsia="zh-CN"/>
              </w:rPr>
              <w:t>1</w:t>
            </w:r>
            <w:r w:rsidR="00232F6F">
              <w:rPr>
                <w:rFonts w:ascii="微软雅黑" w:eastAsia="微软雅黑" w:hAnsi="微软雅黑"/>
                <w:w w:val="95"/>
                <w:sz w:val="21"/>
                <w:lang w:eastAsia="zh-CN"/>
              </w:rPr>
              <w:t>h</w:t>
            </w:r>
            <w:r w:rsidR="00232F6F">
              <w:rPr>
                <w:rFonts w:ascii="微软雅黑" w:eastAsia="微软雅黑" w:hAnsi="微软雅黑" w:hint="eastAsia"/>
                <w:w w:val="95"/>
                <w:sz w:val="21"/>
                <w:lang w:eastAsia="zh-CN"/>
              </w:rPr>
              <w:t>（</w:t>
            </w:r>
            <w:r w:rsidR="00232F6F">
              <w:rPr>
                <w:rFonts w:ascii="微软雅黑" w:eastAsia="微软雅黑" w:hAnsi="微软雅黑"/>
                <w:w w:val="95"/>
                <w:sz w:val="21"/>
                <w:lang w:eastAsia="zh-CN"/>
              </w:rPr>
              <w:t>h,23</w:t>
            </w:r>
            <w:r w:rsidR="00232F6F" w:rsidRPr="001A0787">
              <w:rPr>
                <w:rFonts w:ascii="微软雅黑" w:eastAsia="微软雅黑" w:hAnsi="微软雅黑" w:hint="eastAsia"/>
                <w:spacing w:val="3"/>
                <w:sz w:val="21"/>
              </w:rPr>
              <w:t>℃</w:t>
            </w:r>
            <w:r w:rsidR="00232F6F">
              <w:rPr>
                <w:rFonts w:ascii="微软雅黑" w:eastAsia="微软雅黑" w:hAnsi="微软雅黑" w:hint="eastAsia"/>
                <w:w w:val="95"/>
                <w:sz w:val="21"/>
                <w:lang w:eastAsia="zh-CN"/>
              </w:rPr>
              <w:t>）</w:t>
            </w:r>
          </w:p>
        </w:tc>
        <w:tc>
          <w:tcPr>
            <w:tcW w:w="2312" w:type="dxa"/>
            <w:vMerge w:val="restart"/>
            <w:tcBorders>
              <w:top w:val="single" w:sz="9" w:space="0" w:color="000000"/>
            </w:tcBorders>
            <w:vAlign w:val="center"/>
          </w:tcPr>
          <w:p w14:paraId="3DC6E06D" w14:textId="0D3151E4" w:rsidR="00232F6F" w:rsidRPr="001A0787" w:rsidRDefault="00232F6F" w:rsidP="00591280">
            <w:pPr>
              <w:pStyle w:val="TableParagraph"/>
              <w:wordWrap w:val="0"/>
              <w:spacing w:before="44"/>
              <w:ind w:left="0" w:right="844"/>
              <w:jc w:val="right"/>
              <w:rPr>
                <w:rFonts w:ascii="微软雅黑" w:eastAsia="微软雅黑" w:hAnsi="微软雅黑"/>
                <w:sz w:val="21"/>
                <w:lang w:eastAsia="zh-CN"/>
              </w:rPr>
            </w:pPr>
            <w:r>
              <w:rPr>
                <w:rFonts w:ascii="微软雅黑" w:eastAsia="微软雅黑" w:hAnsi="微软雅黑" w:hint="eastAsia"/>
                <w:sz w:val="21"/>
                <w:lang w:eastAsia="zh-CN"/>
              </w:rPr>
              <w:t xml:space="preserve">     </w:t>
            </w:r>
            <w:r w:rsidRPr="001A0787">
              <w:rPr>
                <w:rFonts w:ascii="微软雅黑" w:eastAsia="微软雅黑" w:hAnsi="微软雅黑"/>
                <w:sz w:val="21"/>
              </w:rPr>
              <w:t>GB/T</w:t>
            </w:r>
            <w:r>
              <w:rPr>
                <w:rFonts w:ascii="微软雅黑" w:eastAsia="微软雅黑" w:hAnsi="微软雅黑" w:hint="eastAsia"/>
                <w:sz w:val="21"/>
                <w:lang w:eastAsia="zh-CN"/>
              </w:rPr>
              <w:t>16777</w:t>
            </w:r>
          </w:p>
        </w:tc>
      </w:tr>
      <w:tr w:rsidR="00232F6F" w:rsidRPr="001A0787" w14:paraId="2F9C587C" w14:textId="77777777" w:rsidTr="006C3A30">
        <w:trPr>
          <w:trHeight w:hRule="exact" w:val="360"/>
        </w:trPr>
        <w:tc>
          <w:tcPr>
            <w:tcW w:w="4253" w:type="dxa"/>
            <w:gridSpan w:val="2"/>
            <w:tcBorders>
              <w:top w:val="nil"/>
              <w:left w:val="nil"/>
              <w:bottom w:val="nil"/>
              <w:right w:val="nil"/>
            </w:tcBorders>
          </w:tcPr>
          <w:p w14:paraId="3DCD3225" w14:textId="77777777" w:rsidR="00232F6F" w:rsidRPr="001A0787" w:rsidRDefault="00232F6F" w:rsidP="00095B73">
            <w:pPr>
              <w:pStyle w:val="TableParagraph"/>
              <w:rPr>
                <w:rFonts w:ascii="微软雅黑" w:eastAsia="微软雅黑" w:hAnsi="微软雅黑"/>
                <w:sz w:val="21"/>
                <w:lang w:eastAsia="zh-CN"/>
              </w:rPr>
            </w:pPr>
            <w:r>
              <w:rPr>
                <w:rFonts w:ascii="微软雅黑" w:eastAsia="微软雅黑" w:hAnsi="微软雅黑" w:hint="eastAsia"/>
                <w:w w:val="95"/>
                <w:sz w:val="21"/>
                <w:lang w:eastAsia="zh-CN"/>
              </w:rPr>
              <w:t>实干时间</w:t>
            </w:r>
          </w:p>
        </w:tc>
        <w:tc>
          <w:tcPr>
            <w:tcW w:w="3641" w:type="dxa"/>
            <w:tcBorders>
              <w:top w:val="nil"/>
              <w:left w:val="nil"/>
              <w:bottom w:val="nil"/>
            </w:tcBorders>
            <w:vAlign w:val="center"/>
          </w:tcPr>
          <w:p w14:paraId="04098DDC" w14:textId="5E049E20" w:rsidR="00232F6F" w:rsidRPr="001A0787" w:rsidRDefault="006C3A30" w:rsidP="006C3A30">
            <w:pPr>
              <w:pStyle w:val="TableParagraph"/>
              <w:ind w:left="0" w:right="487"/>
              <w:jc w:val="center"/>
              <w:rPr>
                <w:rFonts w:ascii="微软雅黑" w:eastAsia="微软雅黑" w:hAnsi="微软雅黑"/>
                <w:sz w:val="21"/>
              </w:rPr>
            </w:pPr>
            <w:r>
              <w:rPr>
                <w:rFonts w:ascii="微软雅黑" w:eastAsia="微软雅黑" w:hAnsi="微软雅黑" w:hint="eastAsia"/>
                <w:w w:val="95"/>
                <w:sz w:val="21"/>
              </w:rPr>
              <w:t xml:space="preserve">     </w:t>
            </w:r>
            <w:r w:rsidR="00232F6F">
              <w:rPr>
                <w:rFonts w:ascii="微软雅黑" w:eastAsia="微软雅黑" w:hAnsi="微软雅黑" w:hint="eastAsia"/>
                <w:w w:val="95"/>
                <w:sz w:val="21"/>
              </w:rPr>
              <w:t>≤</w:t>
            </w:r>
            <w:r w:rsidR="00232F6F">
              <w:rPr>
                <w:rFonts w:ascii="微软雅黑" w:eastAsia="微软雅黑" w:hAnsi="微软雅黑" w:hint="eastAsia"/>
                <w:w w:val="95"/>
                <w:sz w:val="21"/>
                <w:lang w:eastAsia="zh-CN"/>
              </w:rPr>
              <w:t>1.5</w:t>
            </w:r>
            <w:r w:rsidR="00232F6F">
              <w:rPr>
                <w:rFonts w:ascii="微软雅黑" w:eastAsia="微软雅黑" w:hAnsi="微软雅黑"/>
                <w:w w:val="95"/>
                <w:sz w:val="21"/>
                <w:lang w:eastAsia="zh-CN"/>
              </w:rPr>
              <w:t>h</w:t>
            </w:r>
            <w:r w:rsidR="00232F6F">
              <w:rPr>
                <w:rFonts w:ascii="微软雅黑" w:eastAsia="微软雅黑" w:hAnsi="微软雅黑" w:hint="eastAsia"/>
                <w:w w:val="95"/>
                <w:sz w:val="21"/>
                <w:lang w:eastAsia="zh-CN"/>
              </w:rPr>
              <w:t>（</w:t>
            </w:r>
            <w:r w:rsidR="00232F6F">
              <w:rPr>
                <w:rFonts w:ascii="微软雅黑" w:eastAsia="微软雅黑" w:hAnsi="微软雅黑"/>
                <w:w w:val="95"/>
                <w:sz w:val="21"/>
                <w:lang w:eastAsia="zh-CN"/>
              </w:rPr>
              <w:t>h,23</w:t>
            </w:r>
            <w:r w:rsidR="00232F6F" w:rsidRPr="001A0787">
              <w:rPr>
                <w:rFonts w:ascii="微软雅黑" w:eastAsia="微软雅黑" w:hAnsi="微软雅黑" w:hint="eastAsia"/>
                <w:spacing w:val="3"/>
                <w:sz w:val="21"/>
              </w:rPr>
              <w:t>℃</w:t>
            </w:r>
            <w:r w:rsidR="00232F6F">
              <w:rPr>
                <w:rFonts w:ascii="微软雅黑" w:eastAsia="微软雅黑" w:hAnsi="微软雅黑" w:hint="eastAsia"/>
                <w:w w:val="95"/>
                <w:sz w:val="21"/>
                <w:lang w:eastAsia="zh-CN"/>
              </w:rPr>
              <w:t>）</w:t>
            </w:r>
          </w:p>
        </w:tc>
        <w:tc>
          <w:tcPr>
            <w:tcW w:w="2312" w:type="dxa"/>
            <w:vMerge/>
          </w:tcPr>
          <w:p w14:paraId="7D93F148" w14:textId="1BA013D4" w:rsidR="00232F6F" w:rsidRPr="001A0787" w:rsidRDefault="00232F6F" w:rsidP="00591280">
            <w:pPr>
              <w:pStyle w:val="TableParagraph"/>
              <w:spacing w:before="29"/>
              <w:ind w:right="737"/>
              <w:rPr>
                <w:rFonts w:ascii="微软雅黑" w:eastAsia="微软雅黑" w:hAnsi="微软雅黑"/>
                <w:sz w:val="21"/>
              </w:rPr>
            </w:pPr>
          </w:p>
        </w:tc>
      </w:tr>
      <w:tr w:rsidR="00232F6F" w:rsidRPr="001A0787" w14:paraId="09A2E3C0" w14:textId="77777777" w:rsidTr="006C3A30">
        <w:trPr>
          <w:trHeight w:hRule="exact" w:val="360"/>
        </w:trPr>
        <w:tc>
          <w:tcPr>
            <w:tcW w:w="4253" w:type="dxa"/>
            <w:gridSpan w:val="2"/>
            <w:tcBorders>
              <w:top w:val="nil"/>
              <w:left w:val="nil"/>
              <w:bottom w:val="nil"/>
              <w:right w:val="nil"/>
            </w:tcBorders>
          </w:tcPr>
          <w:p w14:paraId="1BFB544E" w14:textId="469F837F" w:rsidR="00232F6F" w:rsidRPr="001A0787" w:rsidRDefault="00232F6F" w:rsidP="00095B73">
            <w:pPr>
              <w:pStyle w:val="TableParagraph"/>
              <w:rPr>
                <w:rFonts w:ascii="微软雅黑" w:eastAsia="微软雅黑" w:hAnsi="微软雅黑"/>
                <w:sz w:val="21"/>
              </w:rPr>
            </w:pPr>
            <w:r>
              <w:rPr>
                <w:rFonts w:ascii="微软雅黑" w:eastAsia="微软雅黑" w:hAnsi="微软雅黑" w:hint="eastAsia"/>
                <w:w w:val="95"/>
                <w:sz w:val="21"/>
                <w:lang w:eastAsia="zh-CN"/>
              </w:rPr>
              <w:t>拉伸</w:t>
            </w:r>
            <w:r w:rsidRPr="001A0787">
              <w:rPr>
                <w:rFonts w:ascii="微软雅黑" w:eastAsia="微软雅黑" w:hAnsi="微软雅黑"/>
                <w:w w:val="95"/>
                <w:sz w:val="21"/>
              </w:rPr>
              <w:t>强度</w:t>
            </w:r>
          </w:p>
        </w:tc>
        <w:tc>
          <w:tcPr>
            <w:tcW w:w="3641" w:type="dxa"/>
            <w:tcBorders>
              <w:top w:val="nil"/>
              <w:left w:val="nil"/>
              <w:bottom w:val="nil"/>
            </w:tcBorders>
            <w:vAlign w:val="center"/>
          </w:tcPr>
          <w:p w14:paraId="13DE0436" w14:textId="3144622F" w:rsidR="00232F6F" w:rsidRPr="001A0787" w:rsidRDefault="00232F6F" w:rsidP="006C3A30">
            <w:pPr>
              <w:pStyle w:val="TableParagraph"/>
              <w:ind w:left="0" w:right="476"/>
              <w:jc w:val="center"/>
              <w:rPr>
                <w:rFonts w:ascii="微软雅黑" w:eastAsia="微软雅黑" w:hAnsi="微软雅黑"/>
                <w:sz w:val="21"/>
              </w:rPr>
            </w:pPr>
            <w:r>
              <w:rPr>
                <w:rFonts w:ascii="微软雅黑" w:eastAsia="微软雅黑" w:hAnsi="微软雅黑" w:hint="eastAsia"/>
                <w:w w:val="95"/>
                <w:sz w:val="21"/>
              </w:rPr>
              <w:t>≥</w:t>
            </w:r>
            <w:r>
              <w:rPr>
                <w:rFonts w:ascii="微软雅黑" w:eastAsia="微软雅黑" w:hAnsi="微软雅黑" w:hint="eastAsia"/>
                <w:w w:val="99"/>
                <w:sz w:val="21"/>
                <w:lang w:eastAsia="zh-CN"/>
              </w:rPr>
              <w:t>12</w:t>
            </w:r>
            <w:r>
              <w:rPr>
                <w:rFonts w:ascii="微软雅黑" w:eastAsia="微软雅黑" w:hAnsi="微软雅黑" w:hint="eastAsia"/>
                <w:w w:val="95"/>
                <w:sz w:val="21"/>
                <w:lang w:eastAsia="zh-CN"/>
              </w:rPr>
              <w:t>（</w:t>
            </w:r>
            <w:proofErr w:type="spellStart"/>
            <w:r>
              <w:rPr>
                <w:rFonts w:ascii="微软雅黑" w:eastAsia="微软雅黑" w:hAnsi="微软雅黑" w:hint="eastAsia"/>
                <w:w w:val="95"/>
                <w:sz w:val="21"/>
                <w:lang w:eastAsia="zh-CN"/>
              </w:rPr>
              <w:t>M</w:t>
            </w:r>
            <w:r>
              <w:rPr>
                <w:rFonts w:ascii="微软雅黑" w:eastAsia="微软雅黑" w:hAnsi="微软雅黑"/>
                <w:w w:val="95"/>
                <w:sz w:val="21"/>
                <w:lang w:eastAsia="zh-CN"/>
              </w:rPr>
              <w:t>Pa</w:t>
            </w:r>
            <w:proofErr w:type="spellEnd"/>
            <w:r>
              <w:rPr>
                <w:rFonts w:ascii="微软雅黑" w:eastAsia="微软雅黑" w:hAnsi="微软雅黑" w:hint="eastAsia"/>
                <w:w w:val="95"/>
                <w:sz w:val="21"/>
                <w:lang w:eastAsia="zh-CN"/>
              </w:rPr>
              <w:t>）</w:t>
            </w:r>
          </w:p>
        </w:tc>
        <w:tc>
          <w:tcPr>
            <w:tcW w:w="2312" w:type="dxa"/>
            <w:vMerge/>
          </w:tcPr>
          <w:p w14:paraId="47545738" w14:textId="67255B71" w:rsidR="00232F6F" w:rsidRPr="001A0787" w:rsidRDefault="00232F6F" w:rsidP="00095B73">
            <w:pPr>
              <w:pStyle w:val="TableParagraph"/>
              <w:spacing w:before="29"/>
              <w:ind w:left="0" w:right="796"/>
              <w:jc w:val="right"/>
              <w:rPr>
                <w:rFonts w:ascii="微软雅黑" w:eastAsia="微软雅黑" w:hAnsi="微软雅黑"/>
                <w:sz w:val="21"/>
              </w:rPr>
            </w:pPr>
          </w:p>
        </w:tc>
      </w:tr>
      <w:tr w:rsidR="00232F6F" w:rsidRPr="001A0787" w14:paraId="4FA02619" w14:textId="77777777" w:rsidTr="006C3A30">
        <w:trPr>
          <w:trHeight w:hRule="exact" w:val="353"/>
        </w:trPr>
        <w:tc>
          <w:tcPr>
            <w:tcW w:w="4253" w:type="dxa"/>
            <w:gridSpan w:val="2"/>
            <w:tcBorders>
              <w:top w:val="nil"/>
              <w:left w:val="nil"/>
              <w:bottom w:val="nil"/>
              <w:right w:val="nil"/>
            </w:tcBorders>
          </w:tcPr>
          <w:p w14:paraId="4907FF83" w14:textId="63EF6E34" w:rsidR="00232F6F" w:rsidRPr="001A0787" w:rsidRDefault="00232F6F" w:rsidP="00095B73">
            <w:pPr>
              <w:pStyle w:val="TableParagraph"/>
              <w:rPr>
                <w:rFonts w:ascii="微软雅黑" w:eastAsia="微软雅黑" w:hAnsi="微软雅黑"/>
                <w:sz w:val="21"/>
              </w:rPr>
            </w:pPr>
            <w:r>
              <w:rPr>
                <w:rFonts w:ascii="微软雅黑" w:eastAsia="微软雅黑" w:hAnsi="微软雅黑" w:hint="eastAsia"/>
                <w:w w:val="95"/>
                <w:sz w:val="21"/>
                <w:lang w:eastAsia="zh-CN"/>
              </w:rPr>
              <w:t>断裂伸长率</w:t>
            </w:r>
          </w:p>
        </w:tc>
        <w:tc>
          <w:tcPr>
            <w:tcW w:w="3641" w:type="dxa"/>
            <w:tcBorders>
              <w:top w:val="nil"/>
              <w:left w:val="nil"/>
              <w:bottom w:val="nil"/>
            </w:tcBorders>
            <w:vAlign w:val="center"/>
          </w:tcPr>
          <w:p w14:paraId="52E2185C" w14:textId="5E8BF942" w:rsidR="00232F6F" w:rsidRPr="001A0787" w:rsidRDefault="00232F6F" w:rsidP="006C3A30">
            <w:pPr>
              <w:pStyle w:val="TableParagraph"/>
              <w:jc w:val="center"/>
              <w:rPr>
                <w:rFonts w:ascii="微软雅黑" w:eastAsia="微软雅黑" w:hAnsi="微软雅黑"/>
                <w:sz w:val="21"/>
              </w:rPr>
            </w:pPr>
            <w:r>
              <w:rPr>
                <w:rFonts w:ascii="微软雅黑" w:eastAsia="微软雅黑" w:hAnsi="微软雅黑" w:hint="eastAsia"/>
                <w:w w:val="95"/>
                <w:sz w:val="21"/>
              </w:rPr>
              <w:t>≥</w:t>
            </w:r>
            <w:r>
              <w:rPr>
                <w:rFonts w:ascii="微软雅黑" w:eastAsia="微软雅黑" w:hAnsi="微软雅黑" w:hint="eastAsia"/>
                <w:w w:val="99"/>
                <w:sz w:val="21"/>
                <w:lang w:eastAsia="zh-CN"/>
              </w:rPr>
              <w:t>150</w:t>
            </w:r>
            <w:r>
              <w:rPr>
                <w:rFonts w:ascii="微软雅黑" w:eastAsia="微软雅黑" w:hAnsi="微软雅黑" w:hint="eastAsia"/>
                <w:w w:val="95"/>
                <w:sz w:val="21"/>
                <w:lang w:eastAsia="zh-CN"/>
              </w:rPr>
              <w:t>（％）</w:t>
            </w:r>
          </w:p>
        </w:tc>
        <w:tc>
          <w:tcPr>
            <w:tcW w:w="2312" w:type="dxa"/>
            <w:vMerge/>
          </w:tcPr>
          <w:p w14:paraId="46CD5E1C" w14:textId="1F31FD6E" w:rsidR="00232F6F" w:rsidRPr="001A0787" w:rsidRDefault="00232F6F" w:rsidP="00095B73">
            <w:pPr>
              <w:pStyle w:val="TableParagraph"/>
              <w:spacing w:before="29"/>
              <w:ind w:left="0" w:right="844"/>
              <w:jc w:val="right"/>
              <w:rPr>
                <w:rFonts w:ascii="微软雅黑" w:eastAsia="微软雅黑" w:hAnsi="微软雅黑"/>
                <w:sz w:val="21"/>
              </w:rPr>
            </w:pPr>
          </w:p>
        </w:tc>
      </w:tr>
      <w:tr w:rsidR="00232F6F" w:rsidRPr="001A0787" w14:paraId="41EBF443" w14:textId="77777777" w:rsidTr="006C3A30">
        <w:trPr>
          <w:trHeight w:hRule="exact" w:val="353"/>
        </w:trPr>
        <w:tc>
          <w:tcPr>
            <w:tcW w:w="4253" w:type="dxa"/>
            <w:gridSpan w:val="2"/>
            <w:tcBorders>
              <w:top w:val="nil"/>
              <w:left w:val="nil"/>
              <w:bottom w:val="nil"/>
              <w:right w:val="nil"/>
            </w:tcBorders>
          </w:tcPr>
          <w:p w14:paraId="1BF35829" w14:textId="6515CD6D" w:rsidR="00232F6F" w:rsidRDefault="00232F6F" w:rsidP="00630A8E">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不透水性</w:t>
            </w:r>
          </w:p>
        </w:tc>
        <w:tc>
          <w:tcPr>
            <w:tcW w:w="3641" w:type="dxa"/>
            <w:tcBorders>
              <w:top w:val="nil"/>
              <w:left w:val="nil"/>
              <w:bottom w:val="nil"/>
            </w:tcBorders>
            <w:vAlign w:val="center"/>
          </w:tcPr>
          <w:p w14:paraId="6189ED4A" w14:textId="7FE9D8E5" w:rsidR="00232F6F" w:rsidRDefault="00232F6F" w:rsidP="006C3A30">
            <w:pPr>
              <w:pStyle w:val="TableParagraph"/>
              <w:jc w:val="center"/>
              <w:rPr>
                <w:rFonts w:ascii="微软雅黑" w:eastAsia="微软雅黑" w:hAnsi="微软雅黑"/>
                <w:w w:val="95"/>
                <w:sz w:val="21"/>
              </w:rPr>
            </w:pPr>
            <w:r>
              <w:rPr>
                <w:rFonts w:ascii="微软雅黑" w:eastAsia="微软雅黑" w:hAnsi="微软雅黑" w:hint="eastAsia"/>
                <w:w w:val="95"/>
                <w:sz w:val="21"/>
              </w:rPr>
              <w:t>不透水（0.6</w:t>
            </w:r>
            <w:r>
              <w:rPr>
                <w:rFonts w:ascii="微软雅黑" w:eastAsia="微软雅黑" w:hAnsi="微软雅黑"/>
                <w:w w:val="95"/>
                <w:sz w:val="21"/>
              </w:rPr>
              <w:t>Mpa,24h</w:t>
            </w:r>
            <w:r>
              <w:rPr>
                <w:rFonts w:ascii="微软雅黑" w:eastAsia="微软雅黑" w:hAnsi="微软雅黑" w:hint="eastAsia"/>
                <w:w w:val="95"/>
                <w:sz w:val="21"/>
              </w:rPr>
              <w:t>）</w:t>
            </w:r>
          </w:p>
        </w:tc>
        <w:tc>
          <w:tcPr>
            <w:tcW w:w="2312" w:type="dxa"/>
            <w:vMerge/>
          </w:tcPr>
          <w:p w14:paraId="03612C45" w14:textId="77439E1C" w:rsidR="00232F6F" w:rsidRPr="001A0787" w:rsidRDefault="00232F6F" w:rsidP="00630A8E">
            <w:pPr>
              <w:pStyle w:val="TableParagraph"/>
              <w:spacing w:before="29"/>
              <w:ind w:left="0" w:right="844"/>
              <w:jc w:val="right"/>
              <w:rPr>
                <w:rFonts w:ascii="微软雅黑" w:eastAsia="微软雅黑" w:hAnsi="微软雅黑"/>
                <w:sz w:val="21"/>
              </w:rPr>
            </w:pPr>
          </w:p>
        </w:tc>
      </w:tr>
      <w:tr w:rsidR="00232F6F" w:rsidRPr="001A0787" w14:paraId="568B65A0" w14:textId="77777777" w:rsidTr="006C3A30">
        <w:trPr>
          <w:trHeight w:hRule="exact" w:val="353"/>
        </w:trPr>
        <w:tc>
          <w:tcPr>
            <w:tcW w:w="4253" w:type="dxa"/>
            <w:gridSpan w:val="2"/>
            <w:tcBorders>
              <w:top w:val="nil"/>
              <w:left w:val="nil"/>
              <w:bottom w:val="nil"/>
              <w:right w:val="nil"/>
            </w:tcBorders>
          </w:tcPr>
          <w:p w14:paraId="15E0CAA6" w14:textId="33CF5ADC" w:rsidR="00232F6F" w:rsidRDefault="00232F6F" w:rsidP="00630A8E">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耐热性</w:t>
            </w:r>
          </w:p>
        </w:tc>
        <w:tc>
          <w:tcPr>
            <w:tcW w:w="3641" w:type="dxa"/>
            <w:tcBorders>
              <w:top w:val="nil"/>
              <w:left w:val="nil"/>
              <w:bottom w:val="nil"/>
            </w:tcBorders>
            <w:vAlign w:val="center"/>
          </w:tcPr>
          <w:p w14:paraId="6BCB030A" w14:textId="2C27F86D" w:rsidR="00232F6F" w:rsidRDefault="00232F6F" w:rsidP="006C3A30">
            <w:pPr>
              <w:pStyle w:val="TableParagraph"/>
              <w:jc w:val="center"/>
              <w:rPr>
                <w:rFonts w:ascii="微软雅黑" w:eastAsia="微软雅黑" w:hAnsi="微软雅黑"/>
                <w:w w:val="95"/>
                <w:sz w:val="21"/>
                <w:lang w:eastAsia="zh-CN"/>
              </w:rPr>
            </w:pPr>
            <w:r>
              <w:rPr>
                <w:rFonts w:ascii="微软雅黑" w:eastAsia="微软雅黑" w:hAnsi="微软雅黑" w:hint="eastAsia"/>
                <w:w w:val="99"/>
                <w:sz w:val="21"/>
                <w:lang w:eastAsia="zh-CN"/>
              </w:rPr>
              <w:t>无流淌、鼓泡、滑动</w:t>
            </w:r>
            <w:r>
              <w:rPr>
                <w:rFonts w:ascii="微软雅黑" w:eastAsia="微软雅黑" w:hAnsi="微软雅黑" w:hint="eastAsia"/>
                <w:w w:val="95"/>
                <w:sz w:val="21"/>
                <w:lang w:eastAsia="zh-CN"/>
              </w:rPr>
              <w:t>（200</w:t>
            </w:r>
            <w:r w:rsidRPr="001A0787">
              <w:rPr>
                <w:rFonts w:ascii="微软雅黑" w:eastAsia="微软雅黑" w:hAnsi="微软雅黑" w:hint="eastAsia"/>
                <w:spacing w:val="3"/>
                <w:sz w:val="21"/>
                <w:lang w:eastAsia="zh-CN"/>
              </w:rPr>
              <w:t>℃</w:t>
            </w:r>
            <w:r>
              <w:rPr>
                <w:rFonts w:ascii="微软雅黑" w:eastAsia="微软雅黑" w:hAnsi="微软雅黑" w:hint="eastAsia"/>
                <w:w w:val="95"/>
                <w:sz w:val="21"/>
                <w:lang w:eastAsia="zh-CN"/>
              </w:rPr>
              <w:t>，2h）</w:t>
            </w:r>
          </w:p>
        </w:tc>
        <w:tc>
          <w:tcPr>
            <w:tcW w:w="2312" w:type="dxa"/>
            <w:vMerge/>
          </w:tcPr>
          <w:p w14:paraId="6640946F" w14:textId="781588A3" w:rsidR="00232F6F" w:rsidRDefault="00232F6F" w:rsidP="00630A8E">
            <w:pPr>
              <w:pStyle w:val="TableParagraph"/>
              <w:spacing w:before="29"/>
              <w:ind w:left="0" w:right="844"/>
              <w:jc w:val="right"/>
              <w:rPr>
                <w:rFonts w:ascii="微软雅黑" w:eastAsia="微软雅黑" w:hAnsi="微软雅黑"/>
                <w:sz w:val="21"/>
                <w:lang w:eastAsia="zh-CN"/>
              </w:rPr>
            </w:pPr>
          </w:p>
        </w:tc>
      </w:tr>
      <w:tr w:rsidR="00232F6F" w:rsidRPr="001A0787" w14:paraId="2A750B3B" w14:textId="77777777" w:rsidTr="006C3A30">
        <w:trPr>
          <w:trHeight w:hRule="exact" w:val="353"/>
        </w:trPr>
        <w:tc>
          <w:tcPr>
            <w:tcW w:w="4253" w:type="dxa"/>
            <w:gridSpan w:val="2"/>
            <w:tcBorders>
              <w:top w:val="nil"/>
              <w:left w:val="nil"/>
              <w:bottom w:val="nil"/>
              <w:right w:val="nil"/>
            </w:tcBorders>
          </w:tcPr>
          <w:p w14:paraId="55C7247A" w14:textId="12334D45" w:rsidR="00232F6F" w:rsidRDefault="00232F6F" w:rsidP="00630A8E">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加热伸缩率</w:t>
            </w:r>
          </w:p>
        </w:tc>
        <w:tc>
          <w:tcPr>
            <w:tcW w:w="3641" w:type="dxa"/>
            <w:tcBorders>
              <w:top w:val="nil"/>
              <w:left w:val="nil"/>
              <w:bottom w:val="nil"/>
            </w:tcBorders>
            <w:vAlign w:val="center"/>
          </w:tcPr>
          <w:p w14:paraId="53CF41B3" w14:textId="3AE64F10" w:rsidR="00232F6F" w:rsidRDefault="00232F6F" w:rsidP="006C3A30">
            <w:pPr>
              <w:pStyle w:val="TableParagraph"/>
              <w:jc w:val="center"/>
              <w:rPr>
                <w:rFonts w:ascii="微软雅黑" w:eastAsia="微软雅黑" w:hAnsi="微软雅黑"/>
                <w:w w:val="95"/>
                <w:sz w:val="21"/>
              </w:rPr>
            </w:pPr>
            <w:r>
              <w:rPr>
                <w:rFonts w:ascii="微软雅黑" w:eastAsia="微软雅黑" w:hAnsi="微软雅黑" w:hint="eastAsia"/>
                <w:w w:val="95"/>
                <w:sz w:val="21"/>
              </w:rPr>
              <w:t>≥</w:t>
            </w:r>
            <w:r>
              <w:rPr>
                <w:rFonts w:ascii="微软雅黑" w:eastAsia="微软雅黑" w:hAnsi="微软雅黑" w:hint="eastAsia"/>
                <w:w w:val="99"/>
                <w:sz w:val="21"/>
                <w:lang w:eastAsia="zh-CN"/>
              </w:rPr>
              <w:t>4.0</w:t>
            </w:r>
            <w:r>
              <w:rPr>
                <w:rFonts w:ascii="微软雅黑" w:eastAsia="微软雅黑" w:hAnsi="微软雅黑"/>
                <w:w w:val="99"/>
                <w:sz w:val="21"/>
                <w:lang w:eastAsia="zh-CN"/>
              </w:rPr>
              <w:t>,</w:t>
            </w:r>
            <w:r>
              <w:rPr>
                <w:rFonts w:ascii="微软雅黑" w:eastAsia="微软雅黑" w:hAnsi="微软雅黑" w:hint="eastAsia"/>
                <w:w w:val="95"/>
                <w:sz w:val="21"/>
              </w:rPr>
              <w:t>≤</w:t>
            </w:r>
            <w:r>
              <w:rPr>
                <w:rFonts w:ascii="微软雅黑" w:eastAsia="微软雅黑" w:hAnsi="微软雅黑" w:hint="eastAsia"/>
                <w:w w:val="95"/>
                <w:sz w:val="21"/>
                <w:lang w:eastAsia="zh-CN"/>
              </w:rPr>
              <w:t>1.0（％）</w:t>
            </w:r>
          </w:p>
        </w:tc>
        <w:tc>
          <w:tcPr>
            <w:tcW w:w="2312" w:type="dxa"/>
            <w:vMerge/>
          </w:tcPr>
          <w:p w14:paraId="511840A6" w14:textId="6D27C7C7" w:rsidR="00232F6F" w:rsidRPr="001A0787" w:rsidRDefault="00232F6F" w:rsidP="00630A8E">
            <w:pPr>
              <w:pStyle w:val="TableParagraph"/>
              <w:spacing w:before="29"/>
              <w:ind w:left="0" w:right="844"/>
              <w:jc w:val="right"/>
              <w:rPr>
                <w:rFonts w:ascii="微软雅黑" w:eastAsia="微软雅黑" w:hAnsi="微软雅黑"/>
                <w:sz w:val="21"/>
              </w:rPr>
            </w:pPr>
          </w:p>
        </w:tc>
      </w:tr>
      <w:tr w:rsidR="00232F6F" w:rsidRPr="001A0787" w14:paraId="24550282" w14:textId="77777777" w:rsidTr="006C3A30">
        <w:trPr>
          <w:trHeight w:hRule="exact" w:val="353"/>
        </w:trPr>
        <w:tc>
          <w:tcPr>
            <w:tcW w:w="4253" w:type="dxa"/>
            <w:gridSpan w:val="2"/>
            <w:tcBorders>
              <w:top w:val="nil"/>
              <w:left w:val="nil"/>
              <w:bottom w:val="nil"/>
              <w:right w:val="nil"/>
            </w:tcBorders>
          </w:tcPr>
          <w:p w14:paraId="48301FFC" w14:textId="08CFF847" w:rsidR="00232F6F" w:rsidRDefault="00232F6F" w:rsidP="00630A8E">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低温弯折性</w:t>
            </w:r>
          </w:p>
        </w:tc>
        <w:tc>
          <w:tcPr>
            <w:tcW w:w="3641" w:type="dxa"/>
            <w:tcBorders>
              <w:top w:val="nil"/>
              <w:left w:val="nil"/>
              <w:bottom w:val="nil"/>
            </w:tcBorders>
            <w:vAlign w:val="center"/>
          </w:tcPr>
          <w:p w14:paraId="7947D78B" w14:textId="3073FCD8" w:rsidR="00232F6F" w:rsidRDefault="00232F6F" w:rsidP="006C3A30">
            <w:pPr>
              <w:pStyle w:val="TableParagraph"/>
              <w:jc w:val="center"/>
              <w:rPr>
                <w:rFonts w:ascii="微软雅黑" w:eastAsia="微软雅黑" w:hAnsi="微软雅黑"/>
                <w:w w:val="99"/>
                <w:sz w:val="21"/>
                <w:lang w:eastAsia="zh-CN"/>
              </w:rPr>
            </w:pPr>
            <w:r>
              <w:rPr>
                <w:rFonts w:ascii="微软雅黑" w:eastAsia="微软雅黑" w:hAnsi="微软雅黑" w:hint="eastAsia"/>
                <w:w w:val="95"/>
                <w:sz w:val="21"/>
              </w:rPr>
              <w:t>无裂纹</w:t>
            </w:r>
            <w:r>
              <w:rPr>
                <w:rFonts w:ascii="微软雅黑" w:eastAsia="微软雅黑" w:hAnsi="微软雅黑" w:hint="eastAsia"/>
                <w:w w:val="95"/>
                <w:sz w:val="21"/>
                <w:lang w:eastAsia="zh-CN"/>
              </w:rPr>
              <w:t>（－</w:t>
            </w:r>
            <w:r>
              <w:rPr>
                <w:rFonts w:ascii="微软雅黑" w:eastAsia="微软雅黑" w:hAnsi="微软雅黑"/>
                <w:w w:val="95"/>
                <w:sz w:val="21"/>
                <w:lang w:eastAsia="zh-CN"/>
              </w:rPr>
              <w:t>2</w:t>
            </w:r>
            <w:r>
              <w:rPr>
                <w:rFonts w:ascii="微软雅黑" w:eastAsia="微软雅黑" w:hAnsi="微软雅黑" w:hint="eastAsia"/>
                <w:w w:val="95"/>
                <w:sz w:val="21"/>
                <w:lang w:eastAsia="zh-CN"/>
              </w:rPr>
              <w:t>0</w:t>
            </w:r>
            <w:r w:rsidRPr="001A0787">
              <w:rPr>
                <w:rFonts w:ascii="微软雅黑" w:eastAsia="微软雅黑" w:hAnsi="微软雅黑" w:hint="eastAsia"/>
                <w:spacing w:val="3"/>
                <w:sz w:val="21"/>
              </w:rPr>
              <w:t>℃</w:t>
            </w:r>
            <w:r>
              <w:rPr>
                <w:rFonts w:ascii="微软雅黑" w:eastAsia="微软雅黑" w:hAnsi="微软雅黑" w:hint="eastAsia"/>
                <w:w w:val="95"/>
                <w:sz w:val="21"/>
                <w:lang w:eastAsia="zh-CN"/>
              </w:rPr>
              <w:t>）</w:t>
            </w:r>
          </w:p>
        </w:tc>
        <w:tc>
          <w:tcPr>
            <w:tcW w:w="2312" w:type="dxa"/>
            <w:vMerge/>
            <w:tcBorders>
              <w:bottom w:val="nil"/>
            </w:tcBorders>
            <w:vAlign w:val="center"/>
          </w:tcPr>
          <w:p w14:paraId="5424D6E5" w14:textId="2A281328" w:rsidR="00232F6F" w:rsidRPr="001A0787" w:rsidRDefault="00232F6F" w:rsidP="00630A8E">
            <w:pPr>
              <w:pStyle w:val="TableParagraph"/>
              <w:spacing w:before="29"/>
              <w:ind w:left="0" w:right="844"/>
              <w:jc w:val="right"/>
              <w:rPr>
                <w:rFonts w:ascii="微软雅黑" w:eastAsia="微软雅黑" w:hAnsi="微软雅黑"/>
                <w:sz w:val="21"/>
              </w:rPr>
            </w:pPr>
          </w:p>
        </w:tc>
      </w:tr>
      <w:tr w:rsidR="00232F6F" w:rsidRPr="001A0787" w14:paraId="2ACF00FF" w14:textId="77777777" w:rsidTr="00BF2FE7">
        <w:trPr>
          <w:trHeight w:hRule="exact" w:val="353"/>
        </w:trPr>
        <w:tc>
          <w:tcPr>
            <w:tcW w:w="1802" w:type="dxa"/>
            <w:vMerge w:val="restart"/>
            <w:tcBorders>
              <w:top w:val="nil"/>
              <w:left w:val="nil"/>
              <w:bottom w:val="nil"/>
              <w:right w:val="nil"/>
            </w:tcBorders>
            <w:vAlign w:val="center"/>
          </w:tcPr>
          <w:p w14:paraId="0BEFD8DA" w14:textId="2711BC0F" w:rsidR="00232F6F" w:rsidRDefault="00232F6F" w:rsidP="00BF2FE7">
            <w:pPr>
              <w:pStyle w:val="TableParagraph"/>
              <w:jc w:val="both"/>
              <w:rPr>
                <w:rFonts w:ascii="微软雅黑" w:eastAsia="微软雅黑" w:hAnsi="微软雅黑"/>
                <w:w w:val="95"/>
                <w:sz w:val="21"/>
                <w:lang w:eastAsia="zh-CN"/>
              </w:rPr>
            </w:pPr>
            <w:r>
              <w:rPr>
                <w:rFonts w:ascii="微软雅黑" w:eastAsia="微软雅黑" w:hAnsi="微软雅黑" w:hint="eastAsia"/>
                <w:w w:val="95"/>
                <w:sz w:val="21"/>
                <w:lang w:eastAsia="zh-CN"/>
              </w:rPr>
              <w:t>老化后拉伸强度保持率（％）</w:t>
            </w:r>
          </w:p>
        </w:tc>
        <w:tc>
          <w:tcPr>
            <w:tcW w:w="2451" w:type="dxa"/>
            <w:tcBorders>
              <w:top w:val="nil"/>
              <w:left w:val="nil"/>
              <w:bottom w:val="nil"/>
              <w:right w:val="nil"/>
            </w:tcBorders>
            <w:vAlign w:val="center"/>
          </w:tcPr>
          <w:p w14:paraId="1DF23DEC" w14:textId="45BB34E7" w:rsidR="00232F6F" w:rsidRDefault="00232F6F" w:rsidP="00232F6F">
            <w:pPr>
              <w:pStyle w:val="TableParagraph"/>
              <w:jc w:val="center"/>
              <w:rPr>
                <w:rFonts w:ascii="微软雅黑" w:eastAsia="微软雅黑" w:hAnsi="微软雅黑"/>
                <w:w w:val="95"/>
                <w:sz w:val="21"/>
                <w:lang w:eastAsia="zh-CN"/>
              </w:rPr>
            </w:pPr>
            <w:r>
              <w:rPr>
                <w:rFonts w:ascii="微软雅黑" w:eastAsia="微软雅黑" w:hAnsi="微软雅黑" w:hint="eastAsia"/>
                <w:w w:val="95"/>
                <w:sz w:val="21"/>
                <w:lang w:eastAsia="zh-CN"/>
              </w:rPr>
              <w:t>热处理（802</w:t>
            </w:r>
            <w:r w:rsidRPr="001A0787">
              <w:rPr>
                <w:rFonts w:ascii="微软雅黑" w:eastAsia="微软雅黑" w:hAnsi="微软雅黑" w:hint="eastAsia"/>
                <w:spacing w:val="3"/>
                <w:sz w:val="21"/>
              </w:rPr>
              <w:t>℃</w:t>
            </w:r>
            <w:r>
              <w:rPr>
                <w:rFonts w:ascii="微软雅黑" w:eastAsia="微软雅黑" w:hAnsi="微软雅黑"/>
                <w:spacing w:val="3"/>
                <w:sz w:val="21"/>
              </w:rPr>
              <w:t>,</w:t>
            </w:r>
            <w:r>
              <w:rPr>
                <w:rFonts w:ascii="微软雅黑" w:eastAsia="微软雅黑" w:hAnsi="微软雅黑" w:hint="eastAsia"/>
                <w:spacing w:val="3"/>
                <w:sz w:val="21"/>
                <w:lang w:eastAsia="zh-CN"/>
              </w:rPr>
              <w:t>1000</w:t>
            </w:r>
            <w:r>
              <w:rPr>
                <w:rFonts w:ascii="微软雅黑" w:eastAsia="微软雅黑" w:hAnsi="微软雅黑"/>
                <w:spacing w:val="3"/>
                <w:sz w:val="21"/>
                <w:lang w:eastAsia="zh-CN"/>
              </w:rPr>
              <w:t>h）</w:t>
            </w:r>
            <w:r>
              <w:rPr>
                <w:rFonts w:ascii="微软雅黑" w:eastAsia="微软雅黑" w:hAnsi="微软雅黑" w:hint="eastAsia"/>
                <w:spacing w:val="3"/>
                <w:sz w:val="21"/>
                <w:lang w:eastAsia="zh-CN"/>
              </w:rPr>
              <w:t>好）</w:t>
            </w:r>
          </w:p>
        </w:tc>
        <w:tc>
          <w:tcPr>
            <w:tcW w:w="3641" w:type="dxa"/>
            <w:vMerge w:val="restart"/>
            <w:tcBorders>
              <w:top w:val="nil"/>
              <w:left w:val="nil"/>
              <w:bottom w:val="nil"/>
              <w:right w:val="nil"/>
            </w:tcBorders>
            <w:vAlign w:val="center"/>
          </w:tcPr>
          <w:p w14:paraId="713E4140" w14:textId="6441DB21" w:rsidR="00232F6F" w:rsidRDefault="00232F6F" w:rsidP="00B91D0D">
            <w:pPr>
              <w:pStyle w:val="TableParagraph"/>
              <w:jc w:val="center"/>
              <w:rPr>
                <w:rFonts w:ascii="微软雅黑" w:eastAsia="微软雅黑" w:hAnsi="微软雅黑"/>
                <w:w w:val="95"/>
                <w:sz w:val="21"/>
              </w:rPr>
            </w:pPr>
            <w:r>
              <w:rPr>
                <w:rFonts w:ascii="微软雅黑" w:eastAsia="微软雅黑" w:hAnsi="微软雅黑" w:hint="eastAsia"/>
                <w:w w:val="95"/>
                <w:sz w:val="21"/>
              </w:rPr>
              <w:t>≥</w:t>
            </w:r>
            <w:r>
              <w:rPr>
                <w:rFonts w:ascii="微软雅黑" w:eastAsia="微软雅黑" w:hAnsi="微软雅黑" w:hint="eastAsia"/>
                <w:w w:val="99"/>
                <w:sz w:val="21"/>
                <w:lang w:eastAsia="zh-CN"/>
              </w:rPr>
              <w:t>90</w:t>
            </w:r>
          </w:p>
        </w:tc>
        <w:tc>
          <w:tcPr>
            <w:tcW w:w="2312" w:type="dxa"/>
            <w:vMerge/>
            <w:tcBorders>
              <w:top w:val="nil"/>
              <w:left w:val="nil"/>
              <w:bottom w:val="nil"/>
              <w:right w:val="nil"/>
            </w:tcBorders>
            <w:vAlign w:val="center"/>
          </w:tcPr>
          <w:p w14:paraId="7C5A2F21" w14:textId="77777777" w:rsidR="00232F6F" w:rsidRPr="001A0787" w:rsidRDefault="00232F6F" w:rsidP="00630A8E">
            <w:pPr>
              <w:pStyle w:val="TableParagraph"/>
              <w:spacing w:before="29"/>
              <w:ind w:left="0" w:right="844"/>
              <w:jc w:val="right"/>
              <w:rPr>
                <w:rFonts w:ascii="微软雅黑" w:eastAsia="微软雅黑" w:hAnsi="微软雅黑"/>
                <w:sz w:val="21"/>
              </w:rPr>
            </w:pPr>
          </w:p>
        </w:tc>
      </w:tr>
      <w:tr w:rsidR="00232F6F" w:rsidRPr="001A0787" w14:paraId="6B89FA17" w14:textId="77777777" w:rsidTr="00BF2FE7">
        <w:trPr>
          <w:trHeight w:hRule="exact" w:val="353"/>
        </w:trPr>
        <w:tc>
          <w:tcPr>
            <w:tcW w:w="1802" w:type="dxa"/>
            <w:vMerge/>
            <w:tcBorders>
              <w:top w:val="nil"/>
              <w:left w:val="nil"/>
              <w:bottom w:val="nil"/>
              <w:right w:val="nil"/>
            </w:tcBorders>
            <w:vAlign w:val="center"/>
          </w:tcPr>
          <w:p w14:paraId="79F38182" w14:textId="77777777" w:rsidR="00232F6F" w:rsidRDefault="00232F6F" w:rsidP="00BF2FE7">
            <w:pPr>
              <w:pStyle w:val="TableParagraph"/>
              <w:jc w:val="both"/>
              <w:rPr>
                <w:rFonts w:ascii="微软雅黑" w:eastAsia="微软雅黑" w:hAnsi="微软雅黑"/>
                <w:w w:val="95"/>
                <w:sz w:val="21"/>
                <w:lang w:eastAsia="zh-CN"/>
              </w:rPr>
            </w:pPr>
          </w:p>
        </w:tc>
        <w:tc>
          <w:tcPr>
            <w:tcW w:w="2451" w:type="dxa"/>
            <w:tcBorders>
              <w:top w:val="nil"/>
              <w:left w:val="nil"/>
              <w:bottom w:val="nil"/>
              <w:right w:val="nil"/>
            </w:tcBorders>
            <w:vAlign w:val="center"/>
          </w:tcPr>
          <w:p w14:paraId="046001C0" w14:textId="38DE9192" w:rsidR="00232F6F" w:rsidRDefault="00232F6F" w:rsidP="00232F6F">
            <w:pPr>
              <w:pStyle w:val="TableParagraph"/>
              <w:jc w:val="center"/>
              <w:rPr>
                <w:rFonts w:ascii="微软雅黑" w:eastAsia="微软雅黑" w:hAnsi="微软雅黑"/>
                <w:w w:val="95"/>
                <w:sz w:val="21"/>
                <w:lang w:eastAsia="zh-CN"/>
              </w:rPr>
            </w:pPr>
            <w:r>
              <w:rPr>
                <w:rFonts w:ascii="微软雅黑" w:eastAsia="微软雅黑" w:hAnsi="微软雅黑" w:hint="eastAsia"/>
                <w:w w:val="95"/>
                <w:sz w:val="21"/>
                <w:lang w:eastAsia="zh-CN"/>
              </w:rPr>
              <w:t>紫外线处理（1000</w:t>
            </w:r>
            <w:r>
              <w:rPr>
                <w:rFonts w:ascii="微软雅黑" w:eastAsia="微软雅黑" w:hAnsi="微软雅黑"/>
                <w:w w:val="95"/>
                <w:sz w:val="21"/>
                <w:lang w:eastAsia="zh-CN"/>
              </w:rPr>
              <w:t>h）</w:t>
            </w:r>
          </w:p>
        </w:tc>
        <w:tc>
          <w:tcPr>
            <w:tcW w:w="3641" w:type="dxa"/>
            <w:vMerge/>
            <w:tcBorders>
              <w:top w:val="nil"/>
              <w:left w:val="nil"/>
              <w:bottom w:val="nil"/>
              <w:right w:val="nil"/>
            </w:tcBorders>
          </w:tcPr>
          <w:p w14:paraId="722FCA29" w14:textId="77777777" w:rsidR="00232F6F" w:rsidRDefault="00232F6F" w:rsidP="00B91D0D">
            <w:pPr>
              <w:pStyle w:val="TableParagraph"/>
              <w:rPr>
                <w:rFonts w:ascii="微软雅黑" w:eastAsia="微软雅黑" w:hAnsi="微软雅黑"/>
                <w:w w:val="95"/>
                <w:sz w:val="21"/>
              </w:rPr>
            </w:pPr>
          </w:p>
        </w:tc>
        <w:tc>
          <w:tcPr>
            <w:tcW w:w="2312" w:type="dxa"/>
            <w:vMerge/>
            <w:tcBorders>
              <w:top w:val="nil"/>
              <w:left w:val="nil"/>
              <w:bottom w:val="nil"/>
              <w:right w:val="nil"/>
            </w:tcBorders>
            <w:vAlign w:val="center"/>
          </w:tcPr>
          <w:p w14:paraId="2E6B7591" w14:textId="77777777" w:rsidR="00232F6F" w:rsidRPr="001A0787" w:rsidRDefault="00232F6F" w:rsidP="00630A8E">
            <w:pPr>
              <w:pStyle w:val="TableParagraph"/>
              <w:spacing w:before="29"/>
              <w:ind w:left="0" w:right="844"/>
              <w:jc w:val="right"/>
              <w:rPr>
                <w:rFonts w:ascii="微软雅黑" w:eastAsia="微软雅黑" w:hAnsi="微软雅黑"/>
                <w:sz w:val="21"/>
              </w:rPr>
            </w:pPr>
          </w:p>
        </w:tc>
      </w:tr>
      <w:tr w:rsidR="00232F6F" w:rsidRPr="001A0787" w14:paraId="23667857" w14:textId="77777777" w:rsidTr="00BF2FE7">
        <w:trPr>
          <w:trHeight w:hRule="exact" w:val="353"/>
        </w:trPr>
        <w:tc>
          <w:tcPr>
            <w:tcW w:w="1802" w:type="dxa"/>
            <w:vMerge/>
            <w:tcBorders>
              <w:top w:val="nil"/>
              <w:left w:val="nil"/>
              <w:bottom w:val="nil"/>
              <w:right w:val="nil"/>
            </w:tcBorders>
            <w:vAlign w:val="center"/>
          </w:tcPr>
          <w:p w14:paraId="546EC346" w14:textId="77777777" w:rsidR="00232F6F" w:rsidRDefault="00232F6F" w:rsidP="00BF2FE7">
            <w:pPr>
              <w:pStyle w:val="TableParagraph"/>
              <w:jc w:val="both"/>
              <w:rPr>
                <w:rFonts w:ascii="微软雅黑" w:eastAsia="微软雅黑" w:hAnsi="微软雅黑"/>
                <w:w w:val="95"/>
                <w:sz w:val="21"/>
                <w:lang w:eastAsia="zh-CN"/>
              </w:rPr>
            </w:pPr>
          </w:p>
        </w:tc>
        <w:tc>
          <w:tcPr>
            <w:tcW w:w="2451" w:type="dxa"/>
            <w:tcBorders>
              <w:top w:val="nil"/>
              <w:left w:val="nil"/>
              <w:bottom w:val="nil"/>
              <w:right w:val="nil"/>
            </w:tcBorders>
            <w:vAlign w:val="center"/>
          </w:tcPr>
          <w:p w14:paraId="558800C0" w14:textId="5F1A69E0" w:rsidR="00232F6F" w:rsidRDefault="00232F6F" w:rsidP="00232F6F">
            <w:pPr>
              <w:pStyle w:val="TableParagraph"/>
              <w:jc w:val="center"/>
              <w:rPr>
                <w:rFonts w:ascii="微软雅黑" w:eastAsia="微软雅黑" w:hAnsi="微软雅黑"/>
                <w:w w:val="95"/>
                <w:sz w:val="21"/>
                <w:lang w:eastAsia="zh-CN"/>
              </w:rPr>
            </w:pPr>
            <w:r>
              <w:rPr>
                <w:rFonts w:ascii="微软雅黑" w:eastAsia="微软雅黑" w:hAnsi="微软雅黑" w:hint="eastAsia"/>
                <w:w w:val="95"/>
                <w:sz w:val="21"/>
                <w:lang w:eastAsia="zh-CN"/>
              </w:rPr>
              <w:t>酸处理（168</w:t>
            </w:r>
            <w:r>
              <w:rPr>
                <w:rFonts w:ascii="微软雅黑" w:eastAsia="微软雅黑" w:hAnsi="微软雅黑"/>
                <w:w w:val="95"/>
                <w:sz w:val="21"/>
                <w:lang w:eastAsia="zh-CN"/>
              </w:rPr>
              <w:t>h）</w:t>
            </w:r>
          </w:p>
        </w:tc>
        <w:tc>
          <w:tcPr>
            <w:tcW w:w="3641" w:type="dxa"/>
            <w:vMerge/>
            <w:tcBorders>
              <w:top w:val="nil"/>
              <w:left w:val="nil"/>
              <w:bottom w:val="nil"/>
              <w:right w:val="nil"/>
            </w:tcBorders>
          </w:tcPr>
          <w:p w14:paraId="5D91A056" w14:textId="77777777" w:rsidR="00232F6F" w:rsidRDefault="00232F6F" w:rsidP="00B91D0D">
            <w:pPr>
              <w:pStyle w:val="TableParagraph"/>
              <w:rPr>
                <w:rFonts w:ascii="微软雅黑" w:eastAsia="微软雅黑" w:hAnsi="微软雅黑"/>
                <w:w w:val="95"/>
                <w:sz w:val="21"/>
              </w:rPr>
            </w:pPr>
          </w:p>
        </w:tc>
        <w:tc>
          <w:tcPr>
            <w:tcW w:w="2312" w:type="dxa"/>
            <w:vMerge/>
            <w:tcBorders>
              <w:top w:val="nil"/>
              <w:left w:val="nil"/>
              <w:bottom w:val="nil"/>
              <w:right w:val="nil"/>
            </w:tcBorders>
            <w:vAlign w:val="center"/>
          </w:tcPr>
          <w:p w14:paraId="36C0F43C" w14:textId="77777777" w:rsidR="00232F6F" w:rsidRPr="001A0787" w:rsidRDefault="00232F6F" w:rsidP="00630A8E">
            <w:pPr>
              <w:pStyle w:val="TableParagraph"/>
              <w:spacing w:before="29"/>
              <w:ind w:left="0" w:right="844"/>
              <w:jc w:val="right"/>
              <w:rPr>
                <w:rFonts w:ascii="微软雅黑" w:eastAsia="微软雅黑" w:hAnsi="微软雅黑"/>
                <w:sz w:val="21"/>
              </w:rPr>
            </w:pPr>
          </w:p>
        </w:tc>
      </w:tr>
      <w:tr w:rsidR="00232F6F" w:rsidRPr="001A0787" w14:paraId="748D8594" w14:textId="77777777" w:rsidTr="00BF2FE7">
        <w:trPr>
          <w:trHeight w:hRule="exact" w:val="353"/>
        </w:trPr>
        <w:tc>
          <w:tcPr>
            <w:tcW w:w="1802" w:type="dxa"/>
            <w:vMerge/>
            <w:tcBorders>
              <w:top w:val="nil"/>
              <w:left w:val="nil"/>
              <w:bottom w:val="nil"/>
              <w:right w:val="nil"/>
            </w:tcBorders>
            <w:vAlign w:val="center"/>
          </w:tcPr>
          <w:p w14:paraId="052BB9B9" w14:textId="77777777" w:rsidR="00232F6F" w:rsidRDefault="00232F6F" w:rsidP="00BF2FE7">
            <w:pPr>
              <w:pStyle w:val="TableParagraph"/>
              <w:jc w:val="both"/>
              <w:rPr>
                <w:rFonts w:ascii="微软雅黑" w:eastAsia="微软雅黑" w:hAnsi="微软雅黑"/>
                <w:w w:val="95"/>
                <w:sz w:val="21"/>
                <w:lang w:eastAsia="zh-CN"/>
              </w:rPr>
            </w:pPr>
          </w:p>
        </w:tc>
        <w:tc>
          <w:tcPr>
            <w:tcW w:w="2451" w:type="dxa"/>
            <w:tcBorders>
              <w:top w:val="nil"/>
              <w:left w:val="nil"/>
              <w:bottom w:val="nil"/>
              <w:right w:val="nil"/>
            </w:tcBorders>
            <w:vAlign w:val="center"/>
          </w:tcPr>
          <w:p w14:paraId="061481B7" w14:textId="35E559B7" w:rsidR="00232F6F" w:rsidRDefault="00232F6F" w:rsidP="00232F6F">
            <w:pPr>
              <w:pStyle w:val="TableParagraph"/>
              <w:jc w:val="center"/>
              <w:rPr>
                <w:rFonts w:ascii="微软雅黑" w:eastAsia="微软雅黑" w:hAnsi="微软雅黑"/>
                <w:w w:val="95"/>
                <w:sz w:val="21"/>
                <w:lang w:eastAsia="zh-CN"/>
              </w:rPr>
            </w:pPr>
            <w:r>
              <w:rPr>
                <w:rFonts w:ascii="微软雅黑" w:eastAsia="微软雅黑" w:hAnsi="微软雅黑" w:hint="eastAsia"/>
                <w:w w:val="95"/>
                <w:sz w:val="21"/>
                <w:lang w:eastAsia="zh-CN"/>
              </w:rPr>
              <w:t>碱处理（</w:t>
            </w:r>
            <w:r>
              <w:rPr>
                <w:rFonts w:ascii="微软雅黑" w:eastAsia="微软雅黑" w:hAnsi="微软雅黑"/>
                <w:w w:val="95"/>
                <w:sz w:val="21"/>
                <w:lang w:eastAsia="zh-CN"/>
              </w:rPr>
              <w:t>168h</w:t>
            </w:r>
            <w:r>
              <w:rPr>
                <w:rFonts w:ascii="微软雅黑" w:eastAsia="微软雅黑" w:hAnsi="微软雅黑" w:hint="eastAsia"/>
                <w:w w:val="95"/>
                <w:sz w:val="21"/>
                <w:lang w:eastAsia="zh-CN"/>
              </w:rPr>
              <w:t>）</w:t>
            </w:r>
          </w:p>
        </w:tc>
        <w:tc>
          <w:tcPr>
            <w:tcW w:w="3641" w:type="dxa"/>
            <w:vMerge/>
            <w:tcBorders>
              <w:top w:val="nil"/>
              <w:left w:val="nil"/>
              <w:bottom w:val="nil"/>
              <w:right w:val="nil"/>
            </w:tcBorders>
          </w:tcPr>
          <w:p w14:paraId="5BC0FD68" w14:textId="77777777" w:rsidR="00232F6F" w:rsidRDefault="00232F6F" w:rsidP="00B91D0D">
            <w:pPr>
              <w:pStyle w:val="TableParagraph"/>
              <w:rPr>
                <w:rFonts w:ascii="微软雅黑" w:eastAsia="微软雅黑" w:hAnsi="微软雅黑"/>
                <w:w w:val="95"/>
                <w:sz w:val="21"/>
              </w:rPr>
            </w:pPr>
          </w:p>
        </w:tc>
        <w:tc>
          <w:tcPr>
            <w:tcW w:w="2312" w:type="dxa"/>
            <w:vMerge/>
            <w:tcBorders>
              <w:top w:val="nil"/>
              <w:left w:val="nil"/>
              <w:bottom w:val="nil"/>
              <w:right w:val="nil"/>
            </w:tcBorders>
            <w:vAlign w:val="center"/>
          </w:tcPr>
          <w:p w14:paraId="15C653E7" w14:textId="77777777" w:rsidR="00232F6F" w:rsidRPr="001A0787" w:rsidRDefault="00232F6F" w:rsidP="00630A8E">
            <w:pPr>
              <w:pStyle w:val="TableParagraph"/>
              <w:spacing w:before="29"/>
              <w:ind w:left="0" w:right="844"/>
              <w:jc w:val="right"/>
              <w:rPr>
                <w:rFonts w:ascii="微软雅黑" w:eastAsia="微软雅黑" w:hAnsi="微软雅黑"/>
                <w:sz w:val="21"/>
              </w:rPr>
            </w:pPr>
          </w:p>
        </w:tc>
      </w:tr>
      <w:tr w:rsidR="00232F6F" w:rsidRPr="001A0787" w14:paraId="22137158" w14:textId="77777777" w:rsidTr="00BF2FE7">
        <w:trPr>
          <w:trHeight w:hRule="exact" w:val="353"/>
        </w:trPr>
        <w:tc>
          <w:tcPr>
            <w:tcW w:w="1802" w:type="dxa"/>
            <w:vMerge w:val="restart"/>
            <w:tcBorders>
              <w:top w:val="nil"/>
              <w:left w:val="nil"/>
              <w:bottom w:val="nil"/>
              <w:right w:val="nil"/>
            </w:tcBorders>
            <w:vAlign w:val="center"/>
          </w:tcPr>
          <w:p w14:paraId="121FAC0A" w14:textId="0B166C7C" w:rsidR="00232F6F" w:rsidRDefault="00232F6F" w:rsidP="00BF2FE7">
            <w:pPr>
              <w:pStyle w:val="TableParagraph"/>
              <w:jc w:val="both"/>
              <w:rPr>
                <w:rFonts w:ascii="微软雅黑" w:eastAsia="微软雅黑" w:hAnsi="微软雅黑"/>
                <w:w w:val="95"/>
                <w:sz w:val="21"/>
                <w:lang w:eastAsia="zh-CN"/>
              </w:rPr>
            </w:pPr>
            <w:r>
              <w:rPr>
                <w:rFonts w:ascii="微软雅黑" w:eastAsia="微软雅黑" w:hAnsi="微软雅黑" w:hint="eastAsia"/>
                <w:w w:val="95"/>
                <w:sz w:val="21"/>
                <w:lang w:eastAsia="zh-CN"/>
              </w:rPr>
              <w:t>老化后断裂伸缩率（％）</w:t>
            </w:r>
          </w:p>
        </w:tc>
        <w:tc>
          <w:tcPr>
            <w:tcW w:w="2451" w:type="dxa"/>
            <w:tcBorders>
              <w:top w:val="nil"/>
              <w:left w:val="nil"/>
              <w:bottom w:val="nil"/>
              <w:right w:val="nil"/>
            </w:tcBorders>
            <w:vAlign w:val="center"/>
          </w:tcPr>
          <w:p w14:paraId="6417C49C" w14:textId="1619F53B" w:rsidR="00232F6F" w:rsidRDefault="00232F6F" w:rsidP="00232F6F">
            <w:pPr>
              <w:pStyle w:val="TableParagraph"/>
              <w:jc w:val="center"/>
              <w:rPr>
                <w:rFonts w:ascii="微软雅黑" w:eastAsia="微软雅黑" w:hAnsi="微软雅黑"/>
                <w:w w:val="95"/>
                <w:sz w:val="21"/>
                <w:lang w:eastAsia="zh-CN"/>
              </w:rPr>
            </w:pPr>
            <w:r>
              <w:rPr>
                <w:rFonts w:ascii="微软雅黑" w:eastAsia="微软雅黑" w:hAnsi="微软雅黑" w:hint="eastAsia"/>
                <w:w w:val="95"/>
                <w:sz w:val="21"/>
                <w:lang w:eastAsia="zh-CN"/>
              </w:rPr>
              <w:t>热处理（802</w:t>
            </w:r>
            <w:r w:rsidRPr="001A0787">
              <w:rPr>
                <w:rFonts w:ascii="微软雅黑" w:eastAsia="微软雅黑" w:hAnsi="微软雅黑" w:hint="eastAsia"/>
                <w:spacing w:val="3"/>
                <w:sz w:val="21"/>
              </w:rPr>
              <w:t>℃</w:t>
            </w:r>
            <w:r>
              <w:rPr>
                <w:rFonts w:ascii="微软雅黑" w:eastAsia="微软雅黑" w:hAnsi="微软雅黑"/>
                <w:spacing w:val="3"/>
                <w:sz w:val="21"/>
              </w:rPr>
              <w:t>,</w:t>
            </w:r>
            <w:r>
              <w:rPr>
                <w:rFonts w:ascii="微软雅黑" w:eastAsia="微软雅黑" w:hAnsi="微软雅黑" w:hint="eastAsia"/>
                <w:spacing w:val="3"/>
                <w:sz w:val="21"/>
                <w:lang w:eastAsia="zh-CN"/>
              </w:rPr>
              <w:t>1000</w:t>
            </w:r>
            <w:r>
              <w:rPr>
                <w:rFonts w:ascii="微软雅黑" w:eastAsia="微软雅黑" w:hAnsi="微软雅黑"/>
                <w:spacing w:val="3"/>
                <w:sz w:val="21"/>
                <w:lang w:eastAsia="zh-CN"/>
              </w:rPr>
              <w:t>h）</w:t>
            </w:r>
            <w:r>
              <w:rPr>
                <w:rFonts w:ascii="微软雅黑" w:eastAsia="微软雅黑" w:hAnsi="微软雅黑" w:hint="eastAsia"/>
                <w:spacing w:val="3"/>
                <w:sz w:val="21"/>
                <w:lang w:eastAsia="zh-CN"/>
              </w:rPr>
              <w:t>好）</w:t>
            </w:r>
          </w:p>
        </w:tc>
        <w:tc>
          <w:tcPr>
            <w:tcW w:w="3641" w:type="dxa"/>
            <w:vMerge w:val="restart"/>
            <w:tcBorders>
              <w:top w:val="nil"/>
              <w:left w:val="nil"/>
              <w:bottom w:val="nil"/>
              <w:right w:val="nil"/>
            </w:tcBorders>
            <w:vAlign w:val="center"/>
          </w:tcPr>
          <w:p w14:paraId="7EDE91B9" w14:textId="635161CE" w:rsidR="00232F6F" w:rsidRDefault="00232F6F" w:rsidP="00232F6F">
            <w:pPr>
              <w:pStyle w:val="TableParagraph"/>
              <w:jc w:val="center"/>
              <w:rPr>
                <w:rFonts w:ascii="微软雅黑" w:eastAsia="微软雅黑" w:hAnsi="微软雅黑"/>
                <w:w w:val="95"/>
                <w:sz w:val="21"/>
              </w:rPr>
            </w:pPr>
            <w:r>
              <w:rPr>
                <w:rFonts w:ascii="微软雅黑" w:eastAsia="微软雅黑" w:hAnsi="微软雅黑" w:hint="eastAsia"/>
                <w:w w:val="95"/>
                <w:sz w:val="21"/>
              </w:rPr>
              <w:t>≥</w:t>
            </w:r>
            <w:r>
              <w:rPr>
                <w:rFonts w:ascii="微软雅黑" w:eastAsia="微软雅黑" w:hAnsi="微软雅黑" w:hint="eastAsia"/>
                <w:w w:val="99"/>
                <w:sz w:val="21"/>
                <w:lang w:eastAsia="zh-CN"/>
              </w:rPr>
              <w:t>135</w:t>
            </w:r>
          </w:p>
        </w:tc>
        <w:tc>
          <w:tcPr>
            <w:tcW w:w="2312" w:type="dxa"/>
            <w:vMerge/>
            <w:tcBorders>
              <w:top w:val="nil"/>
              <w:left w:val="nil"/>
              <w:bottom w:val="nil"/>
              <w:right w:val="nil"/>
            </w:tcBorders>
            <w:vAlign w:val="center"/>
          </w:tcPr>
          <w:p w14:paraId="3B896C7B" w14:textId="77777777" w:rsidR="00232F6F" w:rsidRPr="001A0787" w:rsidRDefault="00232F6F" w:rsidP="00232F6F">
            <w:pPr>
              <w:pStyle w:val="TableParagraph"/>
              <w:spacing w:before="29"/>
              <w:ind w:left="0" w:right="844"/>
              <w:jc w:val="right"/>
              <w:rPr>
                <w:rFonts w:ascii="微软雅黑" w:eastAsia="微软雅黑" w:hAnsi="微软雅黑"/>
                <w:sz w:val="21"/>
              </w:rPr>
            </w:pPr>
          </w:p>
        </w:tc>
      </w:tr>
      <w:tr w:rsidR="00232F6F" w:rsidRPr="001A0787" w14:paraId="15469356" w14:textId="77777777" w:rsidTr="00232F6F">
        <w:trPr>
          <w:trHeight w:hRule="exact" w:val="353"/>
        </w:trPr>
        <w:tc>
          <w:tcPr>
            <w:tcW w:w="1802" w:type="dxa"/>
            <w:vMerge/>
            <w:tcBorders>
              <w:top w:val="nil"/>
              <w:left w:val="nil"/>
              <w:bottom w:val="nil"/>
              <w:right w:val="nil"/>
            </w:tcBorders>
          </w:tcPr>
          <w:p w14:paraId="5F6ACE93" w14:textId="77777777" w:rsidR="00232F6F" w:rsidRDefault="00232F6F" w:rsidP="00232F6F">
            <w:pPr>
              <w:pStyle w:val="TableParagraph"/>
              <w:rPr>
                <w:rFonts w:ascii="微软雅黑" w:eastAsia="微软雅黑" w:hAnsi="微软雅黑"/>
                <w:w w:val="95"/>
                <w:sz w:val="21"/>
                <w:lang w:eastAsia="zh-CN"/>
              </w:rPr>
            </w:pPr>
          </w:p>
        </w:tc>
        <w:tc>
          <w:tcPr>
            <w:tcW w:w="2451" w:type="dxa"/>
            <w:tcBorders>
              <w:top w:val="nil"/>
              <w:left w:val="nil"/>
              <w:bottom w:val="nil"/>
              <w:right w:val="nil"/>
            </w:tcBorders>
            <w:vAlign w:val="center"/>
          </w:tcPr>
          <w:p w14:paraId="1F83D032" w14:textId="7CE18FBA" w:rsidR="00232F6F" w:rsidRDefault="00232F6F" w:rsidP="00232F6F">
            <w:pPr>
              <w:pStyle w:val="TableParagraph"/>
              <w:jc w:val="center"/>
              <w:rPr>
                <w:rFonts w:ascii="微软雅黑" w:eastAsia="微软雅黑" w:hAnsi="微软雅黑"/>
                <w:w w:val="95"/>
                <w:sz w:val="21"/>
                <w:lang w:eastAsia="zh-CN"/>
              </w:rPr>
            </w:pPr>
            <w:r>
              <w:rPr>
                <w:rFonts w:ascii="微软雅黑" w:eastAsia="微软雅黑" w:hAnsi="微软雅黑" w:hint="eastAsia"/>
                <w:w w:val="95"/>
                <w:sz w:val="21"/>
                <w:lang w:eastAsia="zh-CN"/>
              </w:rPr>
              <w:t>紫外线处理（1000</w:t>
            </w:r>
            <w:r>
              <w:rPr>
                <w:rFonts w:ascii="微软雅黑" w:eastAsia="微软雅黑" w:hAnsi="微软雅黑"/>
                <w:w w:val="95"/>
                <w:sz w:val="21"/>
                <w:lang w:eastAsia="zh-CN"/>
              </w:rPr>
              <w:t>h）</w:t>
            </w:r>
          </w:p>
        </w:tc>
        <w:tc>
          <w:tcPr>
            <w:tcW w:w="3641" w:type="dxa"/>
            <w:vMerge/>
            <w:tcBorders>
              <w:top w:val="nil"/>
              <w:left w:val="nil"/>
              <w:bottom w:val="nil"/>
              <w:right w:val="nil"/>
            </w:tcBorders>
          </w:tcPr>
          <w:p w14:paraId="1ED6CC22" w14:textId="77777777" w:rsidR="00232F6F" w:rsidRDefault="00232F6F" w:rsidP="00232F6F">
            <w:pPr>
              <w:pStyle w:val="TableParagraph"/>
              <w:rPr>
                <w:rFonts w:ascii="微软雅黑" w:eastAsia="微软雅黑" w:hAnsi="微软雅黑"/>
                <w:w w:val="95"/>
                <w:sz w:val="21"/>
              </w:rPr>
            </w:pPr>
          </w:p>
        </w:tc>
        <w:tc>
          <w:tcPr>
            <w:tcW w:w="2312" w:type="dxa"/>
            <w:vMerge/>
            <w:tcBorders>
              <w:top w:val="nil"/>
              <w:left w:val="nil"/>
              <w:bottom w:val="nil"/>
              <w:right w:val="nil"/>
            </w:tcBorders>
            <w:vAlign w:val="center"/>
          </w:tcPr>
          <w:p w14:paraId="3161F025" w14:textId="77777777" w:rsidR="00232F6F" w:rsidRPr="001A0787" w:rsidRDefault="00232F6F" w:rsidP="00232F6F">
            <w:pPr>
              <w:pStyle w:val="TableParagraph"/>
              <w:spacing w:before="29"/>
              <w:ind w:left="0" w:right="844"/>
              <w:jc w:val="right"/>
              <w:rPr>
                <w:rFonts w:ascii="微软雅黑" w:eastAsia="微软雅黑" w:hAnsi="微软雅黑"/>
                <w:sz w:val="21"/>
              </w:rPr>
            </w:pPr>
          </w:p>
        </w:tc>
      </w:tr>
      <w:tr w:rsidR="00232F6F" w:rsidRPr="001A0787" w14:paraId="4D5CC00E" w14:textId="77777777" w:rsidTr="00232F6F">
        <w:trPr>
          <w:trHeight w:hRule="exact" w:val="353"/>
        </w:trPr>
        <w:tc>
          <w:tcPr>
            <w:tcW w:w="1802" w:type="dxa"/>
            <w:vMerge/>
            <w:tcBorders>
              <w:top w:val="nil"/>
              <w:left w:val="nil"/>
              <w:bottom w:val="nil"/>
              <w:right w:val="nil"/>
            </w:tcBorders>
          </w:tcPr>
          <w:p w14:paraId="715E2C11" w14:textId="77777777" w:rsidR="00232F6F" w:rsidRDefault="00232F6F" w:rsidP="00232F6F">
            <w:pPr>
              <w:pStyle w:val="TableParagraph"/>
              <w:rPr>
                <w:rFonts w:ascii="微软雅黑" w:eastAsia="微软雅黑" w:hAnsi="微软雅黑"/>
                <w:w w:val="95"/>
                <w:sz w:val="21"/>
                <w:lang w:eastAsia="zh-CN"/>
              </w:rPr>
            </w:pPr>
          </w:p>
        </w:tc>
        <w:tc>
          <w:tcPr>
            <w:tcW w:w="2451" w:type="dxa"/>
            <w:tcBorders>
              <w:top w:val="nil"/>
              <w:left w:val="nil"/>
              <w:bottom w:val="nil"/>
              <w:right w:val="nil"/>
            </w:tcBorders>
            <w:vAlign w:val="center"/>
          </w:tcPr>
          <w:p w14:paraId="44CD71AD" w14:textId="7453D4B8" w:rsidR="00232F6F" w:rsidRDefault="00232F6F" w:rsidP="00232F6F">
            <w:pPr>
              <w:pStyle w:val="TableParagraph"/>
              <w:jc w:val="center"/>
              <w:rPr>
                <w:rFonts w:ascii="微软雅黑" w:eastAsia="微软雅黑" w:hAnsi="微软雅黑"/>
                <w:w w:val="95"/>
                <w:sz w:val="21"/>
                <w:lang w:eastAsia="zh-CN"/>
              </w:rPr>
            </w:pPr>
            <w:r>
              <w:rPr>
                <w:rFonts w:ascii="微软雅黑" w:eastAsia="微软雅黑" w:hAnsi="微软雅黑" w:hint="eastAsia"/>
                <w:w w:val="95"/>
                <w:sz w:val="21"/>
                <w:lang w:eastAsia="zh-CN"/>
              </w:rPr>
              <w:t>酸处理（168</w:t>
            </w:r>
            <w:r>
              <w:rPr>
                <w:rFonts w:ascii="微软雅黑" w:eastAsia="微软雅黑" w:hAnsi="微软雅黑"/>
                <w:w w:val="95"/>
                <w:sz w:val="21"/>
                <w:lang w:eastAsia="zh-CN"/>
              </w:rPr>
              <w:t>h）</w:t>
            </w:r>
          </w:p>
        </w:tc>
        <w:tc>
          <w:tcPr>
            <w:tcW w:w="3641" w:type="dxa"/>
            <w:vMerge/>
            <w:tcBorders>
              <w:top w:val="nil"/>
              <w:left w:val="nil"/>
              <w:bottom w:val="nil"/>
              <w:right w:val="nil"/>
            </w:tcBorders>
          </w:tcPr>
          <w:p w14:paraId="188ECA19" w14:textId="77777777" w:rsidR="00232F6F" w:rsidRDefault="00232F6F" w:rsidP="00232F6F">
            <w:pPr>
              <w:pStyle w:val="TableParagraph"/>
              <w:rPr>
                <w:rFonts w:ascii="微软雅黑" w:eastAsia="微软雅黑" w:hAnsi="微软雅黑"/>
                <w:w w:val="95"/>
                <w:sz w:val="21"/>
              </w:rPr>
            </w:pPr>
          </w:p>
        </w:tc>
        <w:tc>
          <w:tcPr>
            <w:tcW w:w="2312" w:type="dxa"/>
            <w:vMerge/>
            <w:tcBorders>
              <w:top w:val="nil"/>
              <w:left w:val="nil"/>
              <w:bottom w:val="nil"/>
              <w:right w:val="nil"/>
            </w:tcBorders>
            <w:vAlign w:val="center"/>
          </w:tcPr>
          <w:p w14:paraId="38EBE92A" w14:textId="77777777" w:rsidR="00232F6F" w:rsidRPr="001A0787" w:rsidRDefault="00232F6F" w:rsidP="00232F6F">
            <w:pPr>
              <w:pStyle w:val="TableParagraph"/>
              <w:spacing w:before="29"/>
              <w:ind w:left="0" w:right="844"/>
              <w:jc w:val="right"/>
              <w:rPr>
                <w:rFonts w:ascii="微软雅黑" w:eastAsia="微软雅黑" w:hAnsi="微软雅黑"/>
                <w:sz w:val="21"/>
              </w:rPr>
            </w:pPr>
          </w:p>
        </w:tc>
      </w:tr>
      <w:tr w:rsidR="00232F6F" w:rsidRPr="001A0787" w14:paraId="5BF8CB8D" w14:textId="77777777" w:rsidTr="00BF2FE7">
        <w:trPr>
          <w:trHeight w:hRule="exact" w:val="353"/>
        </w:trPr>
        <w:tc>
          <w:tcPr>
            <w:tcW w:w="1802" w:type="dxa"/>
            <w:vMerge/>
            <w:tcBorders>
              <w:top w:val="nil"/>
              <w:left w:val="nil"/>
              <w:bottom w:val="single" w:sz="4" w:space="0" w:color="auto"/>
              <w:right w:val="nil"/>
            </w:tcBorders>
          </w:tcPr>
          <w:p w14:paraId="71912515" w14:textId="77777777" w:rsidR="00232F6F" w:rsidRDefault="00232F6F" w:rsidP="00232F6F">
            <w:pPr>
              <w:pStyle w:val="TableParagraph"/>
              <w:rPr>
                <w:rFonts w:ascii="微软雅黑" w:eastAsia="微软雅黑" w:hAnsi="微软雅黑"/>
                <w:w w:val="95"/>
                <w:sz w:val="21"/>
                <w:lang w:eastAsia="zh-CN"/>
              </w:rPr>
            </w:pPr>
          </w:p>
        </w:tc>
        <w:tc>
          <w:tcPr>
            <w:tcW w:w="2451" w:type="dxa"/>
            <w:tcBorders>
              <w:top w:val="nil"/>
              <w:left w:val="nil"/>
              <w:bottom w:val="single" w:sz="4" w:space="0" w:color="auto"/>
              <w:right w:val="nil"/>
            </w:tcBorders>
            <w:vAlign w:val="center"/>
          </w:tcPr>
          <w:p w14:paraId="684891A9" w14:textId="4F148450" w:rsidR="00232F6F" w:rsidRDefault="00232F6F" w:rsidP="00232F6F">
            <w:pPr>
              <w:pStyle w:val="TableParagraph"/>
              <w:jc w:val="center"/>
              <w:rPr>
                <w:rFonts w:ascii="微软雅黑" w:eastAsia="微软雅黑" w:hAnsi="微软雅黑"/>
                <w:w w:val="95"/>
                <w:sz w:val="21"/>
                <w:lang w:eastAsia="zh-CN"/>
              </w:rPr>
            </w:pPr>
            <w:r>
              <w:rPr>
                <w:rFonts w:ascii="微软雅黑" w:eastAsia="微软雅黑" w:hAnsi="微软雅黑" w:hint="eastAsia"/>
                <w:w w:val="95"/>
                <w:sz w:val="21"/>
                <w:lang w:eastAsia="zh-CN"/>
              </w:rPr>
              <w:t>碱处理（</w:t>
            </w:r>
            <w:r>
              <w:rPr>
                <w:rFonts w:ascii="微软雅黑" w:eastAsia="微软雅黑" w:hAnsi="微软雅黑"/>
                <w:w w:val="95"/>
                <w:sz w:val="21"/>
                <w:lang w:eastAsia="zh-CN"/>
              </w:rPr>
              <w:t>168h</w:t>
            </w:r>
            <w:r>
              <w:rPr>
                <w:rFonts w:ascii="微软雅黑" w:eastAsia="微软雅黑" w:hAnsi="微软雅黑" w:hint="eastAsia"/>
                <w:w w:val="95"/>
                <w:sz w:val="21"/>
                <w:lang w:eastAsia="zh-CN"/>
              </w:rPr>
              <w:t>）</w:t>
            </w:r>
          </w:p>
        </w:tc>
        <w:tc>
          <w:tcPr>
            <w:tcW w:w="3641" w:type="dxa"/>
            <w:vMerge/>
            <w:tcBorders>
              <w:top w:val="nil"/>
              <w:left w:val="nil"/>
              <w:bottom w:val="single" w:sz="4" w:space="0" w:color="auto"/>
              <w:right w:val="nil"/>
            </w:tcBorders>
          </w:tcPr>
          <w:p w14:paraId="4308E420" w14:textId="77777777" w:rsidR="00232F6F" w:rsidRDefault="00232F6F" w:rsidP="00232F6F">
            <w:pPr>
              <w:pStyle w:val="TableParagraph"/>
              <w:rPr>
                <w:rFonts w:ascii="微软雅黑" w:eastAsia="微软雅黑" w:hAnsi="微软雅黑"/>
                <w:w w:val="95"/>
                <w:sz w:val="21"/>
              </w:rPr>
            </w:pPr>
          </w:p>
        </w:tc>
        <w:tc>
          <w:tcPr>
            <w:tcW w:w="2312" w:type="dxa"/>
            <w:vMerge/>
            <w:tcBorders>
              <w:top w:val="nil"/>
              <w:left w:val="nil"/>
              <w:bottom w:val="single" w:sz="4" w:space="0" w:color="auto"/>
              <w:right w:val="nil"/>
            </w:tcBorders>
            <w:vAlign w:val="center"/>
          </w:tcPr>
          <w:p w14:paraId="47247066" w14:textId="77777777" w:rsidR="00232F6F" w:rsidRPr="001A0787" w:rsidRDefault="00232F6F" w:rsidP="00232F6F">
            <w:pPr>
              <w:pStyle w:val="TableParagraph"/>
              <w:spacing w:before="29"/>
              <w:ind w:left="0" w:right="844"/>
              <w:jc w:val="right"/>
              <w:rPr>
                <w:rFonts w:ascii="微软雅黑" w:eastAsia="微软雅黑" w:hAnsi="微软雅黑"/>
                <w:sz w:val="21"/>
              </w:rPr>
            </w:pPr>
          </w:p>
        </w:tc>
      </w:tr>
      <w:tr w:rsidR="00232F6F" w:rsidRPr="001A0787" w14:paraId="7768F0F9" w14:textId="77777777" w:rsidTr="00BF2FE7">
        <w:trPr>
          <w:trHeight w:hRule="exact" w:val="353"/>
        </w:trPr>
        <w:tc>
          <w:tcPr>
            <w:tcW w:w="4253" w:type="dxa"/>
            <w:gridSpan w:val="2"/>
            <w:tcBorders>
              <w:top w:val="single" w:sz="4" w:space="0" w:color="auto"/>
              <w:left w:val="nil"/>
              <w:bottom w:val="nil"/>
              <w:right w:val="nil"/>
            </w:tcBorders>
          </w:tcPr>
          <w:p w14:paraId="64AD7F2D" w14:textId="6A02F378" w:rsidR="00232F6F" w:rsidRDefault="006C3A30" w:rsidP="00232F6F">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邵氏硬度</w:t>
            </w:r>
          </w:p>
        </w:tc>
        <w:tc>
          <w:tcPr>
            <w:tcW w:w="3641" w:type="dxa"/>
            <w:tcBorders>
              <w:top w:val="single" w:sz="4" w:space="0" w:color="auto"/>
              <w:left w:val="nil"/>
              <w:bottom w:val="nil"/>
              <w:right w:val="nil"/>
            </w:tcBorders>
            <w:vAlign w:val="center"/>
          </w:tcPr>
          <w:p w14:paraId="6EF4D45C" w14:textId="43D72798" w:rsidR="00232F6F" w:rsidRDefault="006C3A30" w:rsidP="006C3A30">
            <w:pPr>
              <w:pStyle w:val="TableParagraph"/>
              <w:jc w:val="center"/>
              <w:rPr>
                <w:rFonts w:ascii="微软雅黑" w:eastAsia="微软雅黑" w:hAnsi="微软雅黑"/>
                <w:w w:val="95"/>
                <w:sz w:val="21"/>
              </w:rPr>
            </w:pPr>
            <w:r>
              <w:rPr>
                <w:rFonts w:ascii="微软雅黑" w:eastAsia="微软雅黑" w:hAnsi="微软雅黑" w:hint="eastAsia"/>
                <w:w w:val="95"/>
                <w:sz w:val="21"/>
              </w:rPr>
              <w:t>≥</w:t>
            </w:r>
            <w:r>
              <w:rPr>
                <w:rFonts w:ascii="微软雅黑" w:eastAsia="微软雅黑" w:hAnsi="微软雅黑" w:hint="eastAsia"/>
                <w:w w:val="99"/>
                <w:sz w:val="21"/>
                <w:lang w:eastAsia="zh-CN"/>
              </w:rPr>
              <w:t>40</w:t>
            </w:r>
            <w:r w:rsidR="00232F6F">
              <w:rPr>
                <w:rFonts w:ascii="微软雅黑" w:eastAsia="微软雅黑" w:hAnsi="微软雅黑" w:hint="eastAsia"/>
                <w:w w:val="95"/>
                <w:sz w:val="21"/>
                <w:lang w:eastAsia="zh-CN"/>
              </w:rPr>
              <w:t>（</w:t>
            </w:r>
            <w:r>
              <w:rPr>
                <w:rFonts w:ascii="微软雅黑" w:eastAsia="微软雅黑" w:hAnsi="微软雅黑" w:hint="eastAsia"/>
                <w:w w:val="95"/>
                <w:sz w:val="21"/>
                <w:lang w:eastAsia="zh-CN"/>
              </w:rPr>
              <w:t>D</w:t>
            </w:r>
            <w:r w:rsidR="00232F6F">
              <w:rPr>
                <w:rFonts w:ascii="微软雅黑" w:eastAsia="微软雅黑" w:hAnsi="微软雅黑" w:hint="eastAsia"/>
                <w:w w:val="95"/>
                <w:sz w:val="21"/>
                <w:lang w:eastAsia="zh-CN"/>
              </w:rPr>
              <w:t>）</w:t>
            </w:r>
          </w:p>
        </w:tc>
        <w:tc>
          <w:tcPr>
            <w:tcW w:w="2312" w:type="dxa"/>
            <w:tcBorders>
              <w:top w:val="single" w:sz="4" w:space="0" w:color="auto"/>
              <w:left w:val="nil"/>
              <w:bottom w:val="nil"/>
              <w:right w:val="nil"/>
            </w:tcBorders>
          </w:tcPr>
          <w:p w14:paraId="4183C6A8" w14:textId="5E054C17" w:rsidR="00232F6F" w:rsidRPr="001A0787" w:rsidRDefault="006C3A30" w:rsidP="00232F6F">
            <w:pPr>
              <w:pStyle w:val="TableParagraph"/>
              <w:spacing w:before="29"/>
              <w:ind w:left="0" w:right="844"/>
              <w:jc w:val="right"/>
              <w:rPr>
                <w:rFonts w:ascii="微软雅黑" w:eastAsia="微软雅黑" w:hAnsi="微软雅黑"/>
                <w:sz w:val="21"/>
              </w:rPr>
            </w:pPr>
            <w:r w:rsidRPr="001A0787">
              <w:rPr>
                <w:rFonts w:ascii="微软雅黑" w:eastAsia="微软雅黑" w:hAnsi="微软雅黑"/>
                <w:sz w:val="21"/>
              </w:rPr>
              <w:t>GB/T</w:t>
            </w:r>
            <w:r>
              <w:rPr>
                <w:rFonts w:ascii="微软雅黑" w:eastAsia="微软雅黑" w:hAnsi="微软雅黑" w:hint="eastAsia"/>
                <w:sz w:val="21"/>
                <w:lang w:eastAsia="zh-CN"/>
              </w:rPr>
              <w:t>2411</w:t>
            </w:r>
            <w:r w:rsidR="00232F6F">
              <w:rPr>
                <w:rFonts w:ascii="微软雅黑" w:eastAsia="微软雅黑" w:hAnsi="微软雅黑" w:hint="eastAsia"/>
                <w:sz w:val="21"/>
                <w:lang w:eastAsia="zh-CN"/>
              </w:rPr>
              <w:t xml:space="preserve">            </w:t>
            </w:r>
            <w:r w:rsidR="00232F6F" w:rsidRPr="001A0787">
              <w:rPr>
                <w:rFonts w:ascii="微软雅黑" w:eastAsia="微软雅黑" w:hAnsi="微软雅黑"/>
                <w:sz w:val="21"/>
              </w:rPr>
              <w:t>GB/T</w:t>
            </w:r>
            <w:r w:rsidR="00232F6F">
              <w:rPr>
                <w:rFonts w:ascii="微软雅黑" w:eastAsia="微软雅黑" w:hAnsi="微软雅黑" w:hint="eastAsia"/>
                <w:sz w:val="21"/>
                <w:lang w:eastAsia="zh-CN"/>
              </w:rPr>
              <w:t>1728</w:t>
            </w:r>
          </w:p>
        </w:tc>
      </w:tr>
      <w:tr w:rsidR="00232F6F" w:rsidRPr="001A0787" w14:paraId="7ED32A0A" w14:textId="77777777" w:rsidTr="006C3A30">
        <w:trPr>
          <w:trHeight w:hRule="exact" w:val="353"/>
        </w:trPr>
        <w:tc>
          <w:tcPr>
            <w:tcW w:w="4253" w:type="dxa"/>
            <w:gridSpan w:val="2"/>
            <w:tcBorders>
              <w:top w:val="nil"/>
              <w:left w:val="nil"/>
              <w:bottom w:val="nil"/>
              <w:right w:val="nil"/>
            </w:tcBorders>
          </w:tcPr>
          <w:p w14:paraId="013A7A84" w14:textId="1F8CBA4B" w:rsidR="00232F6F" w:rsidRDefault="00232F6F" w:rsidP="00232F6F">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直角撕裂强度</w:t>
            </w:r>
          </w:p>
        </w:tc>
        <w:tc>
          <w:tcPr>
            <w:tcW w:w="3641" w:type="dxa"/>
            <w:tcBorders>
              <w:top w:val="nil"/>
              <w:left w:val="nil"/>
              <w:bottom w:val="nil"/>
              <w:right w:val="nil"/>
            </w:tcBorders>
            <w:vAlign w:val="center"/>
          </w:tcPr>
          <w:p w14:paraId="3B7ABF7E" w14:textId="0F802EDF" w:rsidR="00232F6F" w:rsidRDefault="00232F6F" w:rsidP="006C3A30">
            <w:pPr>
              <w:pStyle w:val="TableParagraph"/>
              <w:jc w:val="center"/>
              <w:rPr>
                <w:rFonts w:ascii="微软雅黑" w:eastAsia="微软雅黑" w:hAnsi="微软雅黑"/>
                <w:w w:val="95"/>
                <w:sz w:val="21"/>
              </w:rPr>
            </w:pPr>
            <w:r>
              <w:rPr>
                <w:rFonts w:ascii="微软雅黑" w:eastAsia="微软雅黑" w:hAnsi="微软雅黑" w:hint="eastAsia"/>
                <w:w w:val="95"/>
                <w:sz w:val="21"/>
              </w:rPr>
              <w:t>≥</w:t>
            </w:r>
            <w:r w:rsidR="006C3A30">
              <w:rPr>
                <w:rFonts w:ascii="微软雅黑" w:eastAsia="微软雅黑" w:hAnsi="微软雅黑" w:hint="eastAsia"/>
                <w:w w:val="99"/>
                <w:sz w:val="21"/>
                <w:lang w:eastAsia="zh-CN"/>
              </w:rPr>
              <w:t>5</w:t>
            </w:r>
            <w:r>
              <w:rPr>
                <w:rFonts w:ascii="微软雅黑" w:eastAsia="微软雅黑" w:hAnsi="微软雅黑" w:hint="eastAsia"/>
                <w:w w:val="99"/>
                <w:sz w:val="21"/>
                <w:lang w:eastAsia="zh-CN"/>
              </w:rPr>
              <w:t>0</w:t>
            </w:r>
            <w:r>
              <w:rPr>
                <w:rFonts w:ascii="微软雅黑" w:eastAsia="微软雅黑" w:hAnsi="微软雅黑" w:hint="eastAsia"/>
                <w:w w:val="95"/>
                <w:sz w:val="21"/>
                <w:lang w:eastAsia="zh-CN"/>
              </w:rPr>
              <w:t>（N/</w:t>
            </w:r>
            <w:r>
              <w:rPr>
                <w:rFonts w:ascii="微软雅黑" w:eastAsia="微软雅黑" w:hAnsi="微软雅黑"/>
                <w:w w:val="95"/>
                <w:sz w:val="21"/>
                <w:lang w:eastAsia="zh-CN"/>
              </w:rPr>
              <w:t>mm</w:t>
            </w:r>
            <w:r>
              <w:rPr>
                <w:rFonts w:ascii="微软雅黑" w:eastAsia="微软雅黑" w:hAnsi="微软雅黑" w:hint="eastAsia"/>
                <w:w w:val="95"/>
                <w:sz w:val="21"/>
                <w:lang w:eastAsia="zh-CN"/>
              </w:rPr>
              <w:t>）</w:t>
            </w:r>
          </w:p>
        </w:tc>
        <w:tc>
          <w:tcPr>
            <w:tcW w:w="2312" w:type="dxa"/>
            <w:tcBorders>
              <w:top w:val="nil"/>
              <w:left w:val="nil"/>
              <w:bottom w:val="nil"/>
              <w:right w:val="nil"/>
            </w:tcBorders>
          </w:tcPr>
          <w:p w14:paraId="6F111EB0" w14:textId="2BEBD1BC" w:rsidR="00232F6F" w:rsidRDefault="00232F6F" w:rsidP="006C3A30">
            <w:pPr>
              <w:pStyle w:val="TableParagraph"/>
              <w:spacing w:before="29"/>
              <w:ind w:left="0" w:right="844"/>
              <w:jc w:val="right"/>
              <w:rPr>
                <w:rFonts w:ascii="微软雅黑" w:eastAsia="微软雅黑" w:hAnsi="微软雅黑"/>
                <w:sz w:val="21"/>
                <w:lang w:eastAsia="zh-CN"/>
              </w:rPr>
            </w:pPr>
            <w:r w:rsidRPr="001A0787">
              <w:rPr>
                <w:rFonts w:ascii="微软雅黑" w:eastAsia="微软雅黑" w:hAnsi="微软雅黑"/>
                <w:sz w:val="21"/>
              </w:rPr>
              <w:t>GB/T</w:t>
            </w:r>
            <w:r>
              <w:rPr>
                <w:rFonts w:ascii="微软雅黑" w:eastAsia="微软雅黑" w:hAnsi="微软雅黑" w:hint="eastAsia"/>
                <w:sz w:val="21"/>
                <w:lang w:eastAsia="zh-CN"/>
              </w:rPr>
              <w:t>5</w:t>
            </w:r>
            <w:r w:rsidR="006C3A30">
              <w:rPr>
                <w:rFonts w:ascii="微软雅黑" w:eastAsia="微软雅黑" w:hAnsi="微软雅黑" w:hint="eastAsia"/>
                <w:sz w:val="21"/>
                <w:lang w:eastAsia="zh-CN"/>
              </w:rPr>
              <w:t>29</w:t>
            </w:r>
          </w:p>
        </w:tc>
      </w:tr>
      <w:tr w:rsidR="00232F6F" w:rsidRPr="001A0787" w14:paraId="7A64C018" w14:textId="77777777" w:rsidTr="006C3A30">
        <w:trPr>
          <w:trHeight w:hRule="exact" w:val="353"/>
        </w:trPr>
        <w:tc>
          <w:tcPr>
            <w:tcW w:w="4253" w:type="dxa"/>
            <w:gridSpan w:val="2"/>
            <w:tcBorders>
              <w:top w:val="nil"/>
              <w:left w:val="nil"/>
              <w:bottom w:val="nil"/>
              <w:right w:val="nil"/>
            </w:tcBorders>
          </w:tcPr>
          <w:p w14:paraId="1E59FF1B" w14:textId="367B2F1E" w:rsidR="00232F6F" w:rsidRDefault="00232F6F" w:rsidP="00232F6F">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耐冲击性</w:t>
            </w:r>
          </w:p>
        </w:tc>
        <w:tc>
          <w:tcPr>
            <w:tcW w:w="3641" w:type="dxa"/>
            <w:tcBorders>
              <w:top w:val="nil"/>
              <w:left w:val="nil"/>
              <w:bottom w:val="nil"/>
              <w:right w:val="nil"/>
            </w:tcBorders>
            <w:vAlign w:val="center"/>
          </w:tcPr>
          <w:p w14:paraId="7D9C6308" w14:textId="5E93DB8D" w:rsidR="00232F6F" w:rsidRDefault="006C3A30" w:rsidP="006C3A30">
            <w:pPr>
              <w:pStyle w:val="TableParagraph"/>
              <w:jc w:val="center"/>
              <w:rPr>
                <w:rFonts w:ascii="微软雅黑" w:eastAsia="微软雅黑" w:hAnsi="微软雅黑"/>
                <w:w w:val="95"/>
                <w:sz w:val="21"/>
                <w:lang w:eastAsia="zh-CN"/>
              </w:rPr>
            </w:pPr>
            <w:r>
              <w:rPr>
                <w:rFonts w:ascii="微软雅黑" w:eastAsia="微软雅黑" w:hAnsi="微软雅黑" w:hint="eastAsia"/>
                <w:w w:val="99"/>
                <w:sz w:val="21"/>
                <w:lang w:eastAsia="zh-CN"/>
              </w:rPr>
              <w:t>无裂纹</w:t>
            </w:r>
            <w:r w:rsidR="00232F6F">
              <w:rPr>
                <w:rFonts w:ascii="微软雅黑" w:eastAsia="微软雅黑" w:hAnsi="微软雅黑" w:hint="eastAsia"/>
                <w:w w:val="95"/>
                <w:sz w:val="21"/>
                <w:lang w:eastAsia="zh-CN"/>
              </w:rPr>
              <w:t>（1</w:t>
            </w:r>
            <w:r>
              <w:rPr>
                <w:rFonts w:ascii="微软雅黑" w:eastAsia="微软雅黑" w:hAnsi="微软雅黑"/>
                <w:w w:val="95"/>
                <w:sz w:val="21"/>
                <w:lang w:eastAsia="zh-CN"/>
              </w:rPr>
              <w:t>kg</w:t>
            </w:r>
            <w:r w:rsidR="00232F6F">
              <w:rPr>
                <w:rFonts w:ascii="微软雅黑" w:eastAsia="微软雅黑" w:hAnsi="微软雅黑" w:hint="eastAsia"/>
                <w:w w:val="95"/>
                <w:sz w:val="21"/>
                <w:lang w:eastAsia="zh-CN"/>
              </w:rPr>
              <w:t>，</w:t>
            </w:r>
            <w:r>
              <w:rPr>
                <w:rFonts w:ascii="微软雅黑" w:eastAsia="微软雅黑" w:hAnsi="微软雅黑" w:hint="eastAsia"/>
                <w:w w:val="95"/>
                <w:sz w:val="21"/>
                <w:lang w:eastAsia="zh-CN"/>
              </w:rPr>
              <w:t>100cm</w:t>
            </w:r>
            <w:r w:rsidR="00232F6F">
              <w:rPr>
                <w:rFonts w:ascii="微软雅黑" w:eastAsia="微软雅黑" w:hAnsi="微软雅黑" w:hint="eastAsia"/>
                <w:w w:val="95"/>
                <w:sz w:val="21"/>
                <w:lang w:eastAsia="zh-CN"/>
              </w:rPr>
              <w:t>）</w:t>
            </w:r>
          </w:p>
        </w:tc>
        <w:tc>
          <w:tcPr>
            <w:tcW w:w="2312" w:type="dxa"/>
            <w:tcBorders>
              <w:top w:val="nil"/>
              <w:left w:val="nil"/>
              <w:bottom w:val="nil"/>
              <w:right w:val="nil"/>
            </w:tcBorders>
          </w:tcPr>
          <w:p w14:paraId="73901AE5" w14:textId="753FB273" w:rsidR="00232F6F" w:rsidRPr="001A0787" w:rsidRDefault="00232F6F" w:rsidP="00232F6F">
            <w:pPr>
              <w:pStyle w:val="TableParagraph"/>
              <w:spacing w:before="29"/>
              <w:ind w:left="0" w:right="844"/>
              <w:jc w:val="right"/>
              <w:rPr>
                <w:rFonts w:ascii="微软雅黑" w:eastAsia="微软雅黑" w:hAnsi="微软雅黑"/>
                <w:sz w:val="21"/>
              </w:rPr>
            </w:pPr>
            <w:r w:rsidRPr="001A0787">
              <w:rPr>
                <w:rFonts w:ascii="微软雅黑" w:eastAsia="微软雅黑" w:hAnsi="微软雅黑"/>
                <w:sz w:val="21"/>
              </w:rPr>
              <w:t>GB/T</w:t>
            </w:r>
            <w:r>
              <w:rPr>
                <w:rFonts w:ascii="微软雅黑" w:eastAsia="微软雅黑" w:hAnsi="微软雅黑" w:hint="eastAsia"/>
                <w:sz w:val="21"/>
                <w:lang w:eastAsia="zh-CN"/>
              </w:rPr>
              <w:t>173</w:t>
            </w:r>
            <w:r w:rsidR="006C3A30">
              <w:rPr>
                <w:rFonts w:ascii="微软雅黑" w:eastAsia="微软雅黑" w:hAnsi="微软雅黑" w:hint="eastAsia"/>
                <w:sz w:val="21"/>
                <w:lang w:eastAsia="zh-CN"/>
              </w:rPr>
              <w:t>2</w:t>
            </w:r>
          </w:p>
        </w:tc>
      </w:tr>
      <w:tr w:rsidR="00232F6F" w:rsidRPr="001A0787" w14:paraId="565FF4DF" w14:textId="77777777" w:rsidTr="006C3A30">
        <w:trPr>
          <w:trHeight w:hRule="exact" w:val="353"/>
        </w:trPr>
        <w:tc>
          <w:tcPr>
            <w:tcW w:w="4253" w:type="dxa"/>
            <w:gridSpan w:val="2"/>
            <w:tcBorders>
              <w:top w:val="nil"/>
              <w:left w:val="nil"/>
              <w:bottom w:val="nil"/>
              <w:right w:val="nil"/>
            </w:tcBorders>
          </w:tcPr>
          <w:p w14:paraId="7B6D4C0B" w14:textId="5782DC31" w:rsidR="00232F6F" w:rsidRDefault="00232F6F" w:rsidP="00232F6F">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与钢材基面的粘结强度</w:t>
            </w:r>
          </w:p>
        </w:tc>
        <w:tc>
          <w:tcPr>
            <w:tcW w:w="3641" w:type="dxa"/>
            <w:tcBorders>
              <w:top w:val="nil"/>
              <w:left w:val="nil"/>
              <w:bottom w:val="nil"/>
              <w:right w:val="nil"/>
            </w:tcBorders>
            <w:vAlign w:val="center"/>
          </w:tcPr>
          <w:p w14:paraId="2B0B49C5" w14:textId="7FDC73C8" w:rsidR="00232F6F" w:rsidRDefault="006C3A30" w:rsidP="006C3A30">
            <w:pPr>
              <w:pStyle w:val="TableParagraph"/>
              <w:jc w:val="center"/>
              <w:rPr>
                <w:rFonts w:ascii="微软雅黑" w:eastAsia="微软雅黑" w:hAnsi="微软雅黑"/>
                <w:w w:val="99"/>
                <w:sz w:val="21"/>
                <w:lang w:eastAsia="zh-CN"/>
              </w:rPr>
            </w:pPr>
            <w:r>
              <w:rPr>
                <w:rFonts w:ascii="微软雅黑" w:eastAsia="微软雅黑" w:hAnsi="微软雅黑" w:hint="eastAsia"/>
                <w:w w:val="95"/>
                <w:sz w:val="21"/>
              </w:rPr>
              <w:t>≥</w:t>
            </w:r>
            <w:r>
              <w:rPr>
                <w:rFonts w:ascii="微软雅黑" w:eastAsia="微软雅黑" w:hAnsi="微软雅黑" w:hint="eastAsia"/>
                <w:w w:val="99"/>
                <w:sz w:val="21"/>
                <w:lang w:eastAsia="zh-CN"/>
              </w:rPr>
              <w:t>5</w:t>
            </w:r>
            <w:r w:rsidR="00232F6F">
              <w:rPr>
                <w:rFonts w:ascii="微软雅黑" w:eastAsia="微软雅黑" w:hAnsi="微软雅黑" w:hint="eastAsia"/>
                <w:w w:val="95"/>
                <w:sz w:val="21"/>
                <w:lang w:eastAsia="zh-CN"/>
              </w:rPr>
              <w:t>（</w:t>
            </w:r>
            <w:proofErr w:type="spellStart"/>
            <w:r>
              <w:rPr>
                <w:rFonts w:ascii="微软雅黑" w:eastAsia="微软雅黑" w:hAnsi="微软雅黑"/>
                <w:w w:val="95"/>
                <w:sz w:val="21"/>
                <w:lang w:eastAsia="zh-CN"/>
              </w:rPr>
              <w:t>MPa</w:t>
            </w:r>
            <w:proofErr w:type="spellEnd"/>
            <w:r w:rsidR="00232F6F">
              <w:rPr>
                <w:rFonts w:ascii="微软雅黑" w:eastAsia="微软雅黑" w:hAnsi="微软雅黑" w:hint="eastAsia"/>
                <w:w w:val="95"/>
                <w:sz w:val="21"/>
                <w:lang w:eastAsia="zh-CN"/>
              </w:rPr>
              <w:t>）</w:t>
            </w:r>
          </w:p>
        </w:tc>
        <w:tc>
          <w:tcPr>
            <w:tcW w:w="2312" w:type="dxa"/>
            <w:tcBorders>
              <w:top w:val="nil"/>
              <w:left w:val="nil"/>
              <w:bottom w:val="nil"/>
              <w:right w:val="nil"/>
            </w:tcBorders>
            <w:vAlign w:val="center"/>
          </w:tcPr>
          <w:p w14:paraId="6B19C323" w14:textId="5650F4DD" w:rsidR="00232F6F" w:rsidRPr="001A0787" w:rsidRDefault="00232F6F" w:rsidP="006C3A30">
            <w:pPr>
              <w:pStyle w:val="TableParagraph"/>
              <w:spacing w:before="29"/>
              <w:ind w:left="0" w:right="844"/>
              <w:jc w:val="right"/>
              <w:rPr>
                <w:rFonts w:ascii="微软雅黑" w:eastAsia="微软雅黑" w:hAnsi="微软雅黑"/>
                <w:sz w:val="21"/>
              </w:rPr>
            </w:pPr>
            <w:r w:rsidRPr="001A0787">
              <w:rPr>
                <w:rFonts w:ascii="微软雅黑" w:eastAsia="微软雅黑" w:hAnsi="微软雅黑"/>
                <w:sz w:val="21"/>
              </w:rPr>
              <w:t>GB/T</w:t>
            </w:r>
            <w:r w:rsidR="006C3A30">
              <w:rPr>
                <w:rFonts w:ascii="微软雅黑" w:eastAsia="微软雅黑" w:hAnsi="微软雅黑"/>
                <w:sz w:val="21"/>
                <w:lang w:eastAsia="zh-CN"/>
              </w:rPr>
              <w:t>5210</w:t>
            </w:r>
          </w:p>
        </w:tc>
      </w:tr>
      <w:tr w:rsidR="00232F6F" w:rsidRPr="001A0787" w14:paraId="166168D3" w14:textId="77777777" w:rsidTr="006C3A30">
        <w:trPr>
          <w:trHeight w:hRule="exact" w:val="353"/>
        </w:trPr>
        <w:tc>
          <w:tcPr>
            <w:tcW w:w="4253" w:type="dxa"/>
            <w:gridSpan w:val="2"/>
            <w:tcBorders>
              <w:top w:val="nil"/>
              <w:left w:val="nil"/>
              <w:bottom w:val="nil"/>
              <w:right w:val="nil"/>
            </w:tcBorders>
          </w:tcPr>
          <w:p w14:paraId="4FBD1C69" w14:textId="1D220423" w:rsidR="00232F6F" w:rsidRDefault="00232F6F" w:rsidP="00232F6F">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与混凝土基面的粘结强度</w:t>
            </w:r>
          </w:p>
        </w:tc>
        <w:tc>
          <w:tcPr>
            <w:tcW w:w="3641" w:type="dxa"/>
            <w:tcBorders>
              <w:top w:val="nil"/>
              <w:left w:val="nil"/>
              <w:bottom w:val="nil"/>
              <w:right w:val="nil"/>
            </w:tcBorders>
            <w:vAlign w:val="center"/>
          </w:tcPr>
          <w:p w14:paraId="24F7D88A" w14:textId="5AA5D1CC" w:rsidR="00232F6F" w:rsidRDefault="006C3A30" w:rsidP="006C3A30">
            <w:pPr>
              <w:pStyle w:val="TableParagraph"/>
              <w:jc w:val="center"/>
              <w:rPr>
                <w:rFonts w:ascii="微软雅黑" w:eastAsia="微软雅黑" w:hAnsi="微软雅黑"/>
                <w:w w:val="95"/>
                <w:sz w:val="21"/>
              </w:rPr>
            </w:pPr>
            <w:r>
              <w:rPr>
                <w:rFonts w:ascii="微软雅黑" w:eastAsia="微软雅黑" w:hAnsi="微软雅黑" w:hint="eastAsia"/>
                <w:w w:val="95"/>
                <w:sz w:val="21"/>
              </w:rPr>
              <w:t>≥</w:t>
            </w:r>
            <w:r>
              <w:rPr>
                <w:rFonts w:ascii="微软雅黑" w:eastAsia="微软雅黑" w:hAnsi="微软雅黑"/>
                <w:w w:val="95"/>
                <w:sz w:val="21"/>
              </w:rPr>
              <w:t>2.</w:t>
            </w:r>
            <w:r>
              <w:rPr>
                <w:rFonts w:ascii="微软雅黑" w:eastAsia="微软雅黑" w:hAnsi="微软雅黑" w:hint="eastAsia"/>
                <w:w w:val="99"/>
                <w:sz w:val="21"/>
                <w:lang w:eastAsia="zh-CN"/>
              </w:rPr>
              <w:t>5</w:t>
            </w:r>
            <w:r w:rsidR="00232F6F">
              <w:rPr>
                <w:rFonts w:ascii="微软雅黑" w:eastAsia="微软雅黑" w:hAnsi="微软雅黑" w:hint="eastAsia"/>
                <w:w w:val="95"/>
                <w:sz w:val="21"/>
                <w:lang w:eastAsia="zh-CN"/>
              </w:rPr>
              <w:t>（</w:t>
            </w:r>
            <w:proofErr w:type="spellStart"/>
            <w:r>
              <w:rPr>
                <w:rFonts w:ascii="微软雅黑" w:eastAsia="微软雅黑" w:hAnsi="微软雅黑"/>
                <w:w w:val="95"/>
                <w:sz w:val="21"/>
                <w:lang w:eastAsia="zh-CN"/>
              </w:rPr>
              <w:t>MPa</w:t>
            </w:r>
            <w:proofErr w:type="spellEnd"/>
            <w:r w:rsidR="00232F6F">
              <w:rPr>
                <w:rFonts w:ascii="微软雅黑" w:eastAsia="微软雅黑" w:hAnsi="微软雅黑" w:hint="eastAsia"/>
                <w:w w:val="95"/>
                <w:sz w:val="21"/>
                <w:lang w:eastAsia="zh-CN"/>
              </w:rPr>
              <w:t>）</w:t>
            </w:r>
          </w:p>
        </w:tc>
        <w:tc>
          <w:tcPr>
            <w:tcW w:w="2312" w:type="dxa"/>
            <w:tcBorders>
              <w:top w:val="nil"/>
              <w:left w:val="nil"/>
              <w:bottom w:val="nil"/>
              <w:right w:val="nil"/>
            </w:tcBorders>
          </w:tcPr>
          <w:p w14:paraId="533AEB4A" w14:textId="223BA4C7" w:rsidR="00232F6F" w:rsidRPr="001A0787" w:rsidRDefault="006C3A30" w:rsidP="006C3A30">
            <w:pPr>
              <w:pStyle w:val="TableParagraph"/>
              <w:spacing w:before="29"/>
              <w:ind w:left="0" w:right="844"/>
              <w:jc w:val="right"/>
              <w:rPr>
                <w:rFonts w:ascii="微软雅黑" w:eastAsia="微软雅黑" w:hAnsi="微软雅黑"/>
                <w:sz w:val="21"/>
              </w:rPr>
            </w:pPr>
            <w:r w:rsidRPr="001A0787">
              <w:rPr>
                <w:rFonts w:ascii="微软雅黑" w:eastAsia="微软雅黑" w:hAnsi="微软雅黑"/>
                <w:sz w:val="21"/>
              </w:rPr>
              <w:t>GB/T</w:t>
            </w:r>
            <w:r>
              <w:rPr>
                <w:rFonts w:ascii="微软雅黑" w:eastAsia="微软雅黑" w:hAnsi="微软雅黑"/>
                <w:sz w:val="21"/>
                <w:lang w:eastAsia="zh-CN"/>
              </w:rPr>
              <w:t>16777</w:t>
            </w:r>
            <w:r w:rsidR="00232F6F">
              <w:rPr>
                <w:rFonts w:ascii="微软雅黑" w:eastAsia="微软雅黑" w:hAnsi="微软雅黑" w:hint="eastAsia"/>
                <w:sz w:val="21"/>
                <w:lang w:eastAsia="zh-CN"/>
              </w:rPr>
              <w:t xml:space="preserve">            </w:t>
            </w:r>
            <w:r w:rsidR="00232F6F" w:rsidRPr="001A0787">
              <w:rPr>
                <w:rFonts w:ascii="微软雅黑" w:eastAsia="微软雅黑" w:hAnsi="微软雅黑"/>
                <w:sz w:val="21"/>
              </w:rPr>
              <w:t>GB/T</w:t>
            </w:r>
            <w:r w:rsidR="00232F6F">
              <w:rPr>
                <w:rFonts w:ascii="微软雅黑" w:eastAsia="微软雅黑" w:hAnsi="微软雅黑" w:hint="eastAsia"/>
                <w:sz w:val="21"/>
                <w:lang w:eastAsia="zh-CN"/>
              </w:rPr>
              <w:t>1728</w:t>
            </w:r>
          </w:p>
        </w:tc>
      </w:tr>
      <w:tr w:rsidR="00232F6F" w:rsidRPr="001A0787" w14:paraId="61A837FD" w14:textId="77777777" w:rsidTr="006C3A30">
        <w:trPr>
          <w:trHeight w:hRule="exact" w:val="353"/>
        </w:trPr>
        <w:tc>
          <w:tcPr>
            <w:tcW w:w="4253" w:type="dxa"/>
            <w:gridSpan w:val="2"/>
            <w:tcBorders>
              <w:top w:val="nil"/>
              <w:left w:val="nil"/>
              <w:bottom w:val="nil"/>
              <w:right w:val="nil"/>
            </w:tcBorders>
          </w:tcPr>
          <w:p w14:paraId="4B15EBC1" w14:textId="4F3B0E1B" w:rsidR="00232F6F" w:rsidRDefault="006C3A30" w:rsidP="00232F6F">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耐碱性（饱和氢氧化钙溶液，500</w:t>
            </w:r>
            <w:r>
              <w:rPr>
                <w:rFonts w:ascii="微软雅黑" w:eastAsia="微软雅黑" w:hAnsi="微软雅黑"/>
                <w:w w:val="95"/>
                <w:sz w:val="21"/>
                <w:lang w:eastAsia="zh-CN"/>
              </w:rPr>
              <w:t>h</w:t>
            </w:r>
            <w:r>
              <w:rPr>
                <w:rFonts w:ascii="微软雅黑" w:eastAsia="微软雅黑" w:hAnsi="微软雅黑" w:hint="eastAsia"/>
                <w:w w:val="95"/>
                <w:sz w:val="21"/>
                <w:lang w:eastAsia="zh-CN"/>
              </w:rPr>
              <w:t>）</w:t>
            </w:r>
          </w:p>
        </w:tc>
        <w:tc>
          <w:tcPr>
            <w:tcW w:w="3641" w:type="dxa"/>
            <w:tcBorders>
              <w:top w:val="nil"/>
              <w:left w:val="nil"/>
              <w:bottom w:val="nil"/>
              <w:right w:val="nil"/>
            </w:tcBorders>
            <w:vAlign w:val="center"/>
          </w:tcPr>
          <w:p w14:paraId="23021632" w14:textId="205496A3" w:rsidR="00232F6F" w:rsidRDefault="006C3A30" w:rsidP="006C3A30">
            <w:pPr>
              <w:pStyle w:val="TableParagraph"/>
              <w:jc w:val="center"/>
              <w:rPr>
                <w:rFonts w:ascii="微软雅黑" w:eastAsia="微软雅黑" w:hAnsi="微软雅黑"/>
                <w:w w:val="95"/>
                <w:sz w:val="21"/>
              </w:rPr>
            </w:pPr>
            <w:r>
              <w:rPr>
                <w:rFonts w:ascii="微软雅黑" w:eastAsia="微软雅黑" w:hAnsi="微软雅黑" w:hint="eastAsia"/>
                <w:w w:val="95"/>
                <w:sz w:val="21"/>
              </w:rPr>
              <w:t>无开裂，无起皮剥落</w:t>
            </w:r>
          </w:p>
        </w:tc>
        <w:tc>
          <w:tcPr>
            <w:tcW w:w="2312" w:type="dxa"/>
            <w:tcBorders>
              <w:top w:val="nil"/>
              <w:left w:val="nil"/>
              <w:bottom w:val="nil"/>
              <w:right w:val="nil"/>
            </w:tcBorders>
          </w:tcPr>
          <w:p w14:paraId="221A2FCB" w14:textId="03AB6C30" w:rsidR="00232F6F" w:rsidRDefault="00232F6F" w:rsidP="00232F6F">
            <w:pPr>
              <w:pStyle w:val="TableParagraph"/>
              <w:spacing w:before="29"/>
              <w:ind w:left="0" w:right="844"/>
              <w:jc w:val="right"/>
              <w:rPr>
                <w:rFonts w:ascii="微软雅黑" w:eastAsia="微软雅黑" w:hAnsi="微软雅黑"/>
                <w:sz w:val="21"/>
                <w:lang w:eastAsia="zh-CN"/>
              </w:rPr>
            </w:pPr>
            <w:r w:rsidRPr="001A0787">
              <w:rPr>
                <w:rFonts w:ascii="微软雅黑" w:eastAsia="微软雅黑" w:hAnsi="微软雅黑"/>
                <w:sz w:val="21"/>
              </w:rPr>
              <w:t>GB/T</w:t>
            </w:r>
            <w:r w:rsidR="006C3A30">
              <w:rPr>
                <w:rFonts w:ascii="微软雅黑" w:eastAsia="微软雅黑" w:hAnsi="微软雅黑" w:hint="eastAsia"/>
                <w:sz w:val="21"/>
                <w:lang w:eastAsia="zh-CN"/>
              </w:rPr>
              <w:t>9265</w:t>
            </w:r>
          </w:p>
        </w:tc>
      </w:tr>
      <w:tr w:rsidR="006C3A30" w:rsidRPr="001A0787" w14:paraId="68AA84D7" w14:textId="77777777" w:rsidTr="00B27B3C">
        <w:trPr>
          <w:trHeight w:hRule="exact" w:val="353"/>
        </w:trPr>
        <w:tc>
          <w:tcPr>
            <w:tcW w:w="4253" w:type="dxa"/>
            <w:gridSpan w:val="2"/>
            <w:tcBorders>
              <w:top w:val="nil"/>
              <w:left w:val="nil"/>
              <w:bottom w:val="nil"/>
              <w:right w:val="nil"/>
            </w:tcBorders>
          </w:tcPr>
          <w:p w14:paraId="18BF365E" w14:textId="38FB9031" w:rsidR="006C3A30" w:rsidRDefault="006C3A30" w:rsidP="006C3A30">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耐酸性（5%</w:t>
            </w:r>
            <w:r>
              <w:rPr>
                <w:rFonts w:ascii="微软雅黑" w:eastAsia="微软雅黑" w:hAnsi="微软雅黑"/>
                <w:w w:val="95"/>
                <w:sz w:val="21"/>
                <w:lang w:eastAsia="zh-CN"/>
              </w:rPr>
              <w:t>H</w:t>
            </w:r>
            <w:r w:rsidRPr="006C3A30">
              <w:rPr>
                <w:rFonts w:ascii="微软雅黑" w:eastAsia="微软雅黑" w:hAnsi="微软雅黑"/>
                <w:w w:val="95"/>
                <w:sz w:val="21"/>
                <w:vertAlign w:val="subscript"/>
                <w:lang w:eastAsia="zh-CN"/>
              </w:rPr>
              <w:t>2</w:t>
            </w:r>
            <w:r>
              <w:rPr>
                <w:rFonts w:ascii="微软雅黑" w:eastAsia="微软雅黑" w:hAnsi="微软雅黑"/>
                <w:w w:val="95"/>
                <w:sz w:val="21"/>
                <w:lang w:eastAsia="zh-CN"/>
              </w:rPr>
              <w:t>SO</w:t>
            </w:r>
            <w:r w:rsidRPr="006C3A30">
              <w:rPr>
                <w:rFonts w:ascii="微软雅黑" w:eastAsia="微软雅黑" w:hAnsi="微软雅黑"/>
                <w:w w:val="95"/>
                <w:sz w:val="21"/>
                <w:vertAlign w:val="subscript"/>
                <w:lang w:eastAsia="zh-CN"/>
              </w:rPr>
              <w:t>4</w:t>
            </w:r>
            <w:r>
              <w:rPr>
                <w:rFonts w:ascii="微软雅黑" w:eastAsia="微软雅黑" w:hAnsi="微软雅黑" w:hint="eastAsia"/>
                <w:w w:val="95"/>
                <w:sz w:val="21"/>
                <w:lang w:eastAsia="zh-CN"/>
              </w:rPr>
              <w:t>，240</w:t>
            </w:r>
            <w:r>
              <w:rPr>
                <w:rFonts w:ascii="微软雅黑" w:eastAsia="微软雅黑" w:hAnsi="微软雅黑"/>
                <w:w w:val="95"/>
                <w:sz w:val="21"/>
                <w:lang w:eastAsia="zh-CN"/>
              </w:rPr>
              <w:t>h</w:t>
            </w:r>
            <w:r>
              <w:rPr>
                <w:rFonts w:ascii="微软雅黑" w:eastAsia="微软雅黑" w:hAnsi="微软雅黑" w:hint="eastAsia"/>
                <w:w w:val="95"/>
                <w:sz w:val="21"/>
                <w:lang w:eastAsia="zh-CN"/>
              </w:rPr>
              <w:t>）</w:t>
            </w:r>
          </w:p>
        </w:tc>
        <w:tc>
          <w:tcPr>
            <w:tcW w:w="3641" w:type="dxa"/>
            <w:tcBorders>
              <w:top w:val="nil"/>
              <w:left w:val="nil"/>
              <w:bottom w:val="nil"/>
              <w:right w:val="nil"/>
            </w:tcBorders>
            <w:vAlign w:val="center"/>
          </w:tcPr>
          <w:p w14:paraId="7A956812" w14:textId="0EACD29E" w:rsidR="006C3A30" w:rsidRDefault="006C3A30" w:rsidP="006C3A30">
            <w:pPr>
              <w:pStyle w:val="TableParagraph"/>
              <w:jc w:val="center"/>
              <w:rPr>
                <w:rFonts w:ascii="微软雅黑" w:eastAsia="微软雅黑" w:hAnsi="微软雅黑"/>
                <w:w w:val="95"/>
                <w:sz w:val="21"/>
              </w:rPr>
            </w:pPr>
            <w:r>
              <w:rPr>
                <w:rFonts w:ascii="微软雅黑" w:eastAsia="微软雅黑" w:hAnsi="微软雅黑" w:hint="eastAsia"/>
                <w:w w:val="95"/>
                <w:sz w:val="21"/>
              </w:rPr>
              <w:t>无开裂，无起皮剥落</w:t>
            </w:r>
          </w:p>
        </w:tc>
        <w:tc>
          <w:tcPr>
            <w:tcW w:w="2312" w:type="dxa"/>
            <w:tcBorders>
              <w:top w:val="nil"/>
              <w:left w:val="nil"/>
              <w:bottom w:val="nil"/>
              <w:right w:val="nil"/>
            </w:tcBorders>
          </w:tcPr>
          <w:p w14:paraId="50C67605" w14:textId="63CCFCCD" w:rsidR="006C3A30" w:rsidRPr="001A0787" w:rsidRDefault="006C3A30" w:rsidP="006C3A30">
            <w:pPr>
              <w:pStyle w:val="TableParagraph"/>
              <w:spacing w:before="29"/>
              <w:ind w:left="0" w:right="844"/>
              <w:jc w:val="right"/>
              <w:rPr>
                <w:rFonts w:ascii="微软雅黑" w:eastAsia="微软雅黑" w:hAnsi="微软雅黑"/>
                <w:sz w:val="21"/>
              </w:rPr>
            </w:pPr>
            <w:r w:rsidRPr="001A0787">
              <w:rPr>
                <w:rFonts w:ascii="微软雅黑" w:eastAsia="微软雅黑" w:hAnsi="微软雅黑"/>
                <w:sz w:val="21"/>
              </w:rPr>
              <w:t>GB/T</w:t>
            </w:r>
            <w:r>
              <w:rPr>
                <w:rFonts w:ascii="微软雅黑" w:eastAsia="微软雅黑" w:hAnsi="微软雅黑" w:hint="eastAsia"/>
                <w:sz w:val="21"/>
                <w:lang w:eastAsia="zh-CN"/>
              </w:rPr>
              <w:t>9274</w:t>
            </w:r>
          </w:p>
        </w:tc>
      </w:tr>
      <w:tr w:rsidR="006C3A30" w:rsidRPr="001A0787" w14:paraId="7C3FB4BE" w14:textId="77777777" w:rsidTr="00B27B3C">
        <w:trPr>
          <w:trHeight w:hRule="exact" w:val="353"/>
        </w:trPr>
        <w:tc>
          <w:tcPr>
            <w:tcW w:w="4253" w:type="dxa"/>
            <w:gridSpan w:val="2"/>
            <w:tcBorders>
              <w:top w:val="nil"/>
              <w:left w:val="nil"/>
              <w:bottom w:val="single" w:sz="4" w:space="0" w:color="auto"/>
              <w:right w:val="nil"/>
            </w:tcBorders>
          </w:tcPr>
          <w:p w14:paraId="68409005" w14:textId="5DE81D15" w:rsidR="006C3A30" w:rsidRDefault="006C3A30" w:rsidP="006C3A30">
            <w:pPr>
              <w:pStyle w:val="TableParagraph"/>
              <w:rPr>
                <w:rFonts w:ascii="微软雅黑" w:eastAsia="微软雅黑" w:hAnsi="微软雅黑"/>
                <w:w w:val="95"/>
                <w:sz w:val="21"/>
                <w:lang w:eastAsia="zh-CN"/>
              </w:rPr>
            </w:pPr>
            <w:r>
              <w:rPr>
                <w:rFonts w:ascii="微软雅黑" w:eastAsia="微软雅黑" w:hAnsi="微软雅黑" w:hint="eastAsia"/>
                <w:w w:val="95"/>
                <w:sz w:val="21"/>
                <w:lang w:eastAsia="zh-CN"/>
              </w:rPr>
              <w:t>耐盐性（饱和氯化钠溶液，240</w:t>
            </w:r>
            <w:r>
              <w:rPr>
                <w:rFonts w:ascii="微软雅黑" w:eastAsia="微软雅黑" w:hAnsi="微软雅黑"/>
                <w:w w:val="95"/>
                <w:sz w:val="21"/>
                <w:lang w:eastAsia="zh-CN"/>
              </w:rPr>
              <w:t>h</w:t>
            </w:r>
            <w:r>
              <w:rPr>
                <w:rFonts w:ascii="微软雅黑" w:eastAsia="微软雅黑" w:hAnsi="微软雅黑" w:hint="eastAsia"/>
                <w:w w:val="95"/>
                <w:sz w:val="21"/>
                <w:lang w:eastAsia="zh-CN"/>
              </w:rPr>
              <w:t>）</w:t>
            </w:r>
          </w:p>
        </w:tc>
        <w:tc>
          <w:tcPr>
            <w:tcW w:w="3641" w:type="dxa"/>
            <w:tcBorders>
              <w:top w:val="nil"/>
              <w:left w:val="nil"/>
              <w:bottom w:val="single" w:sz="4" w:space="0" w:color="auto"/>
              <w:right w:val="nil"/>
            </w:tcBorders>
            <w:vAlign w:val="center"/>
          </w:tcPr>
          <w:p w14:paraId="0FE20468" w14:textId="00EB3940" w:rsidR="006C3A30" w:rsidRDefault="006C3A30" w:rsidP="006C3A30">
            <w:pPr>
              <w:pStyle w:val="TableParagraph"/>
              <w:jc w:val="center"/>
              <w:rPr>
                <w:rFonts w:ascii="微软雅黑" w:eastAsia="微软雅黑" w:hAnsi="微软雅黑"/>
                <w:w w:val="99"/>
                <w:sz w:val="21"/>
                <w:lang w:eastAsia="zh-CN"/>
              </w:rPr>
            </w:pPr>
            <w:r>
              <w:rPr>
                <w:rFonts w:ascii="微软雅黑" w:eastAsia="微软雅黑" w:hAnsi="微软雅黑" w:hint="eastAsia"/>
                <w:w w:val="95"/>
                <w:sz w:val="21"/>
              </w:rPr>
              <w:t>无开裂，无起皮剥落</w:t>
            </w:r>
          </w:p>
        </w:tc>
        <w:tc>
          <w:tcPr>
            <w:tcW w:w="2312" w:type="dxa"/>
            <w:tcBorders>
              <w:top w:val="nil"/>
              <w:left w:val="nil"/>
              <w:bottom w:val="single" w:sz="4" w:space="0" w:color="auto"/>
              <w:right w:val="nil"/>
            </w:tcBorders>
            <w:vAlign w:val="center"/>
          </w:tcPr>
          <w:p w14:paraId="6CCFD588" w14:textId="7AEB016E" w:rsidR="006C3A30" w:rsidRPr="001A0787" w:rsidRDefault="006C3A30" w:rsidP="006C3A30">
            <w:pPr>
              <w:pStyle w:val="TableParagraph"/>
              <w:spacing w:before="29"/>
              <w:ind w:left="0" w:right="844"/>
              <w:jc w:val="right"/>
              <w:rPr>
                <w:rFonts w:ascii="微软雅黑" w:eastAsia="微软雅黑" w:hAnsi="微软雅黑"/>
                <w:sz w:val="21"/>
              </w:rPr>
            </w:pPr>
            <w:r w:rsidRPr="001A0787">
              <w:rPr>
                <w:rFonts w:ascii="微软雅黑" w:eastAsia="微软雅黑" w:hAnsi="微软雅黑"/>
                <w:sz w:val="21"/>
              </w:rPr>
              <w:t>GB/T</w:t>
            </w:r>
            <w:r>
              <w:rPr>
                <w:rFonts w:ascii="微软雅黑" w:eastAsia="微软雅黑" w:hAnsi="微软雅黑" w:hint="eastAsia"/>
                <w:sz w:val="21"/>
                <w:lang w:eastAsia="zh-CN"/>
              </w:rPr>
              <w:t>9274</w:t>
            </w:r>
          </w:p>
        </w:tc>
      </w:tr>
    </w:tbl>
    <w:p w14:paraId="0DC5E634" w14:textId="009202AE" w:rsidR="00145965" w:rsidRPr="001A0787" w:rsidRDefault="00145965">
      <w:pPr>
        <w:jc w:val="right"/>
        <w:rPr>
          <w:rFonts w:ascii="微软雅黑" w:eastAsia="微软雅黑" w:hAnsi="微软雅黑"/>
          <w:sz w:val="21"/>
          <w:lang w:eastAsia="zh-CN"/>
        </w:rPr>
        <w:sectPr w:rsidR="00145965" w:rsidRPr="001A0787" w:rsidSect="007F3A0D">
          <w:type w:val="continuous"/>
          <w:pgSz w:w="11910" w:h="16840"/>
          <w:pgMar w:top="0" w:right="620" w:bottom="0" w:left="284" w:header="720" w:footer="720" w:gutter="0"/>
          <w:cols w:space="720"/>
        </w:sectPr>
      </w:pPr>
    </w:p>
    <w:p w14:paraId="35924A16" w14:textId="77777777" w:rsidR="00A31C74" w:rsidRPr="001A0787" w:rsidRDefault="00081A07">
      <w:pPr>
        <w:pStyle w:val="a3"/>
        <w:rPr>
          <w:rFonts w:ascii="微软雅黑" w:eastAsia="微软雅黑" w:hAnsi="微软雅黑"/>
          <w:b/>
          <w:i w:val="0"/>
          <w:sz w:val="20"/>
        </w:rPr>
      </w:pPr>
      <w:r w:rsidRPr="00AD2E1C">
        <w:rPr>
          <w:rFonts w:ascii="微软雅黑" w:eastAsia="微软雅黑" w:hAnsi="微软雅黑" w:hint="eastAsia"/>
          <w:noProof/>
          <w:lang w:eastAsia="zh-CN"/>
        </w:rPr>
        <w:lastRenderedPageBreak/>
        <w:drawing>
          <wp:anchor distT="0" distB="0" distL="114300" distR="114300" simplePos="0" relativeHeight="503306472" behindDoc="1" locked="0" layoutInCell="1" allowOverlap="1" wp14:anchorId="63DCDA47" wp14:editId="2AAEB5C7">
            <wp:simplePos x="0" y="0"/>
            <wp:positionH relativeFrom="column">
              <wp:posOffset>-247650</wp:posOffset>
            </wp:positionH>
            <wp:positionV relativeFrom="paragraph">
              <wp:posOffset>0</wp:posOffset>
            </wp:positionV>
            <wp:extent cx="7581900" cy="10706100"/>
            <wp:effectExtent l="0" t="0" r="0" b="0"/>
            <wp:wrapNone/>
            <wp:docPr id="6" name="图片 0" descr="Speccem 310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cem 310HD.jpg"/>
                    <pic:cNvPicPr/>
                  </pic:nvPicPr>
                  <pic:blipFill>
                    <a:blip r:embed="rId11" cstate="print"/>
                    <a:stretch>
                      <a:fillRect/>
                    </a:stretch>
                  </pic:blipFill>
                  <pic:spPr>
                    <a:xfrm>
                      <a:off x="0" y="0"/>
                      <a:ext cx="7581900" cy="10706100"/>
                    </a:xfrm>
                    <a:prstGeom prst="rect">
                      <a:avLst/>
                    </a:prstGeom>
                  </pic:spPr>
                </pic:pic>
              </a:graphicData>
            </a:graphic>
          </wp:anchor>
        </w:drawing>
      </w:r>
    </w:p>
    <w:p w14:paraId="48310A61" w14:textId="77777777" w:rsidR="00A31C74" w:rsidRPr="001A0787" w:rsidRDefault="00A31C74">
      <w:pPr>
        <w:pStyle w:val="a3"/>
        <w:rPr>
          <w:rFonts w:ascii="微软雅黑" w:eastAsia="微软雅黑" w:hAnsi="微软雅黑"/>
          <w:b/>
          <w:i w:val="0"/>
          <w:sz w:val="20"/>
        </w:rPr>
      </w:pPr>
    </w:p>
    <w:p w14:paraId="1C6803A8" w14:textId="77777777" w:rsidR="00A31C74" w:rsidRPr="001A0787" w:rsidRDefault="00A31C74">
      <w:pPr>
        <w:pStyle w:val="a3"/>
        <w:rPr>
          <w:rFonts w:ascii="微软雅黑" w:eastAsia="微软雅黑" w:hAnsi="微软雅黑"/>
          <w:b/>
          <w:i w:val="0"/>
          <w:sz w:val="20"/>
        </w:rPr>
      </w:pPr>
    </w:p>
    <w:p w14:paraId="5D610465" w14:textId="77777777" w:rsidR="00A31C74" w:rsidRPr="001A0787" w:rsidRDefault="00A31C74">
      <w:pPr>
        <w:pStyle w:val="a3"/>
        <w:rPr>
          <w:rFonts w:ascii="微软雅黑" w:eastAsia="微软雅黑" w:hAnsi="微软雅黑"/>
          <w:b/>
          <w:i w:val="0"/>
          <w:sz w:val="20"/>
        </w:rPr>
      </w:pPr>
    </w:p>
    <w:p w14:paraId="6DF271A7" w14:textId="77777777" w:rsidR="00A31C74" w:rsidRPr="001A0787" w:rsidRDefault="00A31C74">
      <w:pPr>
        <w:pStyle w:val="a3"/>
        <w:spacing w:before="13"/>
        <w:rPr>
          <w:rFonts w:ascii="微软雅黑" w:eastAsia="微软雅黑" w:hAnsi="微软雅黑"/>
          <w:b/>
          <w:i w:val="0"/>
          <w:sz w:val="16"/>
        </w:rPr>
      </w:pPr>
    </w:p>
    <w:p w14:paraId="105457E2" w14:textId="5EBCD604" w:rsidR="00A31C74" w:rsidRPr="007469FF" w:rsidRDefault="00AA64BB" w:rsidP="007469FF">
      <w:pPr>
        <w:spacing w:before="68"/>
        <w:ind w:left="1214"/>
        <w:rPr>
          <w:rFonts w:ascii="微软雅黑" w:eastAsia="微软雅黑" w:hAnsi="微软雅黑"/>
          <w:b/>
          <w:sz w:val="24"/>
          <w:lang w:eastAsia="zh-CN"/>
        </w:rPr>
      </w:pPr>
      <w:r w:rsidRPr="001A0787">
        <w:rPr>
          <w:rFonts w:ascii="微软雅黑" w:eastAsia="微软雅黑" w:hAnsi="微软雅黑"/>
          <w:b/>
          <w:sz w:val="24"/>
          <w:u w:val="single"/>
        </w:rPr>
        <w:t>施工指南：</w:t>
      </w:r>
    </w:p>
    <w:p w14:paraId="0D6B4022" w14:textId="77777777" w:rsidR="007469FF" w:rsidRDefault="007469FF" w:rsidP="007F3A0D">
      <w:pPr>
        <w:pStyle w:val="31"/>
        <w:spacing w:line="300" w:lineRule="exact"/>
        <w:rPr>
          <w:rFonts w:ascii="微软雅黑" w:eastAsia="微软雅黑" w:hAnsi="微软雅黑"/>
          <w:i w:val="0"/>
          <w:w w:val="95"/>
          <w:lang w:eastAsia="zh-CN"/>
        </w:rPr>
      </w:pPr>
    </w:p>
    <w:p w14:paraId="143DF772" w14:textId="67DBA58E" w:rsidR="00A31C74" w:rsidRPr="001A0787" w:rsidRDefault="00AA64BB" w:rsidP="00123C29">
      <w:pPr>
        <w:pStyle w:val="31"/>
        <w:spacing w:line="300" w:lineRule="exact"/>
        <w:rPr>
          <w:rFonts w:ascii="微软雅黑" w:eastAsia="微软雅黑" w:hAnsi="微软雅黑"/>
          <w:i w:val="0"/>
          <w:lang w:eastAsia="zh-CN"/>
        </w:rPr>
      </w:pPr>
      <w:r w:rsidRPr="001A0787">
        <w:rPr>
          <w:rFonts w:ascii="微软雅黑" w:eastAsia="微软雅黑" w:hAnsi="微软雅黑"/>
          <w:i w:val="0"/>
          <w:w w:val="95"/>
        </w:rPr>
        <w:t>基面条件</w:t>
      </w:r>
    </w:p>
    <w:p w14:paraId="57A46474" w14:textId="214D4973" w:rsidR="00B803AC" w:rsidRPr="00BE1E35" w:rsidRDefault="00B803AC" w:rsidP="00BE1E35">
      <w:pPr>
        <w:spacing w:before="183" w:line="300" w:lineRule="exact"/>
        <w:ind w:left="1214"/>
        <w:rPr>
          <w:rFonts w:ascii="微软雅黑" w:eastAsia="微软雅黑" w:hAnsi="微软雅黑"/>
          <w:sz w:val="21"/>
          <w:lang w:eastAsia="zh-CN"/>
        </w:rPr>
      </w:pPr>
      <w:r w:rsidRPr="001A0787">
        <w:rPr>
          <w:rFonts w:ascii="微软雅黑" w:eastAsia="微软雅黑" w:hAnsi="微软雅黑" w:hint="eastAsia"/>
          <w:i/>
          <w:sz w:val="16"/>
          <w:lang w:eastAsia="zh-CN"/>
        </w:rPr>
        <w:t xml:space="preserve">●   </w:t>
      </w:r>
      <w:r w:rsidRPr="001A0787">
        <w:rPr>
          <w:rFonts w:ascii="微软雅黑" w:eastAsia="微软雅黑" w:hAnsi="微软雅黑"/>
          <w:sz w:val="21"/>
          <w:lang w:eastAsia="zh-CN"/>
        </w:rPr>
        <w:t>基层混凝土须有足够强度（抗压强度≥ 25MPa</w:t>
      </w:r>
      <w:r w:rsidR="00BE1E35">
        <w:rPr>
          <w:rFonts w:ascii="微软雅黑" w:eastAsia="微软雅黑" w:hAnsi="微软雅黑"/>
          <w:sz w:val="21"/>
          <w:lang w:eastAsia="zh-CN"/>
        </w:rPr>
        <w:t>，抗拉</w:t>
      </w:r>
      <w:r w:rsidRPr="001A0787">
        <w:rPr>
          <w:rFonts w:ascii="微软雅黑" w:eastAsia="微软雅黑" w:hAnsi="微软雅黑"/>
          <w:sz w:val="21"/>
          <w:lang w:eastAsia="zh-CN"/>
        </w:rPr>
        <w:t>/粘接强度≥1.5MPa</w:t>
      </w:r>
      <w:r>
        <w:rPr>
          <w:rFonts w:ascii="微软雅黑" w:eastAsia="微软雅黑" w:hAnsi="微软雅黑"/>
          <w:sz w:val="21"/>
          <w:lang w:eastAsia="zh-CN"/>
        </w:rPr>
        <w:t>）</w:t>
      </w:r>
      <w:r w:rsidRPr="001A0787">
        <w:rPr>
          <w:rFonts w:ascii="微软雅黑" w:eastAsia="微软雅黑" w:hAnsi="微软雅黑"/>
          <w:sz w:val="21"/>
          <w:lang w:eastAsia="zh-CN"/>
        </w:rPr>
        <w:t>；混凝土含水率≤</w:t>
      </w:r>
      <w:bookmarkStart w:id="0" w:name="_GoBack"/>
      <w:bookmarkEnd w:id="0"/>
      <w:r>
        <w:rPr>
          <w:rFonts w:ascii="微软雅黑" w:eastAsia="微软雅黑" w:hAnsi="微软雅黑" w:hint="eastAsia"/>
          <w:w w:val="95"/>
          <w:lang w:eastAsia="zh-CN"/>
        </w:rPr>
        <w:t>6</w:t>
      </w:r>
      <w:r w:rsidRPr="001A0787">
        <w:rPr>
          <w:rFonts w:ascii="微软雅黑" w:eastAsia="微软雅黑" w:hAnsi="微软雅黑"/>
          <w:w w:val="95"/>
          <w:lang w:eastAsia="zh-CN"/>
        </w:rPr>
        <w:t>％；</w:t>
      </w:r>
    </w:p>
    <w:p w14:paraId="63FFA88E" w14:textId="46952401" w:rsidR="00B803AC" w:rsidRDefault="00B803AC" w:rsidP="00B803AC">
      <w:pPr>
        <w:pStyle w:val="a3"/>
        <w:spacing w:before="135" w:line="300" w:lineRule="exact"/>
        <w:ind w:left="1214"/>
        <w:rPr>
          <w:rFonts w:ascii="微软雅黑" w:eastAsia="微软雅黑" w:hAnsi="微软雅黑"/>
          <w:i w:val="0"/>
          <w:lang w:eastAsia="zh-CN"/>
        </w:rPr>
      </w:pPr>
      <w:r w:rsidRPr="001A0787">
        <w:rPr>
          <w:rFonts w:ascii="微软雅黑" w:eastAsia="微软雅黑" w:hAnsi="微软雅黑" w:hint="eastAsia"/>
          <w:i w:val="0"/>
          <w:sz w:val="16"/>
          <w:lang w:eastAsia="zh-CN"/>
        </w:rPr>
        <w:t xml:space="preserve">●   </w:t>
      </w:r>
      <w:r w:rsidRPr="001A0787">
        <w:rPr>
          <w:rFonts w:ascii="微软雅黑" w:eastAsia="微软雅黑" w:hAnsi="微软雅黑"/>
          <w:i w:val="0"/>
          <w:lang w:eastAsia="zh-CN"/>
        </w:rPr>
        <w:t>基面应通过喷砂、研磨、铣刨、化学清洗等方法彻底清除混凝土表面的水泥浮浆、灰尘、旧涂层、油污及其他可能影响附着力的污染物，除去松散物和易脱落的部分，并采用工业吸尘器彻底清理基面的灰</w:t>
      </w:r>
      <w:r w:rsidRPr="00B803AC">
        <w:rPr>
          <w:rFonts w:ascii="微软雅黑" w:eastAsia="微软雅黑" w:hAnsi="微软雅黑"/>
          <w:i w:val="0"/>
          <w:lang w:eastAsia="zh-CN"/>
        </w:rPr>
        <w:t>尘，</w:t>
      </w:r>
      <w:r>
        <w:rPr>
          <w:rFonts w:ascii="微软雅黑" w:eastAsia="微软雅黑" w:hAnsi="微软雅黑" w:hint="eastAsia"/>
          <w:i w:val="0"/>
          <w:lang w:eastAsia="zh-CN"/>
        </w:rPr>
        <w:t>在基层处理剂</w:t>
      </w:r>
      <w:r w:rsidRPr="00B803AC">
        <w:rPr>
          <w:rFonts w:ascii="微软雅黑" w:eastAsia="微软雅黑" w:hAnsi="微软雅黑"/>
          <w:i w:val="0"/>
          <w:lang w:eastAsia="zh-CN"/>
        </w:rPr>
        <w:t>涂布施工前获得干燥、密实、清洁的表面。</w:t>
      </w:r>
    </w:p>
    <w:p w14:paraId="284A877D" w14:textId="45F0B381" w:rsidR="00A31C74" w:rsidRPr="001A0787" w:rsidRDefault="00B803AC" w:rsidP="00B803AC">
      <w:pPr>
        <w:pStyle w:val="a3"/>
        <w:spacing w:before="135" w:line="300" w:lineRule="exact"/>
        <w:ind w:left="1214"/>
        <w:rPr>
          <w:rFonts w:ascii="微软雅黑" w:eastAsia="微软雅黑" w:hAnsi="微软雅黑"/>
          <w:i w:val="0"/>
          <w:lang w:eastAsia="zh-CN"/>
        </w:rPr>
      </w:pPr>
      <w:r w:rsidRPr="001A0787">
        <w:rPr>
          <w:rFonts w:ascii="微软雅黑" w:eastAsia="微软雅黑" w:hAnsi="微软雅黑" w:hint="eastAsia"/>
          <w:i w:val="0"/>
          <w:sz w:val="16"/>
          <w:lang w:eastAsia="zh-CN"/>
        </w:rPr>
        <w:t xml:space="preserve">●   </w:t>
      </w:r>
      <w:r w:rsidRPr="00B803AC">
        <w:rPr>
          <w:rFonts w:ascii="微软雅黑" w:eastAsia="微软雅黑" w:hAnsi="微软雅黑" w:hint="eastAsia"/>
          <w:i w:val="0"/>
          <w:lang w:eastAsia="zh-CN"/>
        </w:rPr>
        <w:t>钢材</w:t>
      </w:r>
      <w:r w:rsidR="00AA64BB" w:rsidRPr="001A0787">
        <w:rPr>
          <w:rFonts w:ascii="微软雅黑" w:eastAsia="微软雅黑" w:hAnsi="微软雅黑"/>
          <w:i w:val="0"/>
          <w:lang w:eastAsia="zh-CN"/>
        </w:rPr>
        <w:t>基面应通过喷砂方法彻底清除</w:t>
      </w:r>
      <w:r w:rsidR="00123C29">
        <w:rPr>
          <w:rFonts w:ascii="微软雅黑" w:eastAsia="微软雅黑" w:hAnsi="微软雅黑" w:hint="eastAsia"/>
          <w:i w:val="0"/>
          <w:lang w:eastAsia="zh-CN"/>
        </w:rPr>
        <w:t>钢材</w:t>
      </w:r>
      <w:r w:rsidR="00AA64BB" w:rsidRPr="001A0787">
        <w:rPr>
          <w:rFonts w:ascii="微软雅黑" w:eastAsia="微软雅黑" w:hAnsi="微软雅黑"/>
          <w:i w:val="0"/>
          <w:lang w:eastAsia="zh-CN"/>
        </w:rPr>
        <w:t>表面的</w:t>
      </w:r>
      <w:r w:rsidR="00123C29">
        <w:rPr>
          <w:rFonts w:ascii="微软雅黑" w:eastAsia="微软雅黑" w:hAnsi="微软雅黑" w:hint="eastAsia"/>
          <w:i w:val="0"/>
          <w:lang w:eastAsia="zh-CN"/>
        </w:rPr>
        <w:t>锈蚀</w:t>
      </w:r>
      <w:r w:rsidR="00AA64BB" w:rsidRPr="001A0787">
        <w:rPr>
          <w:rFonts w:ascii="微软雅黑" w:eastAsia="微软雅黑" w:hAnsi="微软雅黑"/>
          <w:i w:val="0"/>
          <w:lang w:eastAsia="zh-CN"/>
        </w:rPr>
        <w:t>、灰尘、旧涂层、油污及其他可能影响附着力的污染物，</w:t>
      </w:r>
      <w:r w:rsidR="00123C29">
        <w:rPr>
          <w:rFonts w:ascii="微软雅黑" w:eastAsia="微软雅黑" w:hAnsi="微软雅黑" w:hint="eastAsia"/>
          <w:i w:val="0"/>
          <w:lang w:eastAsia="zh-CN"/>
        </w:rPr>
        <w:t>达到S</w:t>
      </w:r>
      <w:r w:rsidR="00123C29">
        <w:rPr>
          <w:rFonts w:ascii="微软雅黑" w:eastAsia="微软雅黑" w:hAnsi="微软雅黑"/>
          <w:i w:val="0"/>
          <w:lang w:eastAsia="zh-CN"/>
        </w:rPr>
        <w:t>a2.5</w:t>
      </w:r>
      <w:r w:rsidR="00123C29">
        <w:rPr>
          <w:rFonts w:ascii="微软雅黑" w:eastAsia="微软雅黑" w:hAnsi="微软雅黑" w:hint="eastAsia"/>
          <w:i w:val="0"/>
          <w:lang w:eastAsia="zh-CN"/>
        </w:rPr>
        <w:t>级，</w:t>
      </w:r>
      <w:r w:rsidR="00AA64BB" w:rsidRPr="001A0787">
        <w:rPr>
          <w:rFonts w:ascii="微软雅黑" w:eastAsia="微软雅黑" w:hAnsi="微软雅黑"/>
          <w:i w:val="0"/>
          <w:lang w:eastAsia="zh-CN"/>
        </w:rPr>
        <w:t>除去松散物和易脱落的部分，并采用工业吸尘器彻底清理基面的灰</w:t>
      </w:r>
      <w:r>
        <w:rPr>
          <w:rFonts w:ascii="微软雅黑" w:eastAsia="微软雅黑" w:hAnsi="微软雅黑"/>
          <w:i w:val="0"/>
          <w:lang w:eastAsia="zh-CN"/>
        </w:rPr>
        <w:t>尘，在</w:t>
      </w:r>
      <w:r w:rsidR="00123C29" w:rsidRPr="00B803AC">
        <w:rPr>
          <w:rFonts w:ascii="微软雅黑" w:eastAsia="微软雅黑" w:hAnsi="微软雅黑" w:hint="eastAsia"/>
          <w:i w:val="0"/>
          <w:lang w:eastAsia="zh-CN"/>
        </w:rPr>
        <w:t>基层处理剂</w:t>
      </w:r>
      <w:r w:rsidR="00AA64BB" w:rsidRPr="00B803AC">
        <w:rPr>
          <w:rFonts w:ascii="微软雅黑" w:eastAsia="微软雅黑" w:hAnsi="微软雅黑"/>
          <w:i w:val="0"/>
          <w:lang w:eastAsia="zh-CN"/>
        </w:rPr>
        <w:t>涂布施工前获得干燥、密实、清洁的表面。</w:t>
      </w:r>
    </w:p>
    <w:p w14:paraId="4E3C8D4B" w14:textId="77777777" w:rsidR="00A31C74" w:rsidRPr="001A0787" w:rsidRDefault="00AA64BB" w:rsidP="007F3A0D">
      <w:pPr>
        <w:pStyle w:val="a3"/>
        <w:spacing w:before="135" w:line="300" w:lineRule="exact"/>
        <w:ind w:left="1214"/>
        <w:rPr>
          <w:rFonts w:ascii="微软雅黑" w:eastAsia="微软雅黑" w:hAnsi="微软雅黑"/>
          <w:i w:val="0"/>
          <w:lang w:eastAsia="zh-CN"/>
        </w:rPr>
      </w:pPr>
      <w:r w:rsidRPr="001A0787">
        <w:rPr>
          <w:rFonts w:ascii="微软雅黑" w:eastAsia="微软雅黑" w:hAnsi="微软雅黑" w:hint="eastAsia"/>
          <w:i w:val="0"/>
          <w:sz w:val="16"/>
          <w:lang w:eastAsia="zh-CN"/>
        </w:rPr>
        <w:t xml:space="preserve">●   </w:t>
      </w:r>
      <w:r w:rsidRPr="001A0787">
        <w:rPr>
          <w:rFonts w:ascii="微软雅黑" w:eastAsia="微软雅黑" w:hAnsi="微软雅黑"/>
          <w:i w:val="0"/>
          <w:lang w:eastAsia="zh-CN"/>
        </w:rPr>
        <w:t>如若对基层表面状况有疑问，请先做小样进行测试。</w:t>
      </w:r>
    </w:p>
    <w:p w14:paraId="040549A5" w14:textId="77777777" w:rsidR="00A31C74" w:rsidRPr="001A0787" w:rsidRDefault="00A31C74" w:rsidP="007F3A0D">
      <w:pPr>
        <w:pStyle w:val="a3"/>
        <w:spacing w:before="6" w:line="300" w:lineRule="exact"/>
        <w:rPr>
          <w:rFonts w:ascii="微软雅黑" w:eastAsia="微软雅黑" w:hAnsi="微软雅黑"/>
          <w:i w:val="0"/>
          <w:lang w:eastAsia="zh-CN"/>
        </w:rPr>
      </w:pPr>
    </w:p>
    <w:p w14:paraId="59E6F8C9" w14:textId="77777777" w:rsidR="00A31C74" w:rsidRPr="001A0787" w:rsidRDefault="00AA64BB" w:rsidP="007F3A0D">
      <w:pPr>
        <w:pStyle w:val="31"/>
        <w:spacing w:before="70" w:line="300" w:lineRule="exact"/>
        <w:ind w:left="1195"/>
        <w:rPr>
          <w:rFonts w:ascii="微软雅黑" w:eastAsia="微软雅黑" w:hAnsi="微软雅黑"/>
          <w:i w:val="0"/>
          <w:lang w:eastAsia="zh-CN"/>
        </w:rPr>
      </w:pPr>
      <w:r w:rsidRPr="001A0787">
        <w:rPr>
          <w:rFonts w:ascii="微软雅黑" w:eastAsia="微软雅黑" w:hAnsi="微软雅黑"/>
          <w:i w:val="0"/>
          <w:w w:val="95"/>
          <w:lang w:eastAsia="zh-CN"/>
        </w:rPr>
        <w:t>环境条件</w:t>
      </w:r>
    </w:p>
    <w:p w14:paraId="0CE3198E" w14:textId="0ACD861E" w:rsidR="00A31C74" w:rsidRPr="001A0787" w:rsidRDefault="00AA64BB" w:rsidP="007F3A0D">
      <w:pPr>
        <w:spacing w:before="183" w:line="300" w:lineRule="exact"/>
        <w:ind w:left="1195"/>
        <w:rPr>
          <w:rFonts w:ascii="微软雅黑" w:eastAsia="微软雅黑" w:hAnsi="微软雅黑"/>
          <w:sz w:val="21"/>
          <w:lang w:eastAsia="zh-CN"/>
        </w:rPr>
      </w:pPr>
      <w:r w:rsidRPr="001A0787">
        <w:rPr>
          <w:rFonts w:ascii="微软雅黑" w:eastAsia="微软雅黑" w:hAnsi="微软雅黑" w:hint="eastAsia"/>
          <w:sz w:val="16"/>
          <w:lang w:eastAsia="zh-CN"/>
        </w:rPr>
        <w:t xml:space="preserve">●   </w:t>
      </w:r>
      <w:r w:rsidR="00512A1D">
        <w:rPr>
          <w:rFonts w:ascii="微软雅黑" w:eastAsia="微软雅黑" w:hAnsi="微软雅黑"/>
          <w:sz w:val="21"/>
          <w:lang w:eastAsia="zh-CN"/>
        </w:rPr>
        <w:t>环境温度：</w:t>
      </w:r>
      <w:r w:rsidR="00512A1D">
        <w:rPr>
          <w:rFonts w:ascii="微软雅黑" w:eastAsia="微软雅黑" w:hAnsi="微软雅黑" w:hint="eastAsia"/>
          <w:sz w:val="21"/>
          <w:lang w:eastAsia="zh-CN"/>
        </w:rPr>
        <w:t>－20</w:t>
      </w:r>
      <w:r w:rsidRPr="001A0787">
        <w:rPr>
          <w:rFonts w:ascii="微软雅黑" w:eastAsia="微软雅黑" w:hAnsi="微软雅黑"/>
          <w:sz w:val="21"/>
          <w:lang w:eastAsia="zh-CN"/>
        </w:rPr>
        <w:t>～</w:t>
      </w:r>
      <w:r w:rsidR="00512A1D">
        <w:rPr>
          <w:rFonts w:ascii="微软雅黑" w:eastAsia="微软雅黑" w:hAnsi="微软雅黑" w:hint="eastAsia"/>
          <w:sz w:val="21"/>
          <w:lang w:eastAsia="zh-CN"/>
        </w:rPr>
        <w:t>5</w:t>
      </w:r>
      <w:r w:rsidRPr="001A0787">
        <w:rPr>
          <w:rFonts w:ascii="微软雅黑" w:eastAsia="微软雅黑" w:hAnsi="微软雅黑"/>
          <w:sz w:val="21"/>
          <w:lang w:eastAsia="zh-CN"/>
        </w:rPr>
        <w:t>0℃；环境相对湿度：</w:t>
      </w:r>
      <w:r w:rsidR="00512A1D">
        <w:rPr>
          <w:rFonts w:ascii="微软雅黑" w:eastAsia="微软雅黑" w:hAnsi="微软雅黑" w:hint="eastAsia"/>
          <w:sz w:val="21"/>
          <w:lang w:eastAsia="zh-CN"/>
        </w:rPr>
        <w:t>30-</w:t>
      </w:r>
      <w:r w:rsidRPr="001A0787">
        <w:rPr>
          <w:rFonts w:ascii="微软雅黑" w:eastAsia="微软雅黑" w:hAnsi="微软雅黑"/>
          <w:sz w:val="21"/>
          <w:lang w:eastAsia="zh-CN"/>
        </w:rPr>
        <w:t>80％；</w:t>
      </w:r>
      <w:r w:rsidR="007469FF" w:rsidRPr="001A0787">
        <w:rPr>
          <w:rFonts w:ascii="微软雅黑" w:eastAsia="微软雅黑" w:hAnsi="微软雅黑"/>
          <w:sz w:val="21"/>
          <w:lang w:eastAsia="zh-CN"/>
        </w:rPr>
        <w:t xml:space="preserve"> </w:t>
      </w:r>
    </w:p>
    <w:p w14:paraId="7F580A97" w14:textId="77777777" w:rsidR="00A31C74" w:rsidRPr="001A0787" w:rsidRDefault="00A31C74" w:rsidP="007F3A0D">
      <w:pPr>
        <w:pStyle w:val="a3"/>
        <w:spacing w:before="8" w:line="300" w:lineRule="exact"/>
        <w:rPr>
          <w:rFonts w:ascii="微软雅黑" w:eastAsia="微软雅黑" w:hAnsi="微软雅黑"/>
          <w:i w:val="0"/>
          <w:sz w:val="25"/>
          <w:lang w:eastAsia="zh-CN"/>
        </w:rPr>
      </w:pPr>
    </w:p>
    <w:p w14:paraId="255B6727" w14:textId="2D113903" w:rsidR="007469FF" w:rsidRPr="001A0787" w:rsidRDefault="007469FF" w:rsidP="007469FF">
      <w:pPr>
        <w:pStyle w:val="31"/>
        <w:spacing w:before="70" w:line="300" w:lineRule="exact"/>
        <w:ind w:left="1195"/>
        <w:rPr>
          <w:rFonts w:ascii="微软雅黑" w:eastAsia="微软雅黑" w:hAnsi="微软雅黑"/>
          <w:i w:val="0"/>
          <w:lang w:eastAsia="zh-CN"/>
        </w:rPr>
      </w:pPr>
      <w:r>
        <w:rPr>
          <w:rFonts w:ascii="微软雅黑" w:eastAsia="微软雅黑" w:hAnsi="微软雅黑" w:hint="eastAsia"/>
          <w:i w:val="0"/>
          <w:w w:val="95"/>
          <w:lang w:eastAsia="zh-CN"/>
        </w:rPr>
        <w:t>施工方法</w:t>
      </w:r>
    </w:p>
    <w:p w14:paraId="1F262DAB" w14:textId="1A3DBDDD" w:rsidR="007469FF" w:rsidRPr="007469FF" w:rsidRDefault="00A27D8E" w:rsidP="007469FF">
      <w:pPr>
        <w:pStyle w:val="a5"/>
        <w:numPr>
          <w:ilvl w:val="0"/>
          <w:numId w:val="1"/>
        </w:numPr>
        <w:spacing w:before="183" w:line="300" w:lineRule="exact"/>
        <w:rPr>
          <w:rFonts w:ascii="微软雅黑" w:eastAsia="微软雅黑" w:hAnsi="微软雅黑"/>
          <w:sz w:val="21"/>
          <w:lang w:eastAsia="zh-CN"/>
        </w:rPr>
      </w:pPr>
      <w:r>
        <w:rPr>
          <w:rFonts w:ascii="微软雅黑" w:eastAsia="微软雅黑" w:hAnsi="微软雅黑" w:hint="eastAsia"/>
          <w:sz w:val="21"/>
          <w:lang w:eastAsia="zh-CN"/>
        </w:rPr>
        <w:t>可滚涂、镘</w:t>
      </w:r>
      <w:r w:rsidR="007469FF" w:rsidRPr="007469FF">
        <w:rPr>
          <w:rFonts w:ascii="微软雅黑" w:eastAsia="微软雅黑" w:hAnsi="微软雅黑" w:hint="eastAsia"/>
          <w:sz w:val="21"/>
          <w:lang w:eastAsia="zh-CN"/>
        </w:rPr>
        <w:t>涂、喷涂</w:t>
      </w:r>
      <w:r w:rsidR="007469FF" w:rsidRPr="007469FF">
        <w:rPr>
          <w:rFonts w:ascii="微软雅黑" w:eastAsia="微软雅黑" w:hAnsi="微软雅黑"/>
          <w:sz w:val="21"/>
          <w:lang w:eastAsia="zh-CN"/>
        </w:rPr>
        <w:t xml:space="preserve">； </w:t>
      </w:r>
    </w:p>
    <w:p w14:paraId="4DA9742B" w14:textId="47AB3E61" w:rsidR="00A27D8E" w:rsidRDefault="00A27D8E" w:rsidP="007469FF">
      <w:pPr>
        <w:pStyle w:val="a5"/>
        <w:numPr>
          <w:ilvl w:val="0"/>
          <w:numId w:val="1"/>
        </w:numPr>
        <w:spacing w:before="183" w:line="300" w:lineRule="exact"/>
        <w:rPr>
          <w:rFonts w:ascii="微软雅黑" w:eastAsia="微软雅黑" w:hAnsi="微软雅黑"/>
          <w:sz w:val="21"/>
          <w:lang w:eastAsia="zh-CN"/>
        </w:rPr>
      </w:pPr>
      <w:r>
        <w:rPr>
          <w:rFonts w:ascii="微软雅黑" w:eastAsia="微软雅黑" w:hAnsi="微软雅黑" w:hint="eastAsia"/>
          <w:sz w:val="21"/>
          <w:lang w:eastAsia="zh-CN"/>
        </w:rPr>
        <w:t>各组分混合比例为A：B：BPO＝200:195:5（重量比），使用前先将AB组分各自搅拌均匀，将配套专用固化剂BPO粉加入到B组分钟充分搅拌5-10分钟后，再与A组分混合均匀后迅速涂布于基材表面。</w:t>
      </w:r>
    </w:p>
    <w:p w14:paraId="0CDD6AEB" w14:textId="778F9FE2" w:rsidR="007469FF" w:rsidRPr="007469FF" w:rsidRDefault="00A27D8E" w:rsidP="007469FF">
      <w:pPr>
        <w:pStyle w:val="a5"/>
        <w:numPr>
          <w:ilvl w:val="0"/>
          <w:numId w:val="1"/>
        </w:numPr>
        <w:spacing w:before="183" w:line="300" w:lineRule="exact"/>
        <w:rPr>
          <w:rFonts w:ascii="微软雅黑" w:eastAsia="微软雅黑" w:hAnsi="微软雅黑"/>
          <w:sz w:val="21"/>
          <w:lang w:eastAsia="zh-CN"/>
        </w:rPr>
      </w:pPr>
      <w:r>
        <w:rPr>
          <w:rFonts w:ascii="微软雅黑" w:eastAsia="微软雅黑" w:hAnsi="微软雅黑" w:hint="eastAsia"/>
          <w:sz w:val="21"/>
          <w:lang w:eastAsia="zh-CN"/>
        </w:rPr>
        <w:t>1</w:t>
      </w:r>
      <w:r>
        <w:rPr>
          <w:rFonts w:ascii="微软雅黑" w:eastAsia="微软雅黑" w:hAnsi="微软雅黑"/>
          <w:sz w:val="21"/>
          <w:lang w:eastAsia="zh-CN"/>
        </w:rPr>
        <w:t>mm</w:t>
      </w:r>
      <w:r>
        <w:rPr>
          <w:rFonts w:ascii="微软雅黑" w:eastAsia="微软雅黑" w:hAnsi="微软雅黑" w:hint="eastAsia"/>
          <w:sz w:val="21"/>
          <w:lang w:eastAsia="zh-CN"/>
        </w:rPr>
        <w:t>干膜厚度</w:t>
      </w:r>
      <w:r w:rsidR="007469FF" w:rsidRPr="007469FF">
        <w:rPr>
          <w:rFonts w:ascii="微软雅黑" w:eastAsia="微软雅黑" w:hAnsi="微软雅黑" w:hint="eastAsia"/>
          <w:sz w:val="21"/>
          <w:lang w:eastAsia="zh-CN"/>
        </w:rPr>
        <w:t>用量为</w:t>
      </w:r>
      <w:r>
        <w:rPr>
          <w:rFonts w:ascii="微软雅黑" w:eastAsia="微软雅黑" w:hAnsi="微软雅黑" w:hint="eastAsia"/>
          <w:sz w:val="21"/>
          <w:lang w:eastAsia="zh-CN"/>
        </w:rPr>
        <w:t>1.3-1.5</w:t>
      </w:r>
      <w:r w:rsidR="007469FF" w:rsidRPr="007469FF">
        <w:rPr>
          <w:rFonts w:ascii="微软雅黑" w:eastAsia="微软雅黑" w:hAnsi="微软雅黑"/>
          <w:sz w:val="21"/>
          <w:lang w:eastAsia="zh-CN"/>
        </w:rPr>
        <w:t>kg/m</w:t>
      </w:r>
      <w:r w:rsidR="007469FF" w:rsidRPr="00A27D8E">
        <w:rPr>
          <w:rFonts w:ascii="微软雅黑" w:eastAsia="微软雅黑" w:hAnsi="微软雅黑"/>
          <w:sz w:val="21"/>
          <w:vertAlign w:val="superscript"/>
          <w:lang w:eastAsia="zh-CN"/>
        </w:rPr>
        <w:t>2</w:t>
      </w:r>
      <w:r w:rsidR="007469FF" w:rsidRPr="007469FF">
        <w:rPr>
          <w:rFonts w:ascii="微软雅黑" w:eastAsia="微软雅黑" w:hAnsi="微软雅黑" w:hint="eastAsia"/>
          <w:sz w:val="21"/>
          <w:lang w:eastAsia="zh-CN"/>
        </w:rPr>
        <w:t>，</w:t>
      </w:r>
      <w:r>
        <w:rPr>
          <w:rFonts w:ascii="微软雅黑" w:eastAsia="微软雅黑" w:hAnsi="微软雅黑" w:hint="eastAsia"/>
          <w:sz w:val="21"/>
          <w:lang w:eastAsia="zh-CN"/>
        </w:rPr>
        <w:t>2</w:t>
      </w:r>
      <w:r>
        <w:rPr>
          <w:rFonts w:ascii="微软雅黑" w:eastAsia="微软雅黑" w:hAnsi="微软雅黑"/>
          <w:sz w:val="21"/>
          <w:lang w:eastAsia="zh-CN"/>
        </w:rPr>
        <w:t>mm</w:t>
      </w:r>
      <w:r>
        <w:rPr>
          <w:rFonts w:ascii="微软雅黑" w:eastAsia="微软雅黑" w:hAnsi="微软雅黑" w:hint="eastAsia"/>
          <w:sz w:val="21"/>
          <w:lang w:eastAsia="zh-CN"/>
        </w:rPr>
        <w:t>干膜厚度</w:t>
      </w:r>
      <w:r w:rsidRPr="007469FF">
        <w:rPr>
          <w:rFonts w:ascii="微软雅黑" w:eastAsia="微软雅黑" w:hAnsi="微软雅黑" w:hint="eastAsia"/>
          <w:sz w:val="21"/>
          <w:lang w:eastAsia="zh-CN"/>
        </w:rPr>
        <w:t>用量为</w:t>
      </w:r>
      <w:r>
        <w:rPr>
          <w:rFonts w:ascii="微软雅黑" w:eastAsia="微软雅黑" w:hAnsi="微软雅黑" w:hint="eastAsia"/>
          <w:sz w:val="21"/>
          <w:lang w:eastAsia="zh-CN"/>
        </w:rPr>
        <w:t>2.6-3.0</w:t>
      </w:r>
      <w:r w:rsidRPr="007469FF">
        <w:rPr>
          <w:rFonts w:ascii="微软雅黑" w:eastAsia="微软雅黑" w:hAnsi="微软雅黑"/>
          <w:sz w:val="21"/>
          <w:lang w:eastAsia="zh-CN"/>
        </w:rPr>
        <w:t>kg/m</w:t>
      </w:r>
      <w:r w:rsidRPr="00A27D8E">
        <w:rPr>
          <w:rFonts w:ascii="微软雅黑" w:eastAsia="微软雅黑" w:hAnsi="微软雅黑"/>
          <w:sz w:val="21"/>
          <w:vertAlign w:val="superscript"/>
          <w:lang w:eastAsia="zh-CN"/>
        </w:rPr>
        <w:t>2</w:t>
      </w:r>
      <w:r>
        <w:rPr>
          <w:rFonts w:ascii="微软雅黑" w:eastAsia="微软雅黑" w:hAnsi="微软雅黑" w:hint="eastAsia"/>
          <w:sz w:val="21"/>
          <w:lang w:eastAsia="zh-CN"/>
        </w:rPr>
        <w:t>。</w:t>
      </w:r>
    </w:p>
    <w:p w14:paraId="1A1BBB96" w14:textId="77777777" w:rsidR="00A31C74" w:rsidRPr="001A0787" w:rsidRDefault="00A31C74" w:rsidP="007F3A0D">
      <w:pPr>
        <w:pStyle w:val="a3"/>
        <w:spacing w:before="11" w:line="300" w:lineRule="exact"/>
        <w:rPr>
          <w:rFonts w:ascii="微软雅黑" w:eastAsia="微软雅黑" w:hAnsi="微软雅黑"/>
          <w:i w:val="0"/>
          <w:lang w:eastAsia="zh-CN"/>
        </w:rPr>
      </w:pPr>
    </w:p>
    <w:p w14:paraId="34F839BE" w14:textId="77777777" w:rsidR="00A31C74" w:rsidRPr="001A0787" w:rsidRDefault="00AA64BB" w:rsidP="007F3A0D">
      <w:pPr>
        <w:pStyle w:val="31"/>
        <w:spacing w:line="300" w:lineRule="exact"/>
        <w:ind w:left="1212"/>
        <w:rPr>
          <w:rFonts w:ascii="微软雅黑" w:eastAsia="微软雅黑" w:hAnsi="微软雅黑"/>
          <w:i w:val="0"/>
          <w:lang w:eastAsia="zh-CN"/>
        </w:rPr>
      </w:pPr>
      <w:r w:rsidRPr="001A0787">
        <w:rPr>
          <w:rFonts w:ascii="微软雅黑" w:eastAsia="微软雅黑" w:hAnsi="微软雅黑"/>
          <w:i w:val="0"/>
          <w:w w:val="95"/>
          <w:lang w:eastAsia="zh-CN"/>
        </w:rPr>
        <w:t>施工工具</w:t>
      </w:r>
    </w:p>
    <w:p w14:paraId="31CBF61B" w14:textId="17739963" w:rsidR="00A31C74" w:rsidRPr="001A0787" w:rsidRDefault="00AA64BB" w:rsidP="007F3A0D">
      <w:pPr>
        <w:pStyle w:val="a3"/>
        <w:spacing w:before="183" w:line="300" w:lineRule="exact"/>
        <w:ind w:left="1212"/>
        <w:rPr>
          <w:rFonts w:ascii="微软雅黑" w:eastAsia="微软雅黑" w:hAnsi="微软雅黑"/>
          <w:i w:val="0"/>
          <w:lang w:eastAsia="zh-CN"/>
        </w:rPr>
      </w:pPr>
      <w:r w:rsidRPr="001A0787">
        <w:rPr>
          <w:rFonts w:ascii="微软雅黑" w:eastAsia="微软雅黑" w:hAnsi="微软雅黑" w:hint="eastAsia"/>
          <w:i w:val="0"/>
          <w:sz w:val="16"/>
          <w:lang w:eastAsia="zh-CN"/>
        </w:rPr>
        <w:t xml:space="preserve">●   </w:t>
      </w:r>
      <w:r w:rsidR="00A27D8E">
        <w:rPr>
          <w:rFonts w:ascii="微软雅黑" w:eastAsia="微软雅黑" w:hAnsi="微软雅黑"/>
          <w:i w:val="0"/>
          <w:lang w:eastAsia="zh-CN"/>
        </w:rPr>
        <w:t>金属的平板</w:t>
      </w:r>
      <w:r w:rsidR="00A27D8E">
        <w:rPr>
          <w:rFonts w:ascii="微软雅黑" w:eastAsia="微软雅黑" w:hAnsi="微软雅黑" w:hint="eastAsia"/>
          <w:i w:val="0"/>
          <w:lang w:eastAsia="zh-CN"/>
        </w:rPr>
        <w:t>镘</w:t>
      </w:r>
      <w:r w:rsidRPr="001A0787">
        <w:rPr>
          <w:rFonts w:ascii="微软雅黑" w:eastAsia="微软雅黑" w:hAnsi="微软雅黑"/>
          <w:i w:val="0"/>
          <w:lang w:eastAsia="zh-CN"/>
        </w:rPr>
        <w:t>刀或刮板，长毛滚筒，刷子</w:t>
      </w:r>
      <w:r w:rsidR="007469FF">
        <w:rPr>
          <w:rFonts w:ascii="微软雅黑" w:eastAsia="微软雅黑" w:hAnsi="微软雅黑" w:hint="eastAsia"/>
          <w:i w:val="0"/>
          <w:lang w:eastAsia="zh-CN"/>
        </w:rPr>
        <w:t>，喷枪</w:t>
      </w:r>
      <w:r w:rsidRPr="001A0787">
        <w:rPr>
          <w:rFonts w:ascii="微软雅黑" w:eastAsia="微软雅黑" w:hAnsi="微软雅黑"/>
          <w:i w:val="0"/>
          <w:lang w:eastAsia="zh-CN"/>
        </w:rPr>
        <w:t>等。</w:t>
      </w:r>
    </w:p>
    <w:p w14:paraId="78AD399B" w14:textId="77777777" w:rsidR="00A31C74" w:rsidRPr="001A0787" w:rsidRDefault="00A31C74" w:rsidP="007F3A0D">
      <w:pPr>
        <w:pStyle w:val="a3"/>
        <w:spacing w:before="3" w:line="300" w:lineRule="exact"/>
        <w:rPr>
          <w:rFonts w:ascii="微软雅黑" w:eastAsia="微软雅黑" w:hAnsi="微软雅黑"/>
          <w:i w:val="0"/>
          <w:lang w:eastAsia="zh-CN"/>
        </w:rPr>
      </w:pPr>
    </w:p>
    <w:p w14:paraId="2887DA4F" w14:textId="77777777" w:rsidR="00A31C74" w:rsidRPr="001A0787" w:rsidRDefault="00AA64BB" w:rsidP="007F3A0D">
      <w:pPr>
        <w:pStyle w:val="31"/>
        <w:spacing w:before="71" w:line="300" w:lineRule="exact"/>
        <w:rPr>
          <w:rFonts w:ascii="微软雅黑" w:eastAsia="微软雅黑" w:hAnsi="微软雅黑"/>
          <w:i w:val="0"/>
          <w:lang w:eastAsia="zh-CN"/>
        </w:rPr>
      </w:pPr>
      <w:r w:rsidRPr="001A0787">
        <w:rPr>
          <w:rFonts w:ascii="微软雅黑" w:eastAsia="微软雅黑" w:hAnsi="微软雅黑"/>
          <w:i w:val="0"/>
          <w:w w:val="95"/>
          <w:lang w:eastAsia="zh-CN"/>
        </w:rPr>
        <w:t>机具的清洁</w:t>
      </w:r>
    </w:p>
    <w:p w14:paraId="7ECECADB" w14:textId="63E99652" w:rsidR="00A31C74" w:rsidRDefault="008613CA" w:rsidP="00A27D8E">
      <w:pPr>
        <w:pStyle w:val="a3"/>
        <w:numPr>
          <w:ilvl w:val="0"/>
          <w:numId w:val="1"/>
        </w:numPr>
        <w:spacing w:before="183" w:line="300" w:lineRule="exact"/>
        <w:rPr>
          <w:rFonts w:ascii="微软雅黑" w:eastAsia="微软雅黑" w:hAnsi="微软雅黑"/>
          <w:i w:val="0"/>
          <w:lang w:eastAsia="zh-CN"/>
        </w:rPr>
      </w:pPr>
      <w:r>
        <w:rPr>
          <w:rFonts w:ascii="微软雅黑" w:eastAsia="微软雅黑" w:hAnsi="微软雅黑"/>
          <w:i w:val="0"/>
          <w:lang w:eastAsia="zh-CN"/>
        </w:rPr>
        <w:t>施工工具应在使用后立即用</w:t>
      </w:r>
      <w:r w:rsidRPr="00BE1E35">
        <w:rPr>
          <w:rFonts w:ascii="微软雅黑" w:eastAsia="微软雅黑" w:hAnsi="微软雅黑" w:hint="eastAsia"/>
          <w:i w:val="0"/>
          <w:lang w:eastAsia="zh-CN"/>
        </w:rPr>
        <w:t>乙酸酯</w:t>
      </w:r>
      <w:r w:rsidR="00AA64BB" w:rsidRPr="001A0787">
        <w:rPr>
          <w:rFonts w:ascii="微软雅黑" w:eastAsia="微软雅黑" w:hAnsi="微软雅黑"/>
          <w:i w:val="0"/>
          <w:lang w:eastAsia="zh-CN"/>
        </w:rPr>
        <w:t>或其他专用清洁剂清洗，一旦材料已经固化，只能采用机械方法去除。</w:t>
      </w:r>
    </w:p>
    <w:p w14:paraId="37E9EE75" w14:textId="77777777" w:rsidR="00A27D8E" w:rsidRDefault="00A27D8E" w:rsidP="00A27D8E">
      <w:pPr>
        <w:pStyle w:val="11"/>
        <w:ind w:left="1195"/>
        <w:rPr>
          <w:rFonts w:ascii="微软雅黑" w:eastAsia="微软雅黑" w:hAnsi="微软雅黑"/>
          <w:i w:val="0"/>
          <w:w w:val="95"/>
          <w:u w:val="single"/>
          <w:lang w:eastAsia="zh-CN"/>
        </w:rPr>
      </w:pPr>
    </w:p>
    <w:p w14:paraId="70F00C23" w14:textId="51B55650" w:rsidR="00A27D8E" w:rsidRPr="001A0787" w:rsidRDefault="00A27D8E" w:rsidP="00A27D8E">
      <w:pPr>
        <w:pStyle w:val="11"/>
        <w:ind w:left="1195"/>
        <w:rPr>
          <w:rFonts w:ascii="微软雅黑" w:eastAsia="微软雅黑" w:hAnsi="微软雅黑"/>
          <w:i w:val="0"/>
          <w:lang w:eastAsia="zh-CN"/>
        </w:rPr>
      </w:pPr>
      <w:r>
        <w:rPr>
          <w:rFonts w:ascii="微软雅黑" w:eastAsia="微软雅黑" w:hAnsi="微软雅黑" w:hint="eastAsia"/>
          <w:i w:val="0"/>
          <w:w w:val="95"/>
          <w:u w:val="single"/>
          <w:lang w:eastAsia="zh-CN"/>
        </w:rPr>
        <w:t>配套工艺</w:t>
      </w:r>
    </w:p>
    <w:p w14:paraId="7C465E8D" w14:textId="77777777" w:rsidR="00A27D8E" w:rsidRPr="001A0787" w:rsidRDefault="00A27D8E" w:rsidP="00A27D8E">
      <w:pPr>
        <w:pStyle w:val="a3"/>
        <w:spacing w:before="6"/>
        <w:rPr>
          <w:rFonts w:ascii="微软雅黑" w:eastAsia="微软雅黑" w:hAnsi="微软雅黑"/>
          <w:i w:val="0"/>
          <w:sz w:val="13"/>
        </w:rPr>
      </w:pPr>
    </w:p>
    <w:tbl>
      <w:tblPr>
        <w:tblStyle w:val="TableNormal"/>
        <w:tblW w:w="0" w:type="auto"/>
        <w:tblInd w:w="1169" w:type="dxa"/>
        <w:tblBorders>
          <w:top w:val="nil"/>
          <w:left w:val="nil"/>
          <w:bottom w:val="nil"/>
          <w:right w:val="nil"/>
          <w:insideH w:val="nil"/>
          <w:insideV w:val="nil"/>
        </w:tblBorders>
        <w:tblLayout w:type="fixed"/>
        <w:tblLook w:val="01E0" w:firstRow="1" w:lastRow="1" w:firstColumn="1" w:lastColumn="1" w:noHBand="0" w:noVBand="0"/>
      </w:tblPr>
      <w:tblGrid>
        <w:gridCol w:w="3047"/>
        <w:gridCol w:w="4133"/>
        <w:gridCol w:w="2836"/>
      </w:tblGrid>
      <w:tr w:rsidR="00A27D8E" w:rsidRPr="001A0787" w14:paraId="188D2F92" w14:textId="77777777" w:rsidTr="00A27D8E">
        <w:trPr>
          <w:trHeight w:hRule="exact" w:val="380"/>
        </w:trPr>
        <w:tc>
          <w:tcPr>
            <w:tcW w:w="3047" w:type="dxa"/>
            <w:tcBorders>
              <w:top w:val="single" w:sz="9" w:space="0" w:color="000000"/>
              <w:bottom w:val="single" w:sz="9" w:space="0" w:color="000000"/>
            </w:tcBorders>
          </w:tcPr>
          <w:p w14:paraId="32A63837" w14:textId="378F0EB9" w:rsidR="00A27D8E" w:rsidRPr="001A0787" w:rsidRDefault="00353C83" w:rsidP="00353C83">
            <w:pPr>
              <w:pStyle w:val="TableParagraph"/>
              <w:spacing w:before="19"/>
              <w:rPr>
                <w:rFonts w:ascii="微软雅黑" w:eastAsia="微软雅黑" w:hAnsi="微软雅黑"/>
                <w:b/>
                <w:sz w:val="21"/>
              </w:rPr>
            </w:pPr>
            <w:proofErr w:type="spellStart"/>
            <w:r>
              <w:rPr>
                <w:rFonts w:ascii="微软雅黑" w:eastAsia="微软雅黑" w:hAnsi="微软雅黑" w:hint="eastAsia"/>
                <w:b/>
                <w:w w:val="95"/>
                <w:sz w:val="21"/>
                <w:lang w:eastAsia="zh-CN"/>
              </w:rPr>
              <w:t>Sp</w:t>
            </w:r>
            <w:r>
              <w:rPr>
                <w:rFonts w:ascii="微软雅黑" w:eastAsia="微软雅黑" w:hAnsi="微软雅黑"/>
                <w:b/>
                <w:w w:val="95"/>
                <w:sz w:val="21"/>
                <w:lang w:eastAsia="zh-CN"/>
              </w:rPr>
              <w:t>ecProof</w:t>
            </w:r>
            <w:proofErr w:type="spellEnd"/>
            <w:r>
              <w:rPr>
                <w:rFonts w:ascii="微软雅黑" w:eastAsia="微软雅黑" w:hAnsi="微软雅黑" w:hint="eastAsia"/>
                <w:b/>
                <w:w w:val="95"/>
                <w:sz w:val="21"/>
                <w:lang w:eastAsia="zh-CN"/>
              </w:rPr>
              <w:t>防水</w:t>
            </w:r>
            <w:r w:rsidR="00A27D8E" w:rsidRPr="001A0787">
              <w:rPr>
                <w:rFonts w:ascii="微软雅黑" w:eastAsia="微软雅黑" w:hAnsi="微软雅黑"/>
                <w:b/>
                <w:w w:val="95"/>
                <w:sz w:val="21"/>
              </w:rPr>
              <w:t>系统</w:t>
            </w:r>
            <w:r w:rsidR="00A27D8E" w:rsidRPr="001A0787">
              <w:rPr>
                <w:rFonts w:ascii="微软雅黑" w:eastAsia="微软雅黑" w:hAnsi="微软雅黑" w:hint="eastAsia"/>
                <w:b/>
                <w:w w:val="99"/>
                <w:sz w:val="21"/>
              </w:rPr>
              <w:t xml:space="preserve"> </w:t>
            </w:r>
          </w:p>
        </w:tc>
        <w:tc>
          <w:tcPr>
            <w:tcW w:w="4133" w:type="dxa"/>
            <w:tcBorders>
              <w:top w:val="single" w:sz="9" w:space="0" w:color="000000"/>
              <w:bottom w:val="single" w:sz="9" w:space="0" w:color="000000"/>
            </w:tcBorders>
          </w:tcPr>
          <w:p w14:paraId="2DC76C86" w14:textId="77777777" w:rsidR="00A27D8E" w:rsidRPr="001A0787" w:rsidRDefault="00A27D8E" w:rsidP="00A27D8E">
            <w:pPr>
              <w:pStyle w:val="TableParagraph"/>
              <w:spacing w:before="19"/>
              <w:ind w:left="1888" w:right="1805"/>
              <w:jc w:val="center"/>
              <w:rPr>
                <w:rFonts w:ascii="微软雅黑" w:eastAsia="微软雅黑" w:hAnsi="微软雅黑"/>
                <w:b/>
                <w:sz w:val="21"/>
              </w:rPr>
            </w:pPr>
            <w:r w:rsidRPr="001A0787">
              <w:rPr>
                <w:rFonts w:ascii="微软雅黑" w:eastAsia="微软雅黑" w:hAnsi="微软雅黑"/>
                <w:b/>
                <w:w w:val="95"/>
                <w:sz w:val="21"/>
              </w:rPr>
              <w:t>产品</w:t>
            </w:r>
            <w:r w:rsidRPr="001A0787">
              <w:rPr>
                <w:rFonts w:ascii="微软雅黑" w:eastAsia="微软雅黑" w:hAnsi="微软雅黑" w:hint="eastAsia"/>
                <w:b/>
                <w:w w:val="99"/>
                <w:sz w:val="21"/>
              </w:rPr>
              <w:t xml:space="preserve"> </w:t>
            </w:r>
          </w:p>
        </w:tc>
        <w:tc>
          <w:tcPr>
            <w:tcW w:w="2835" w:type="dxa"/>
            <w:tcBorders>
              <w:top w:val="single" w:sz="9" w:space="0" w:color="000000"/>
              <w:bottom w:val="single" w:sz="9" w:space="0" w:color="000000"/>
            </w:tcBorders>
          </w:tcPr>
          <w:p w14:paraId="569B22A6" w14:textId="77777777" w:rsidR="00A27D8E" w:rsidRPr="001A0787" w:rsidRDefault="00A27D8E" w:rsidP="00A27D8E">
            <w:pPr>
              <w:pStyle w:val="TableParagraph"/>
              <w:spacing w:before="19"/>
              <w:ind w:left="437" w:right="456"/>
              <w:jc w:val="center"/>
              <w:rPr>
                <w:rFonts w:ascii="微软雅黑" w:eastAsia="微软雅黑" w:hAnsi="微软雅黑"/>
                <w:b/>
                <w:sz w:val="21"/>
              </w:rPr>
            </w:pPr>
            <w:r w:rsidRPr="001A0787">
              <w:rPr>
                <w:rFonts w:ascii="微软雅黑" w:eastAsia="微软雅黑" w:hAnsi="微软雅黑"/>
                <w:b/>
                <w:w w:val="95"/>
                <w:sz w:val="21"/>
              </w:rPr>
              <w:t>参考用量</w:t>
            </w:r>
            <w:r w:rsidRPr="001A0787">
              <w:rPr>
                <w:rFonts w:ascii="微软雅黑" w:eastAsia="微软雅黑" w:hAnsi="微软雅黑" w:hint="eastAsia"/>
                <w:b/>
                <w:w w:val="99"/>
                <w:sz w:val="21"/>
              </w:rPr>
              <w:t xml:space="preserve"> </w:t>
            </w:r>
          </w:p>
        </w:tc>
      </w:tr>
      <w:tr w:rsidR="00A27D8E" w:rsidRPr="001A0787" w14:paraId="77B36CD3" w14:textId="77777777" w:rsidTr="00A27D8E">
        <w:trPr>
          <w:trHeight w:hRule="exact" w:val="385"/>
        </w:trPr>
        <w:tc>
          <w:tcPr>
            <w:tcW w:w="3047" w:type="dxa"/>
            <w:tcBorders>
              <w:top w:val="single" w:sz="9" w:space="0" w:color="000000"/>
            </w:tcBorders>
          </w:tcPr>
          <w:p w14:paraId="7B66B1C7" w14:textId="77777777" w:rsidR="00A27D8E" w:rsidRPr="001A0787" w:rsidRDefault="00A27D8E" w:rsidP="00A27D8E">
            <w:pPr>
              <w:pStyle w:val="TableParagraph"/>
              <w:spacing w:before="21"/>
              <w:ind w:left="107"/>
              <w:rPr>
                <w:rFonts w:ascii="微软雅黑" w:eastAsia="微软雅黑" w:hAnsi="微软雅黑"/>
                <w:sz w:val="21"/>
              </w:rPr>
            </w:pPr>
            <w:r w:rsidRPr="001A0787">
              <w:rPr>
                <w:rFonts w:ascii="微软雅黑" w:eastAsia="微软雅黑" w:hAnsi="微软雅黑"/>
                <w:sz w:val="21"/>
              </w:rPr>
              <w:t>底涂层或粘接层</w:t>
            </w:r>
            <w:r w:rsidRPr="001A0787">
              <w:rPr>
                <w:rFonts w:ascii="微软雅黑" w:eastAsia="微软雅黑" w:hAnsi="微软雅黑" w:hint="eastAsia"/>
                <w:sz w:val="21"/>
              </w:rPr>
              <w:t xml:space="preserve"> </w:t>
            </w:r>
          </w:p>
        </w:tc>
        <w:tc>
          <w:tcPr>
            <w:tcW w:w="4133" w:type="dxa"/>
            <w:tcBorders>
              <w:top w:val="single" w:sz="9" w:space="0" w:color="000000"/>
            </w:tcBorders>
          </w:tcPr>
          <w:p w14:paraId="2DBF12E9" w14:textId="79C8E571" w:rsidR="00A27D8E" w:rsidRPr="001A0787" w:rsidRDefault="00A27D8E" w:rsidP="00A27D8E">
            <w:pPr>
              <w:pStyle w:val="TableParagraph"/>
              <w:spacing w:before="21"/>
              <w:ind w:left="217"/>
              <w:rPr>
                <w:rFonts w:ascii="微软雅黑" w:eastAsia="微软雅黑" w:hAnsi="微软雅黑"/>
                <w:sz w:val="21"/>
                <w:lang w:eastAsia="zh-CN"/>
              </w:rPr>
            </w:pPr>
            <w:proofErr w:type="spellStart"/>
            <w:r w:rsidRPr="001A0787">
              <w:rPr>
                <w:rFonts w:ascii="微软雅黑" w:eastAsia="微软雅黑" w:hAnsi="微软雅黑"/>
                <w:sz w:val="21"/>
              </w:rPr>
              <w:t>Spec</w:t>
            </w:r>
            <w:r>
              <w:rPr>
                <w:rFonts w:ascii="微软雅黑" w:eastAsia="微软雅黑" w:hAnsi="微软雅黑" w:hint="eastAsia"/>
                <w:sz w:val="21"/>
                <w:lang w:eastAsia="zh-CN"/>
              </w:rPr>
              <w:t>MMA</w:t>
            </w:r>
            <w:proofErr w:type="spellEnd"/>
            <w:r w:rsidRPr="001A0787">
              <w:rPr>
                <w:rFonts w:ascii="微软雅黑" w:eastAsia="微软雅黑" w:hAnsi="微软雅黑"/>
                <w:position w:val="7"/>
                <w:sz w:val="12"/>
              </w:rPr>
              <w:t xml:space="preserve">® </w:t>
            </w:r>
            <w:r>
              <w:rPr>
                <w:rFonts w:ascii="微软雅黑" w:eastAsia="微软雅黑" w:hAnsi="微软雅黑" w:hint="eastAsia"/>
                <w:sz w:val="21"/>
                <w:lang w:eastAsia="zh-CN"/>
              </w:rPr>
              <w:t>710PC</w:t>
            </w:r>
            <w:r>
              <w:rPr>
                <w:rFonts w:ascii="微软雅黑" w:eastAsia="微软雅黑" w:hAnsi="微软雅黑"/>
                <w:sz w:val="21"/>
                <w:lang w:eastAsia="zh-CN"/>
              </w:rPr>
              <w:t>／710PS</w:t>
            </w:r>
            <w:r w:rsidR="00353C83">
              <w:rPr>
                <w:rFonts w:ascii="微软雅黑" w:eastAsia="微软雅黑" w:hAnsi="微软雅黑" w:hint="eastAsia"/>
                <w:sz w:val="21"/>
                <w:lang w:eastAsia="zh-CN"/>
              </w:rPr>
              <w:t>底涂</w:t>
            </w:r>
          </w:p>
        </w:tc>
        <w:tc>
          <w:tcPr>
            <w:tcW w:w="2835" w:type="dxa"/>
            <w:tcBorders>
              <w:top w:val="single" w:sz="9" w:space="0" w:color="000000"/>
            </w:tcBorders>
          </w:tcPr>
          <w:p w14:paraId="1645329D" w14:textId="3E330EFA" w:rsidR="00A27D8E" w:rsidRPr="001A0787" w:rsidRDefault="00A27D8E" w:rsidP="00A27D8E">
            <w:pPr>
              <w:pStyle w:val="TableParagraph"/>
              <w:spacing w:before="21"/>
              <w:ind w:left="437" w:right="565"/>
              <w:jc w:val="center"/>
              <w:rPr>
                <w:rFonts w:ascii="微软雅黑" w:eastAsia="微软雅黑" w:hAnsi="微软雅黑"/>
                <w:sz w:val="12"/>
              </w:rPr>
            </w:pPr>
            <w:r>
              <w:rPr>
                <w:rFonts w:ascii="微软雅黑" w:eastAsia="微软雅黑" w:hAnsi="微软雅黑"/>
                <w:sz w:val="21"/>
              </w:rPr>
              <w:t>0.2</w:t>
            </w:r>
            <w:r w:rsidRPr="001A0787">
              <w:rPr>
                <w:rFonts w:ascii="微软雅黑" w:eastAsia="微软雅黑" w:hAnsi="微软雅黑"/>
                <w:sz w:val="21"/>
              </w:rPr>
              <w:t>～</w:t>
            </w:r>
            <w:r>
              <w:rPr>
                <w:rFonts w:ascii="微软雅黑" w:eastAsia="微软雅黑" w:hAnsi="微软雅黑"/>
                <w:sz w:val="21"/>
              </w:rPr>
              <w:t>0.3</w:t>
            </w:r>
            <w:r w:rsidRPr="001A0787">
              <w:rPr>
                <w:rFonts w:ascii="微软雅黑" w:eastAsia="微软雅黑" w:hAnsi="微软雅黑"/>
                <w:sz w:val="21"/>
              </w:rPr>
              <w:t>Kg/m</w:t>
            </w:r>
            <w:r w:rsidRPr="001A0787">
              <w:rPr>
                <w:rFonts w:ascii="微软雅黑" w:eastAsia="微软雅黑" w:hAnsi="微软雅黑"/>
                <w:position w:val="7"/>
                <w:sz w:val="12"/>
              </w:rPr>
              <w:t>2</w:t>
            </w:r>
          </w:p>
        </w:tc>
      </w:tr>
      <w:tr w:rsidR="00A27D8E" w:rsidRPr="001A0787" w14:paraId="6F1DDE7E" w14:textId="77777777" w:rsidTr="00A27D8E">
        <w:trPr>
          <w:trHeight w:hRule="exact" w:val="360"/>
        </w:trPr>
        <w:tc>
          <w:tcPr>
            <w:tcW w:w="3047" w:type="dxa"/>
          </w:tcPr>
          <w:p w14:paraId="3962D8E8" w14:textId="6E5FEB90" w:rsidR="00A27D8E" w:rsidRPr="001A0787" w:rsidRDefault="00A27D8E" w:rsidP="00A27D8E">
            <w:pPr>
              <w:pStyle w:val="TableParagraph"/>
              <w:ind w:left="107"/>
              <w:rPr>
                <w:rFonts w:ascii="微软雅黑" w:eastAsia="微软雅黑" w:hAnsi="微软雅黑"/>
                <w:sz w:val="21"/>
              </w:rPr>
            </w:pPr>
            <w:r>
              <w:rPr>
                <w:rFonts w:ascii="微软雅黑" w:eastAsia="微软雅黑" w:hAnsi="微软雅黑" w:hint="eastAsia"/>
                <w:sz w:val="21"/>
                <w:lang w:eastAsia="zh-CN"/>
              </w:rPr>
              <w:t>防水</w:t>
            </w:r>
            <w:r w:rsidRPr="001A0787">
              <w:rPr>
                <w:rFonts w:ascii="微软雅黑" w:eastAsia="微软雅黑" w:hAnsi="微软雅黑"/>
                <w:sz w:val="21"/>
              </w:rPr>
              <w:t>层</w:t>
            </w:r>
            <w:r w:rsidRPr="001A0787">
              <w:rPr>
                <w:rFonts w:ascii="微软雅黑" w:eastAsia="微软雅黑" w:hAnsi="微软雅黑" w:hint="eastAsia"/>
                <w:sz w:val="21"/>
              </w:rPr>
              <w:t xml:space="preserve"> </w:t>
            </w:r>
          </w:p>
        </w:tc>
        <w:tc>
          <w:tcPr>
            <w:tcW w:w="4133" w:type="dxa"/>
          </w:tcPr>
          <w:p w14:paraId="202818AC" w14:textId="1D12EADD" w:rsidR="00A27D8E" w:rsidRPr="001A0787" w:rsidRDefault="00A27D8E" w:rsidP="00A27D8E">
            <w:pPr>
              <w:pStyle w:val="TableParagraph"/>
              <w:ind w:left="217"/>
              <w:rPr>
                <w:rFonts w:ascii="微软雅黑" w:eastAsia="微软雅黑" w:hAnsi="微软雅黑"/>
                <w:sz w:val="21"/>
              </w:rPr>
            </w:pPr>
            <w:proofErr w:type="spellStart"/>
            <w:r w:rsidRPr="001A0787">
              <w:rPr>
                <w:rFonts w:ascii="微软雅黑" w:eastAsia="微软雅黑" w:hAnsi="微软雅黑"/>
                <w:sz w:val="21"/>
              </w:rPr>
              <w:t>Spec</w:t>
            </w:r>
            <w:r>
              <w:rPr>
                <w:rFonts w:ascii="微软雅黑" w:eastAsia="微软雅黑" w:hAnsi="微软雅黑" w:hint="eastAsia"/>
                <w:sz w:val="21"/>
                <w:lang w:eastAsia="zh-CN"/>
              </w:rPr>
              <w:t>MMA</w:t>
            </w:r>
            <w:proofErr w:type="spellEnd"/>
            <w:r w:rsidRPr="001A0787">
              <w:rPr>
                <w:rFonts w:ascii="微软雅黑" w:eastAsia="微软雅黑" w:hAnsi="微软雅黑"/>
                <w:position w:val="7"/>
                <w:sz w:val="12"/>
              </w:rPr>
              <w:t xml:space="preserve">® </w:t>
            </w:r>
            <w:r>
              <w:rPr>
                <w:rFonts w:ascii="微软雅黑" w:eastAsia="微软雅黑" w:hAnsi="微软雅黑" w:hint="eastAsia"/>
                <w:sz w:val="21"/>
                <w:lang w:eastAsia="zh-CN"/>
              </w:rPr>
              <w:t>730</w:t>
            </w:r>
            <w:r w:rsidR="00353C83">
              <w:rPr>
                <w:rFonts w:ascii="微软雅黑" w:eastAsia="微软雅黑" w:hAnsi="微软雅黑" w:hint="eastAsia"/>
                <w:sz w:val="21"/>
                <w:lang w:eastAsia="zh-CN"/>
              </w:rPr>
              <w:t>防水涂料</w:t>
            </w:r>
          </w:p>
        </w:tc>
        <w:tc>
          <w:tcPr>
            <w:tcW w:w="2835" w:type="dxa"/>
          </w:tcPr>
          <w:p w14:paraId="3D473089" w14:textId="4FC9C272" w:rsidR="00A27D8E" w:rsidRPr="001A0787" w:rsidRDefault="00A27D8E" w:rsidP="00A27D8E">
            <w:pPr>
              <w:pStyle w:val="TableParagraph"/>
              <w:ind w:left="437" w:right="566"/>
              <w:jc w:val="center"/>
              <w:rPr>
                <w:rFonts w:ascii="微软雅黑" w:eastAsia="微软雅黑" w:hAnsi="微软雅黑"/>
                <w:sz w:val="21"/>
              </w:rPr>
            </w:pPr>
            <w:r>
              <w:rPr>
                <w:rFonts w:ascii="微软雅黑" w:eastAsia="微软雅黑" w:hAnsi="微软雅黑" w:hint="eastAsia"/>
                <w:sz w:val="21"/>
                <w:lang w:eastAsia="zh-CN"/>
              </w:rPr>
              <w:t>1</w:t>
            </w:r>
            <w:r>
              <w:rPr>
                <w:rFonts w:ascii="微软雅黑" w:eastAsia="微软雅黑" w:hAnsi="微软雅黑"/>
                <w:sz w:val="21"/>
              </w:rPr>
              <w:t>.</w:t>
            </w:r>
            <w:r>
              <w:rPr>
                <w:rFonts w:ascii="微软雅黑" w:eastAsia="微软雅黑" w:hAnsi="微软雅黑" w:hint="eastAsia"/>
                <w:sz w:val="21"/>
                <w:lang w:eastAsia="zh-CN"/>
              </w:rPr>
              <w:t>3</w:t>
            </w:r>
            <w:r>
              <w:rPr>
                <w:rFonts w:ascii="微软雅黑" w:eastAsia="微软雅黑" w:hAnsi="微软雅黑"/>
                <w:sz w:val="21"/>
              </w:rPr>
              <w:t>~</w:t>
            </w:r>
            <w:r>
              <w:rPr>
                <w:rFonts w:ascii="微软雅黑" w:eastAsia="微软雅黑" w:hAnsi="微软雅黑" w:hint="eastAsia"/>
                <w:sz w:val="21"/>
                <w:lang w:eastAsia="zh-CN"/>
              </w:rPr>
              <w:t>1.5</w:t>
            </w:r>
            <w:r w:rsidRPr="001A0787">
              <w:rPr>
                <w:rFonts w:ascii="微软雅黑" w:eastAsia="微软雅黑" w:hAnsi="微软雅黑"/>
              </w:rPr>
              <w:t>k</w:t>
            </w:r>
            <w:r w:rsidRPr="001A0787">
              <w:rPr>
                <w:rFonts w:ascii="微软雅黑" w:eastAsia="微软雅黑" w:hAnsi="微软雅黑"/>
                <w:sz w:val="21"/>
              </w:rPr>
              <w:t>g/m</w:t>
            </w:r>
            <w:r w:rsidRPr="001A0787">
              <w:rPr>
                <w:rFonts w:ascii="微软雅黑" w:eastAsia="微软雅黑" w:hAnsi="微软雅黑"/>
                <w:position w:val="7"/>
                <w:sz w:val="12"/>
              </w:rPr>
              <w:t>2</w:t>
            </w:r>
            <w:r w:rsidRPr="001A0787">
              <w:rPr>
                <w:rFonts w:ascii="微软雅黑" w:eastAsia="微软雅黑" w:hAnsi="微软雅黑"/>
                <w:sz w:val="21"/>
              </w:rPr>
              <w:t>/mm</w:t>
            </w:r>
          </w:p>
        </w:tc>
      </w:tr>
      <w:tr w:rsidR="00A27D8E" w:rsidRPr="001A0787" w14:paraId="491FBA4E" w14:textId="77777777" w:rsidTr="00A27D8E">
        <w:trPr>
          <w:trHeight w:hRule="exact" w:val="721"/>
        </w:trPr>
        <w:tc>
          <w:tcPr>
            <w:tcW w:w="3047" w:type="dxa"/>
          </w:tcPr>
          <w:p w14:paraId="67ED8919" w14:textId="30A5F620" w:rsidR="00A27D8E" w:rsidRPr="001A0787" w:rsidRDefault="00353C83" w:rsidP="00A27D8E">
            <w:pPr>
              <w:pStyle w:val="TableParagraph"/>
              <w:spacing w:line="292" w:lineRule="auto"/>
              <w:ind w:left="107" w:right="151"/>
              <w:rPr>
                <w:rFonts w:ascii="微软雅黑" w:eastAsia="微软雅黑" w:hAnsi="微软雅黑"/>
                <w:sz w:val="21"/>
                <w:lang w:eastAsia="zh-CN"/>
              </w:rPr>
            </w:pPr>
            <w:r>
              <w:rPr>
                <w:rFonts w:ascii="微软雅黑" w:eastAsia="微软雅黑" w:hAnsi="微软雅黑" w:hint="eastAsia"/>
                <w:w w:val="95"/>
                <w:sz w:val="21"/>
                <w:lang w:eastAsia="zh-CN"/>
              </w:rPr>
              <w:t>粘结胶</w:t>
            </w:r>
            <w:r w:rsidR="00A27D8E" w:rsidRPr="001A0787">
              <w:rPr>
                <w:rFonts w:ascii="微软雅黑" w:eastAsia="微软雅黑" w:hAnsi="微软雅黑" w:hint="eastAsia"/>
                <w:sz w:val="21"/>
                <w:lang w:eastAsia="zh-CN"/>
              </w:rPr>
              <w:t xml:space="preserve"> </w:t>
            </w:r>
          </w:p>
        </w:tc>
        <w:tc>
          <w:tcPr>
            <w:tcW w:w="4133" w:type="dxa"/>
          </w:tcPr>
          <w:p w14:paraId="1EB171B4" w14:textId="5AC3CBB2" w:rsidR="00A27D8E" w:rsidRPr="00353C83" w:rsidRDefault="00353C83" w:rsidP="00353C83">
            <w:pPr>
              <w:pStyle w:val="TableParagraph"/>
              <w:ind w:left="217"/>
              <w:rPr>
                <w:rFonts w:ascii="微软雅黑" w:eastAsia="微软雅黑" w:hAnsi="微软雅黑"/>
                <w:sz w:val="21"/>
                <w:vertAlign w:val="subscript"/>
                <w:lang w:eastAsia="zh-CN"/>
              </w:rPr>
            </w:pPr>
            <w:proofErr w:type="spellStart"/>
            <w:r>
              <w:rPr>
                <w:rFonts w:ascii="微软雅黑" w:eastAsia="微软雅黑" w:hAnsi="微软雅黑" w:hint="eastAsia"/>
                <w:sz w:val="21"/>
                <w:lang w:eastAsia="zh-CN"/>
              </w:rPr>
              <w:t>S</w:t>
            </w:r>
            <w:r>
              <w:rPr>
                <w:rFonts w:ascii="微软雅黑" w:eastAsia="微软雅黑" w:hAnsi="微软雅黑"/>
                <w:sz w:val="21"/>
                <w:lang w:eastAsia="zh-CN"/>
              </w:rPr>
              <w:t>pecSeal</w:t>
            </w:r>
            <w:proofErr w:type="spellEnd"/>
            <w:r w:rsidRPr="001A0787">
              <w:rPr>
                <w:rFonts w:ascii="微软雅黑" w:eastAsia="微软雅黑" w:hAnsi="微软雅黑"/>
                <w:position w:val="7"/>
                <w:sz w:val="12"/>
              </w:rPr>
              <w:t xml:space="preserve">® </w:t>
            </w:r>
            <w:r>
              <w:rPr>
                <w:rFonts w:ascii="微软雅黑" w:eastAsia="微软雅黑" w:hAnsi="微软雅黑" w:hint="eastAsia"/>
                <w:sz w:val="21"/>
                <w:lang w:eastAsia="zh-CN"/>
              </w:rPr>
              <w:t>／</w:t>
            </w:r>
            <w:proofErr w:type="spellStart"/>
            <w:r>
              <w:rPr>
                <w:rFonts w:ascii="微软雅黑" w:eastAsia="微软雅黑" w:hAnsi="微软雅黑" w:hint="eastAsia"/>
                <w:sz w:val="21"/>
                <w:lang w:eastAsia="zh-CN"/>
              </w:rPr>
              <w:t>S</w:t>
            </w:r>
            <w:r>
              <w:rPr>
                <w:rFonts w:ascii="微软雅黑" w:eastAsia="微软雅黑" w:hAnsi="微软雅黑"/>
                <w:sz w:val="21"/>
                <w:lang w:eastAsia="zh-CN"/>
              </w:rPr>
              <w:t>pec</w:t>
            </w:r>
            <w:r>
              <w:rPr>
                <w:rFonts w:ascii="微软雅黑" w:eastAsia="微软雅黑" w:hAnsi="微软雅黑" w:hint="eastAsia"/>
                <w:sz w:val="21"/>
                <w:lang w:eastAsia="zh-CN"/>
              </w:rPr>
              <w:t>Pi</w:t>
            </w:r>
            <w:r>
              <w:rPr>
                <w:rFonts w:ascii="微软雅黑" w:eastAsia="微软雅黑" w:hAnsi="微软雅黑"/>
                <w:sz w:val="21"/>
                <w:lang w:eastAsia="zh-CN"/>
              </w:rPr>
              <w:t>tch</w:t>
            </w:r>
            <w:proofErr w:type="spellEnd"/>
            <w:r w:rsidRPr="001A0787">
              <w:rPr>
                <w:rFonts w:ascii="微软雅黑" w:eastAsia="微软雅黑" w:hAnsi="微软雅黑"/>
                <w:position w:val="7"/>
                <w:sz w:val="12"/>
              </w:rPr>
              <w:t>®</w:t>
            </w:r>
            <w:r>
              <w:rPr>
                <w:rFonts w:ascii="微软雅黑" w:eastAsia="微软雅黑" w:hAnsi="微软雅黑" w:hint="eastAsia"/>
                <w:sz w:val="21"/>
                <w:lang w:eastAsia="zh-CN"/>
              </w:rPr>
              <w:t xml:space="preserve"> 胶粘剂</w:t>
            </w:r>
          </w:p>
        </w:tc>
        <w:tc>
          <w:tcPr>
            <w:tcW w:w="2835" w:type="dxa"/>
          </w:tcPr>
          <w:p w14:paraId="589DAFFC" w14:textId="77777777" w:rsidR="00353C83" w:rsidRDefault="00353C83" w:rsidP="00353C83">
            <w:pPr>
              <w:pStyle w:val="TableParagraph"/>
              <w:ind w:left="437" w:right="566"/>
              <w:jc w:val="center"/>
              <w:rPr>
                <w:rFonts w:ascii="微软雅黑" w:eastAsia="微软雅黑" w:hAnsi="微软雅黑"/>
                <w:sz w:val="21"/>
              </w:rPr>
            </w:pPr>
            <w:r>
              <w:rPr>
                <w:rFonts w:ascii="微软雅黑" w:eastAsia="微软雅黑" w:hAnsi="微软雅黑" w:hint="eastAsia"/>
                <w:sz w:val="21"/>
              </w:rPr>
              <w:t>0.1</w:t>
            </w:r>
            <w:r>
              <w:rPr>
                <w:rFonts w:ascii="微软雅黑" w:eastAsia="微软雅黑" w:hAnsi="微软雅黑"/>
                <w:sz w:val="21"/>
              </w:rPr>
              <w:t>~</w:t>
            </w:r>
            <w:r>
              <w:rPr>
                <w:rFonts w:ascii="微软雅黑" w:eastAsia="微软雅黑" w:hAnsi="微软雅黑" w:hint="eastAsia"/>
                <w:sz w:val="21"/>
              </w:rPr>
              <w:t>0</w:t>
            </w:r>
            <w:r w:rsidR="00A27D8E" w:rsidRPr="001A0787">
              <w:rPr>
                <w:rFonts w:ascii="微软雅黑" w:eastAsia="微软雅黑" w:hAnsi="微软雅黑"/>
                <w:sz w:val="21"/>
              </w:rPr>
              <w:t>.2kg/m</w:t>
            </w:r>
            <w:r w:rsidR="00A27D8E" w:rsidRPr="00353C83">
              <w:rPr>
                <w:rFonts w:ascii="微软雅黑" w:eastAsia="微软雅黑" w:hAnsi="微软雅黑"/>
                <w:sz w:val="21"/>
              </w:rPr>
              <w:t>2</w:t>
            </w:r>
          </w:p>
          <w:p w14:paraId="1863D644" w14:textId="347531A9" w:rsidR="00A27D8E" w:rsidRPr="001A0787" w:rsidRDefault="00353C83" w:rsidP="00353C83">
            <w:pPr>
              <w:pStyle w:val="TableParagraph"/>
              <w:ind w:left="437" w:right="566"/>
              <w:jc w:val="center"/>
              <w:rPr>
                <w:rFonts w:ascii="微软雅黑" w:eastAsia="微软雅黑" w:hAnsi="微软雅黑"/>
                <w:sz w:val="21"/>
              </w:rPr>
            </w:pPr>
            <w:r>
              <w:rPr>
                <w:rFonts w:ascii="微软雅黑" w:eastAsia="微软雅黑" w:hAnsi="微软雅黑" w:hint="eastAsia"/>
                <w:sz w:val="21"/>
              </w:rPr>
              <w:t>1.25</w:t>
            </w:r>
            <w:r>
              <w:rPr>
                <w:rFonts w:ascii="微软雅黑" w:eastAsia="微软雅黑" w:hAnsi="微软雅黑"/>
                <w:sz w:val="21"/>
              </w:rPr>
              <w:t>~</w:t>
            </w:r>
            <w:r>
              <w:rPr>
                <w:rFonts w:ascii="微软雅黑" w:eastAsia="微软雅黑" w:hAnsi="微软雅黑" w:hint="eastAsia"/>
                <w:sz w:val="21"/>
              </w:rPr>
              <w:t>1</w:t>
            </w:r>
            <w:r>
              <w:rPr>
                <w:rFonts w:ascii="微软雅黑" w:eastAsia="微软雅黑" w:hAnsi="微软雅黑"/>
                <w:sz w:val="21"/>
              </w:rPr>
              <w:t>.</w:t>
            </w:r>
            <w:r>
              <w:rPr>
                <w:rFonts w:ascii="微软雅黑" w:eastAsia="微软雅黑" w:hAnsi="微软雅黑" w:hint="eastAsia"/>
                <w:sz w:val="21"/>
                <w:lang w:eastAsia="zh-CN"/>
              </w:rPr>
              <w:t>75</w:t>
            </w:r>
            <w:r w:rsidRPr="001A0787">
              <w:rPr>
                <w:rFonts w:ascii="微软雅黑" w:eastAsia="微软雅黑" w:hAnsi="微软雅黑"/>
                <w:sz w:val="21"/>
              </w:rPr>
              <w:t>kg/m</w:t>
            </w:r>
            <w:r w:rsidRPr="00353C83">
              <w:rPr>
                <w:rFonts w:ascii="微软雅黑" w:eastAsia="微软雅黑" w:hAnsi="微软雅黑"/>
                <w:sz w:val="21"/>
              </w:rPr>
              <w:t>2</w:t>
            </w:r>
          </w:p>
        </w:tc>
      </w:tr>
      <w:tr w:rsidR="00A27D8E" w:rsidRPr="001A0787" w14:paraId="354A09C9" w14:textId="77777777" w:rsidTr="00A27D8E">
        <w:trPr>
          <w:trHeight w:hRule="exact" w:val="713"/>
        </w:trPr>
        <w:tc>
          <w:tcPr>
            <w:tcW w:w="10016" w:type="dxa"/>
            <w:gridSpan w:val="3"/>
            <w:tcBorders>
              <w:bottom w:val="single" w:sz="9" w:space="0" w:color="000000"/>
            </w:tcBorders>
          </w:tcPr>
          <w:p w14:paraId="613B26BD" w14:textId="398E3BD7" w:rsidR="00A27D8E" w:rsidRPr="001A0787" w:rsidRDefault="00A27D8E" w:rsidP="00353C83">
            <w:pPr>
              <w:pStyle w:val="TableParagraph"/>
              <w:spacing w:line="290" w:lineRule="auto"/>
              <w:ind w:left="107" w:right="112"/>
              <w:rPr>
                <w:rFonts w:ascii="微软雅黑" w:eastAsia="微软雅黑" w:hAnsi="微软雅黑"/>
                <w:sz w:val="21"/>
                <w:lang w:eastAsia="zh-CN"/>
              </w:rPr>
            </w:pPr>
            <w:r w:rsidRPr="001A0787">
              <w:rPr>
                <w:rFonts w:ascii="微软雅黑" w:eastAsia="微软雅黑" w:hAnsi="微软雅黑"/>
                <w:sz w:val="21"/>
                <w:lang w:eastAsia="zh-CN"/>
              </w:rPr>
              <w:t>备注：</w:t>
            </w:r>
            <w:r w:rsidR="00353C83">
              <w:rPr>
                <w:rFonts w:ascii="微软雅黑" w:eastAsia="微软雅黑" w:hAnsi="微软雅黑" w:hint="eastAsia"/>
                <w:sz w:val="21"/>
                <w:lang w:eastAsia="zh-CN"/>
              </w:rPr>
              <w:t>基材需要喷砂处理，配合钢基和混凝土基表面；防水层可以单层施工也可以分层施工；粘接胶根据路面沥青分为浇筑式沥青混凝土采用</w:t>
            </w:r>
            <w:proofErr w:type="spellStart"/>
            <w:r w:rsidR="00353C83">
              <w:rPr>
                <w:rFonts w:ascii="微软雅黑" w:eastAsia="微软雅黑" w:hAnsi="微软雅黑" w:hint="eastAsia"/>
                <w:sz w:val="21"/>
                <w:lang w:eastAsia="zh-CN"/>
              </w:rPr>
              <w:t>S</w:t>
            </w:r>
            <w:r w:rsidR="00353C83">
              <w:rPr>
                <w:rFonts w:ascii="微软雅黑" w:eastAsia="微软雅黑" w:hAnsi="微软雅黑"/>
                <w:sz w:val="21"/>
                <w:lang w:eastAsia="zh-CN"/>
              </w:rPr>
              <w:t>pecSeal</w:t>
            </w:r>
            <w:proofErr w:type="spellEnd"/>
            <w:r w:rsidR="00353C83">
              <w:rPr>
                <w:rFonts w:ascii="微软雅黑" w:eastAsia="微软雅黑" w:hAnsi="微软雅黑" w:hint="eastAsia"/>
                <w:sz w:val="21"/>
                <w:lang w:eastAsia="zh-CN"/>
              </w:rPr>
              <w:t>胶粘剂，碾压沥青混凝土采用</w:t>
            </w:r>
            <w:proofErr w:type="spellStart"/>
            <w:r w:rsidR="00353C83">
              <w:rPr>
                <w:rFonts w:ascii="微软雅黑" w:eastAsia="微软雅黑" w:hAnsi="微软雅黑" w:hint="eastAsia"/>
                <w:sz w:val="21"/>
                <w:lang w:eastAsia="zh-CN"/>
              </w:rPr>
              <w:t>S</w:t>
            </w:r>
            <w:r w:rsidR="00353C83">
              <w:rPr>
                <w:rFonts w:ascii="微软雅黑" w:eastAsia="微软雅黑" w:hAnsi="微软雅黑"/>
                <w:sz w:val="21"/>
                <w:lang w:eastAsia="zh-CN"/>
              </w:rPr>
              <w:t>pecPitch</w:t>
            </w:r>
            <w:proofErr w:type="spellEnd"/>
            <w:r w:rsidR="00353C83">
              <w:rPr>
                <w:rFonts w:ascii="微软雅黑" w:eastAsia="微软雅黑" w:hAnsi="微软雅黑" w:hint="eastAsia"/>
                <w:sz w:val="21"/>
                <w:lang w:eastAsia="zh-CN"/>
              </w:rPr>
              <w:t>胶粘剂</w:t>
            </w:r>
            <w:r w:rsidRPr="001A0787">
              <w:rPr>
                <w:rFonts w:ascii="微软雅黑" w:eastAsia="微软雅黑" w:hAnsi="微软雅黑"/>
                <w:w w:val="95"/>
                <w:sz w:val="21"/>
                <w:lang w:eastAsia="zh-CN"/>
              </w:rPr>
              <w:t>。</w:t>
            </w:r>
            <w:r w:rsidRPr="001A0787">
              <w:rPr>
                <w:rFonts w:ascii="微软雅黑" w:eastAsia="微软雅黑" w:hAnsi="微软雅黑" w:hint="eastAsia"/>
                <w:sz w:val="21"/>
                <w:lang w:eastAsia="zh-CN"/>
              </w:rPr>
              <w:t xml:space="preserve"> </w:t>
            </w:r>
          </w:p>
        </w:tc>
      </w:tr>
    </w:tbl>
    <w:p w14:paraId="1BF3152E" w14:textId="77777777" w:rsidR="00A27D8E" w:rsidRPr="001A0787" w:rsidRDefault="00A27D8E" w:rsidP="00A27D8E">
      <w:pPr>
        <w:pStyle w:val="a3"/>
        <w:spacing w:before="183" w:line="300" w:lineRule="exact"/>
        <w:ind w:left="1555"/>
        <w:rPr>
          <w:rFonts w:ascii="微软雅黑" w:eastAsia="微软雅黑" w:hAnsi="微软雅黑"/>
          <w:i w:val="0"/>
          <w:lang w:eastAsia="zh-CN"/>
        </w:rPr>
      </w:pPr>
    </w:p>
    <w:p w14:paraId="5E4942AC" w14:textId="77777777" w:rsidR="00A31C74" w:rsidRPr="001A0787" w:rsidRDefault="00A31C74" w:rsidP="007F3A0D">
      <w:pPr>
        <w:spacing w:line="300" w:lineRule="exact"/>
        <w:rPr>
          <w:rFonts w:ascii="微软雅黑" w:eastAsia="微软雅黑" w:hAnsi="微软雅黑"/>
          <w:lang w:eastAsia="zh-CN"/>
        </w:rPr>
        <w:sectPr w:rsidR="00A31C74" w:rsidRPr="001A0787" w:rsidSect="007F3A0D">
          <w:pgSz w:w="11910" w:h="16840"/>
          <w:pgMar w:top="0" w:right="660" w:bottom="0" w:left="284" w:header="720" w:footer="720" w:gutter="0"/>
          <w:cols w:space="720"/>
        </w:sectPr>
      </w:pPr>
    </w:p>
    <w:p w14:paraId="3B8F97ED" w14:textId="77777777" w:rsidR="00A31C74" w:rsidRPr="001A0787" w:rsidRDefault="00081A07">
      <w:pPr>
        <w:pStyle w:val="a3"/>
        <w:rPr>
          <w:rFonts w:ascii="微软雅黑" w:eastAsia="微软雅黑" w:hAnsi="微软雅黑"/>
          <w:i w:val="0"/>
          <w:sz w:val="20"/>
          <w:lang w:eastAsia="zh-CN"/>
        </w:rPr>
      </w:pPr>
      <w:r w:rsidRPr="00AD2E1C">
        <w:rPr>
          <w:rFonts w:ascii="微软雅黑" w:eastAsia="微软雅黑" w:hAnsi="微软雅黑" w:hint="eastAsia"/>
          <w:noProof/>
          <w:lang w:eastAsia="zh-CN"/>
        </w:rPr>
        <w:lastRenderedPageBreak/>
        <w:drawing>
          <wp:anchor distT="0" distB="0" distL="114300" distR="114300" simplePos="0" relativeHeight="503308520" behindDoc="1" locked="0" layoutInCell="1" allowOverlap="1" wp14:anchorId="0B8060EC" wp14:editId="5712F81A">
            <wp:simplePos x="0" y="0"/>
            <wp:positionH relativeFrom="column">
              <wp:posOffset>-247650</wp:posOffset>
            </wp:positionH>
            <wp:positionV relativeFrom="paragraph">
              <wp:posOffset>0</wp:posOffset>
            </wp:positionV>
            <wp:extent cx="7581900" cy="10706100"/>
            <wp:effectExtent l="0" t="0" r="0" b="0"/>
            <wp:wrapNone/>
            <wp:docPr id="8" name="图片 0" descr="Speccem 310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cem 310HD.jpg"/>
                    <pic:cNvPicPr/>
                  </pic:nvPicPr>
                  <pic:blipFill>
                    <a:blip r:embed="rId11" cstate="print"/>
                    <a:stretch>
                      <a:fillRect/>
                    </a:stretch>
                  </pic:blipFill>
                  <pic:spPr>
                    <a:xfrm>
                      <a:off x="0" y="0"/>
                      <a:ext cx="7581900" cy="10706100"/>
                    </a:xfrm>
                    <a:prstGeom prst="rect">
                      <a:avLst/>
                    </a:prstGeom>
                  </pic:spPr>
                </pic:pic>
              </a:graphicData>
            </a:graphic>
          </wp:anchor>
        </w:drawing>
      </w:r>
    </w:p>
    <w:p w14:paraId="0EC437F7" w14:textId="77777777" w:rsidR="00A31C74" w:rsidRDefault="00A31C74">
      <w:pPr>
        <w:pStyle w:val="a3"/>
        <w:rPr>
          <w:rFonts w:ascii="微软雅黑" w:eastAsia="微软雅黑" w:hAnsi="微软雅黑"/>
          <w:i w:val="0"/>
          <w:sz w:val="20"/>
          <w:lang w:eastAsia="zh-CN"/>
        </w:rPr>
      </w:pPr>
    </w:p>
    <w:p w14:paraId="18A3C28B" w14:textId="77777777" w:rsidR="007F3A0D" w:rsidRPr="001A0787" w:rsidRDefault="007F3A0D">
      <w:pPr>
        <w:pStyle w:val="a3"/>
        <w:rPr>
          <w:rFonts w:ascii="微软雅黑" w:eastAsia="微软雅黑" w:hAnsi="微软雅黑"/>
          <w:i w:val="0"/>
          <w:sz w:val="20"/>
          <w:lang w:eastAsia="zh-CN"/>
        </w:rPr>
      </w:pPr>
    </w:p>
    <w:p w14:paraId="5D6B10BB" w14:textId="77777777" w:rsidR="00A31C74" w:rsidRPr="001A0787" w:rsidRDefault="00A31C74">
      <w:pPr>
        <w:pStyle w:val="a3"/>
        <w:rPr>
          <w:rFonts w:ascii="微软雅黑" w:eastAsia="微软雅黑" w:hAnsi="微软雅黑"/>
          <w:i w:val="0"/>
          <w:sz w:val="20"/>
          <w:lang w:eastAsia="zh-CN"/>
        </w:rPr>
      </w:pPr>
    </w:p>
    <w:p w14:paraId="6F6DC5A6" w14:textId="77777777" w:rsidR="00A31C74" w:rsidRPr="001A0787" w:rsidRDefault="00A31C74">
      <w:pPr>
        <w:pStyle w:val="a3"/>
        <w:rPr>
          <w:rFonts w:ascii="微软雅黑" w:eastAsia="微软雅黑" w:hAnsi="微软雅黑"/>
          <w:i w:val="0"/>
          <w:sz w:val="20"/>
          <w:lang w:eastAsia="zh-CN"/>
        </w:rPr>
      </w:pPr>
    </w:p>
    <w:p w14:paraId="248AB3F7" w14:textId="2701D149" w:rsidR="00A31C74" w:rsidRPr="001A0787" w:rsidRDefault="00A31C74" w:rsidP="007469FF">
      <w:pPr>
        <w:pStyle w:val="a3"/>
        <w:tabs>
          <w:tab w:val="left" w:pos="1373"/>
        </w:tabs>
        <w:spacing w:before="6"/>
        <w:rPr>
          <w:rFonts w:ascii="微软雅黑" w:eastAsia="微软雅黑" w:hAnsi="微软雅黑"/>
          <w:i w:val="0"/>
          <w:lang w:eastAsia="zh-CN"/>
        </w:rPr>
      </w:pPr>
    </w:p>
    <w:p w14:paraId="7826E0BF" w14:textId="77777777" w:rsidR="00A31C74" w:rsidRPr="001A0787" w:rsidRDefault="00AA64BB" w:rsidP="007469FF">
      <w:pPr>
        <w:pStyle w:val="11"/>
        <w:spacing w:before="0"/>
        <w:rPr>
          <w:rFonts w:ascii="微软雅黑" w:eastAsia="微软雅黑" w:hAnsi="微软雅黑"/>
          <w:i w:val="0"/>
          <w:lang w:eastAsia="zh-CN"/>
        </w:rPr>
      </w:pPr>
      <w:r w:rsidRPr="001A0787">
        <w:rPr>
          <w:rFonts w:ascii="微软雅黑" w:eastAsia="微软雅黑" w:hAnsi="微软雅黑"/>
          <w:i w:val="0"/>
          <w:u w:val="single"/>
          <w:lang w:eastAsia="zh-CN"/>
        </w:rPr>
        <w:t>健康与安全</w:t>
      </w:r>
    </w:p>
    <w:p w14:paraId="0688ED4F" w14:textId="77777777" w:rsidR="00A31C74" w:rsidRPr="001A0787" w:rsidRDefault="00AA64BB">
      <w:pPr>
        <w:pStyle w:val="a3"/>
        <w:spacing w:before="147" w:line="290" w:lineRule="auto"/>
        <w:ind w:left="1658" w:right="171" w:hanging="425"/>
        <w:jc w:val="both"/>
        <w:rPr>
          <w:rFonts w:ascii="微软雅黑" w:eastAsia="微软雅黑" w:hAnsi="微软雅黑"/>
          <w:i w:val="0"/>
          <w:lang w:eastAsia="zh-CN"/>
        </w:rPr>
      </w:pPr>
      <w:r w:rsidRPr="001A0787">
        <w:rPr>
          <w:rFonts w:ascii="微软雅黑" w:eastAsia="微软雅黑" w:hAnsi="微软雅黑" w:hint="eastAsia"/>
          <w:i w:val="0"/>
          <w:sz w:val="16"/>
          <w:lang w:eastAsia="zh-CN"/>
        </w:rPr>
        <w:t xml:space="preserve">● </w:t>
      </w:r>
      <w:r w:rsidRPr="001A0787">
        <w:rPr>
          <w:rFonts w:ascii="微软雅黑" w:eastAsia="微软雅黑" w:hAnsi="微软雅黑"/>
          <w:i w:val="0"/>
          <w:lang w:eastAsia="zh-CN"/>
        </w:rPr>
        <w:t>搅拌或使用本产品时，应佩戴保护手套和护目镜，避免本产品接触到皮肤和眼睛。如皮肤不慎接触到本产品时，用大量肥皂水冲洗，如有其他症状出现，应及时向医生求助；如本产品不慎溅到眼睛，请用大</w:t>
      </w:r>
      <w:r w:rsidRPr="001A0787">
        <w:rPr>
          <w:rFonts w:ascii="微软雅黑" w:eastAsia="微软雅黑" w:hAnsi="微软雅黑"/>
          <w:i w:val="0"/>
          <w:w w:val="95"/>
          <w:lang w:eastAsia="zh-CN"/>
        </w:rPr>
        <w:t>量清水冲洗，并寻求医生的帮助。如若在密闭或受限空间中使用本产品，请确保通风良好。</w:t>
      </w:r>
    </w:p>
    <w:p w14:paraId="4E04B528" w14:textId="77777777" w:rsidR="00A31C74" w:rsidRPr="001A0787" w:rsidRDefault="00AA64BB">
      <w:pPr>
        <w:pStyle w:val="a3"/>
        <w:spacing w:before="135" w:line="290" w:lineRule="auto"/>
        <w:ind w:left="1658" w:right="171" w:hanging="425"/>
        <w:rPr>
          <w:rFonts w:ascii="微软雅黑" w:eastAsia="微软雅黑" w:hAnsi="微软雅黑"/>
          <w:i w:val="0"/>
          <w:lang w:eastAsia="zh-CN"/>
        </w:rPr>
      </w:pPr>
      <w:r w:rsidRPr="001A0787">
        <w:rPr>
          <w:rFonts w:ascii="微软雅黑" w:eastAsia="微软雅黑" w:hAnsi="微软雅黑" w:hint="eastAsia"/>
          <w:i w:val="0"/>
          <w:sz w:val="16"/>
          <w:lang w:eastAsia="zh-CN"/>
        </w:rPr>
        <w:t xml:space="preserve">● </w:t>
      </w:r>
      <w:r w:rsidRPr="001A0787">
        <w:rPr>
          <w:rFonts w:ascii="微软雅黑" w:eastAsia="微软雅黑" w:hAnsi="微软雅黑"/>
          <w:i w:val="0"/>
          <w:lang w:eastAsia="zh-CN"/>
        </w:rPr>
        <w:t>为获取化学品安全操作、储存和处理的信息及建议，用户应参照最新的包含有物理学、生物学、毒物学</w:t>
      </w:r>
      <w:r w:rsidRPr="001A0787">
        <w:rPr>
          <w:rFonts w:ascii="微软雅黑" w:eastAsia="微软雅黑" w:hAnsi="微软雅黑"/>
          <w:i w:val="0"/>
          <w:w w:val="95"/>
          <w:lang w:eastAsia="zh-CN"/>
        </w:rPr>
        <w:t>及其他相关安全数据的材料安全手册。</w:t>
      </w:r>
    </w:p>
    <w:p w14:paraId="25A6A7FC" w14:textId="77777777" w:rsidR="00A31C74" w:rsidRPr="001A0787" w:rsidRDefault="00A31C74">
      <w:pPr>
        <w:pStyle w:val="a3"/>
        <w:rPr>
          <w:rFonts w:ascii="微软雅黑" w:eastAsia="微软雅黑" w:hAnsi="微软雅黑"/>
          <w:i w:val="0"/>
          <w:sz w:val="20"/>
          <w:lang w:eastAsia="zh-CN"/>
        </w:rPr>
      </w:pPr>
    </w:p>
    <w:p w14:paraId="058729F8" w14:textId="77777777" w:rsidR="00A31C74" w:rsidRPr="001A0787" w:rsidRDefault="00A31C74">
      <w:pPr>
        <w:pStyle w:val="a3"/>
        <w:rPr>
          <w:rFonts w:ascii="微软雅黑" w:eastAsia="微软雅黑" w:hAnsi="微软雅黑"/>
          <w:i w:val="0"/>
          <w:sz w:val="20"/>
          <w:lang w:eastAsia="zh-CN"/>
        </w:rPr>
      </w:pPr>
    </w:p>
    <w:p w14:paraId="2D61C425" w14:textId="77777777" w:rsidR="00A31C74" w:rsidRPr="001A0787" w:rsidRDefault="00A31C74">
      <w:pPr>
        <w:pStyle w:val="a3"/>
        <w:rPr>
          <w:rFonts w:ascii="微软雅黑" w:eastAsia="微软雅黑" w:hAnsi="微软雅黑"/>
          <w:i w:val="0"/>
          <w:sz w:val="20"/>
          <w:lang w:eastAsia="zh-CN"/>
        </w:rPr>
      </w:pPr>
    </w:p>
    <w:p w14:paraId="1AAE89FF" w14:textId="77777777" w:rsidR="00A31C74" w:rsidRPr="001A0787" w:rsidRDefault="00AA64BB">
      <w:pPr>
        <w:pStyle w:val="a3"/>
        <w:spacing w:before="248" w:line="289" w:lineRule="exact"/>
        <w:ind w:left="1214"/>
        <w:rPr>
          <w:rFonts w:ascii="微软雅黑" w:eastAsia="微软雅黑" w:hAnsi="微软雅黑"/>
          <w:i w:val="0"/>
          <w:lang w:eastAsia="zh-CN"/>
        </w:rPr>
      </w:pPr>
      <w:r w:rsidRPr="001A0787">
        <w:rPr>
          <w:rFonts w:ascii="微软雅黑" w:eastAsia="微软雅黑" w:hAnsi="微软雅黑"/>
          <w:i w:val="0"/>
          <w:color w:val="7E7E7E"/>
          <w:w w:val="95"/>
          <w:u w:val="single" w:color="7E7E7E"/>
          <w:lang w:eastAsia="zh-CN"/>
        </w:rPr>
        <w:t>注意</w:t>
      </w:r>
    </w:p>
    <w:p w14:paraId="34F0CB36" w14:textId="77777777" w:rsidR="00A31C74" w:rsidRPr="001A0787" w:rsidRDefault="00AA64BB">
      <w:pPr>
        <w:pStyle w:val="a3"/>
        <w:spacing w:line="289" w:lineRule="exact"/>
        <w:ind w:left="1634"/>
        <w:rPr>
          <w:rFonts w:ascii="微软雅黑" w:eastAsia="微软雅黑" w:hAnsi="微软雅黑"/>
          <w:i w:val="0"/>
          <w:lang w:eastAsia="zh-CN"/>
        </w:rPr>
      </w:pPr>
      <w:r w:rsidRPr="001A0787">
        <w:rPr>
          <w:rFonts w:ascii="微软雅黑" w:eastAsia="微软雅黑" w:hAnsi="微软雅黑"/>
          <w:i w:val="0"/>
          <w:color w:val="7E7E7E"/>
          <w:w w:val="95"/>
          <w:lang w:eastAsia="zh-CN"/>
        </w:rPr>
        <w:t>本说明书中的技术细节和建议，都是基于施贝公司的知识和经</w:t>
      </w:r>
    </w:p>
    <w:p w14:paraId="14B0ACB6" w14:textId="77777777" w:rsidR="00A31C74" w:rsidRPr="001A0787" w:rsidRDefault="00AA64BB">
      <w:pPr>
        <w:pStyle w:val="a3"/>
        <w:spacing w:before="2" w:line="228" w:lineRule="auto"/>
        <w:ind w:left="1214" w:right="3876"/>
        <w:jc w:val="both"/>
        <w:rPr>
          <w:rFonts w:ascii="微软雅黑" w:eastAsia="微软雅黑" w:hAnsi="微软雅黑"/>
          <w:i w:val="0"/>
          <w:lang w:eastAsia="zh-CN"/>
        </w:rPr>
      </w:pPr>
      <w:r w:rsidRPr="001A0787">
        <w:rPr>
          <w:rFonts w:ascii="微软雅黑" w:eastAsia="微软雅黑" w:hAnsi="微软雅黑"/>
          <w:i w:val="0"/>
          <w:color w:val="7E7E7E"/>
          <w:lang w:eastAsia="zh-CN"/>
        </w:rPr>
        <w:t>验，只适用于一般情况。任何有意使用本产品的人都应在使用前确保本产品在预期情况下的适用性。由于实际应用中所用物料、基层、工地的不同，不能由此处的信息、建议推断出施贝公司对其产品的商品性和特殊用途的适用性作任何担保和承担法律责任。本产品仅供专业人员使用。如有任何疑问，欢迎直接和施贝公司的技术</w:t>
      </w:r>
      <w:r w:rsidRPr="001A0787">
        <w:rPr>
          <w:rFonts w:ascii="微软雅黑" w:eastAsia="微软雅黑" w:hAnsi="微软雅黑"/>
          <w:i w:val="0"/>
          <w:color w:val="7E7E7E"/>
          <w:w w:val="95"/>
          <w:lang w:eastAsia="zh-CN"/>
        </w:rPr>
        <w:t>服务部门联系。</w:t>
      </w:r>
    </w:p>
    <w:p w14:paraId="58DE90A4" w14:textId="77777777" w:rsidR="00A31C74" w:rsidRPr="001A0787" w:rsidRDefault="00A31C74">
      <w:pPr>
        <w:pStyle w:val="a3"/>
        <w:spacing w:before="2"/>
        <w:rPr>
          <w:rFonts w:ascii="微软雅黑" w:eastAsia="微软雅黑" w:hAnsi="微软雅黑"/>
          <w:i w:val="0"/>
          <w:sz w:val="24"/>
          <w:lang w:eastAsia="zh-CN"/>
        </w:rPr>
      </w:pPr>
    </w:p>
    <w:p w14:paraId="6D5FCB34" w14:textId="77777777" w:rsidR="00081A07" w:rsidRPr="00081A07" w:rsidRDefault="00081A07" w:rsidP="00081A07">
      <w:pPr>
        <w:pStyle w:val="a3"/>
        <w:spacing w:before="2" w:line="228" w:lineRule="auto"/>
        <w:ind w:left="1214" w:right="3876"/>
        <w:jc w:val="both"/>
        <w:rPr>
          <w:rFonts w:ascii="微软雅黑" w:eastAsia="微软雅黑" w:hAnsi="微软雅黑"/>
          <w:i w:val="0"/>
          <w:color w:val="7E7E7E"/>
          <w:lang w:eastAsia="zh-CN"/>
        </w:rPr>
      </w:pPr>
      <w:r w:rsidRPr="00081A07">
        <w:rPr>
          <w:rFonts w:ascii="微软雅黑" w:eastAsia="微软雅黑" w:hAnsi="微软雅黑" w:hint="eastAsia"/>
          <w:i w:val="0"/>
          <w:color w:val="7E7E7E"/>
          <w:lang w:eastAsia="zh-CN"/>
        </w:rPr>
        <w:t>美国</w:t>
      </w:r>
      <w:r w:rsidRPr="00081A07">
        <w:rPr>
          <w:rFonts w:ascii="微软雅黑" w:eastAsia="微软雅黑" w:hAnsi="微软雅黑"/>
          <w:i w:val="0"/>
          <w:color w:val="7E7E7E"/>
          <w:lang w:eastAsia="zh-CN"/>
        </w:rPr>
        <w:t>施贝建筑化学（中国）公司</w:t>
      </w:r>
    </w:p>
    <w:p w14:paraId="0F036BC0" w14:textId="77777777" w:rsidR="00081A07" w:rsidRPr="00081A07" w:rsidRDefault="00081A07" w:rsidP="00081A07">
      <w:pPr>
        <w:pStyle w:val="a3"/>
        <w:spacing w:before="2" w:line="228" w:lineRule="auto"/>
        <w:ind w:left="1214" w:right="3876"/>
        <w:jc w:val="both"/>
        <w:rPr>
          <w:rFonts w:ascii="微软雅黑" w:eastAsia="微软雅黑" w:hAnsi="微软雅黑"/>
          <w:i w:val="0"/>
          <w:color w:val="7E7E7E"/>
          <w:lang w:eastAsia="zh-CN"/>
        </w:rPr>
      </w:pPr>
      <w:r w:rsidRPr="00081A07">
        <w:rPr>
          <w:rFonts w:ascii="微软雅黑" w:eastAsia="微软雅黑" w:hAnsi="微软雅黑" w:hint="eastAsia"/>
          <w:i w:val="0"/>
          <w:color w:val="7E7E7E"/>
          <w:lang w:eastAsia="zh-CN"/>
        </w:rPr>
        <w:t>地址</w:t>
      </w:r>
      <w:r w:rsidRPr="00081A07">
        <w:rPr>
          <w:rFonts w:ascii="微软雅黑" w:eastAsia="微软雅黑" w:hAnsi="微软雅黑"/>
          <w:i w:val="0"/>
          <w:color w:val="7E7E7E"/>
          <w:lang w:eastAsia="zh-CN"/>
        </w:rPr>
        <w:t>：</w:t>
      </w:r>
      <w:r w:rsidRPr="00081A07">
        <w:rPr>
          <w:rFonts w:ascii="微软雅黑" w:eastAsia="微软雅黑" w:hAnsi="微软雅黑" w:hint="eastAsia"/>
          <w:i w:val="0"/>
          <w:color w:val="7E7E7E"/>
          <w:lang w:eastAsia="zh-CN"/>
        </w:rPr>
        <w:t xml:space="preserve"> 上海</w:t>
      </w:r>
      <w:r w:rsidRPr="00081A07">
        <w:rPr>
          <w:rFonts w:ascii="微软雅黑" w:eastAsia="微软雅黑" w:hAnsi="微软雅黑"/>
          <w:i w:val="0"/>
          <w:color w:val="7E7E7E"/>
          <w:lang w:eastAsia="zh-CN"/>
        </w:rPr>
        <w:t>市</w:t>
      </w:r>
      <w:r w:rsidRPr="00081A07">
        <w:rPr>
          <w:rFonts w:ascii="微软雅黑" w:eastAsia="微软雅黑" w:hAnsi="微软雅黑" w:hint="eastAsia"/>
          <w:i w:val="0"/>
          <w:color w:val="7E7E7E"/>
          <w:lang w:eastAsia="zh-CN"/>
        </w:rPr>
        <w:t>闸北</w:t>
      </w:r>
      <w:r w:rsidRPr="00081A07">
        <w:rPr>
          <w:rFonts w:ascii="微软雅黑" w:eastAsia="微软雅黑" w:hAnsi="微软雅黑"/>
          <w:i w:val="0"/>
          <w:color w:val="7E7E7E"/>
          <w:lang w:eastAsia="zh-CN"/>
        </w:rPr>
        <w:t>区共和新路</w:t>
      </w:r>
      <w:r w:rsidRPr="00081A07">
        <w:rPr>
          <w:rFonts w:ascii="微软雅黑" w:eastAsia="微软雅黑" w:hAnsi="微软雅黑" w:hint="eastAsia"/>
          <w:i w:val="0"/>
          <w:color w:val="7E7E7E"/>
          <w:lang w:eastAsia="zh-CN"/>
        </w:rPr>
        <w:t>3088号</w:t>
      </w:r>
    </w:p>
    <w:p w14:paraId="114960EC" w14:textId="77777777" w:rsidR="00081A07" w:rsidRPr="00081A07" w:rsidRDefault="00081A07" w:rsidP="00081A07">
      <w:pPr>
        <w:pStyle w:val="a3"/>
        <w:spacing w:before="2" w:line="228" w:lineRule="auto"/>
        <w:ind w:left="1214" w:right="3876"/>
        <w:jc w:val="both"/>
        <w:rPr>
          <w:rFonts w:ascii="微软雅黑" w:eastAsia="微软雅黑" w:hAnsi="微软雅黑"/>
          <w:i w:val="0"/>
          <w:color w:val="7E7E7E"/>
          <w:lang w:eastAsia="zh-CN"/>
        </w:rPr>
      </w:pPr>
      <w:r w:rsidRPr="00081A07">
        <w:rPr>
          <w:rFonts w:ascii="微软雅黑" w:eastAsia="微软雅黑" w:hAnsi="微软雅黑"/>
          <w:i w:val="0"/>
          <w:color w:val="7E7E7E"/>
          <w:lang w:eastAsia="zh-CN"/>
        </w:rPr>
        <w:t xml:space="preserve">             </w:t>
      </w:r>
      <w:r w:rsidRPr="00081A07">
        <w:rPr>
          <w:rFonts w:ascii="微软雅黑" w:eastAsia="微软雅黑" w:hAnsi="微软雅黑" w:hint="eastAsia"/>
          <w:i w:val="0"/>
          <w:color w:val="7E7E7E"/>
          <w:lang w:eastAsia="zh-CN"/>
        </w:rPr>
        <w:t>祥</w:t>
      </w:r>
      <w:r w:rsidRPr="00081A07">
        <w:rPr>
          <w:rFonts w:ascii="微软雅黑" w:eastAsia="微软雅黑" w:hAnsi="微软雅黑"/>
          <w:i w:val="0"/>
          <w:color w:val="7E7E7E"/>
          <w:lang w:eastAsia="zh-CN"/>
        </w:rPr>
        <w:t>腾财富广场</w:t>
      </w:r>
      <w:r w:rsidRPr="00081A07">
        <w:rPr>
          <w:rFonts w:ascii="微软雅黑" w:eastAsia="微软雅黑" w:hAnsi="微软雅黑" w:hint="eastAsia"/>
          <w:i w:val="0"/>
          <w:color w:val="7E7E7E"/>
          <w:lang w:eastAsia="zh-CN"/>
        </w:rPr>
        <w:t>7号</w:t>
      </w:r>
      <w:r w:rsidRPr="00081A07">
        <w:rPr>
          <w:rFonts w:ascii="微软雅黑" w:eastAsia="微软雅黑" w:hAnsi="微软雅黑"/>
          <w:i w:val="0"/>
          <w:color w:val="7E7E7E"/>
          <w:lang w:eastAsia="zh-CN"/>
        </w:rPr>
        <w:t>楼</w:t>
      </w:r>
      <w:r w:rsidRPr="00081A07">
        <w:rPr>
          <w:rFonts w:ascii="微软雅黑" w:eastAsia="微软雅黑" w:hAnsi="微软雅黑" w:hint="eastAsia"/>
          <w:i w:val="0"/>
          <w:color w:val="7E7E7E"/>
          <w:lang w:eastAsia="zh-CN"/>
        </w:rPr>
        <w:t>1006室</w:t>
      </w:r>
    </w:p>
    <w:p w14:paraId="4717EBBE" w14:textId="77777777" w:rsidR="00081A07" w:rsidRPr="00081A07" w:rsidRDefault="00081A07" w:rsidP="00081A07">
      <w:pPr>
        <w:pStyle w:val="a3"/>
        <w:spacing w:before="2" w:line="228" w:lineRule="auto"/>
        <w:ind w:left="1214" w:right="3876"/>
        <w:jc w:val="both"/>
        <w:rPr>
          <w:rFonts w:ascii="微软雅黑" w:eastAsia="微软雅黑" w:hAnsi="微软雅黑"/>
          <w:i w:val="0"/>
          <w:color w:val="7E7E7E"/>
          <w:lang w:eastAsia="zh-CN"/>
        </w:rPr>
      </w:pPr>
      <w:r w:rsidRPr="00081A07">
        <w:rPr>
          <w:rFonts w:ascii="微软雅黑" w:eastAsia="微软雅黑" w:hAnsi="微软雅黑" w:hint="eastAsia"/>
          <w:i w:val="0"/>
          <w:color w:val="7E7E7E"/>
          <w:lang w:eastAsia="zh-CN"/>
        </w:rPr>
        <w:t>电话</w:t>
      </w:r>
      <w:r w:rsidRPr="00081A07">
        <w:rPr>
          <w:rFonts w:ascii="微软雅黑" w:eastAsia="微软雅黑" w:hAnsi="微软雅黑"/>
          <w:i w:val="0"/>
          <w:color w:val="7E7E7E"/>
          <w:lang w:eastAsia="zh-CN"/>
        </w:rPr>
        <w:t>：</w:t>
      </w:r>
      <w:r w:rsidRPr="00081A07">
        <w:rPr>
          <w:rFonts w:ascii="微软雅黑" w:eastAsia="微软雅黑" w:hAnsi="微软雅黑" w:hint="eastAsia"/>
          <w:i w:val="0"/>
          <w:color w:val="7E7E7E"/>
          <w:lang w:eastAsia="zh-CN"/>
        </w:rPr>
        <w:t xml:space="preserve"> 86-21-56408650</w:t>
      </w:r>
    </w:p>
    <w:p w14:paraId="7BBB9FBA" w14:textId="77777777" w:rsidR="00081A07" w:rsidRPr="00081A07" w:rsidRDefault="00081A07" w:rsidP="00081A07">
      <w:pPr>
        <w:pStyle w:val="a3"/>
        <w:spacing w:before="2" w:line="228" w:lineRule="auto"/>
        <w:ind w:left="1214" w:right="3876"/>
        <w:jc w:val="both"/>
        <w:rPr>
          <w:rFonts w:ascii="微软雅黑" w:eastAsia="微软雅黑" w:hAnsi="微软雅黑"/>
          <w:i w:val="0"/>
          <w:color w:val="7E7E7E"/>
          <w:lang w:eastAsia="zh-CN"/>
        </w:rPr>
      </w:pPr>
      <w:r w:rsidRPr="00081A07">
        <w:rPr>
          <w:rFonts w:ascii="微软雅黑" w:eastAsia="微软雅黑" w:hAnsi="微软雅黑" w:hint="eastAsia"/>
          <w:i w:val="0"/>
          <w:color w:val="7E7E7E"/>
          <w:lang w:eastAsia="zh-CN"/>
        </w:rPr>
        <w:t>邮箱 ：service</w:t>
      </w:r>
      <w:r w:rsidRPr="00081A07">
        <w:rPr>
          <w:rFonts w:ascii="微软雅黑" w:eastAsia="微软雅黑" w:hAnsi="微软雅黑"/>
          <w:i w:val="0"/>
          <w:color w:val="7E7E7E"/>
          <w:lang w:eastAsia="zh-CN"/>
        </w:rPr>
        <w:t>@specchemllc.com.cn</w:t>
      </w:r>
    </w:p>
    <w:p w14:paraId="67EB9C40" w14:textId="77777777" w:rsidR="00081A07" w:rsidRPr="00081A07" w:rsidRDefault="00081A07" w:rsidP="00081A07">
      <w:pPr>
        <w:pStyle w:val="a3"/>
        <w:spacing w:before="2" w:line="228" w:lineRule="auto"/>
        <w:ind w:left="1214" w:right="3876"/>
        <w:jc w:val="both"/>
        <w:rPr>
          <w:rFonts w:ascii="微软雅黑" w:eastAsia="微软雅黑" w:hAnsi="微软雅黑"/>
          <w:i w:val="0"/>
          <w:color w:val="7E7E7E"/>
          <w:lang w:eastAsia="zh-CN"/>
        </w:rPr>
      </w:pPr>
      <w:r w:rsidRPr="00081A07">
        <w:rPr>
          <w:rFonts w:ascii="微软雅黑" w:eastAsia="微软雅黑" w:hAnsi="微软雅黑" w:hint="eastAsia"/>
          <w:i w:val="0"/>
          <w:color w:val="7E7E7E"/>
          <w:lang w:eastAsia="zh-CN"/>
        </w:rPr>
        <w:t xml:space="preserve">网址 ： </w:t>
      </w:r>
      <w:hyperlink r:id="rId12" w:history="1">
        <w:r w:rsidRPr="00081A07">
          <w:rPr>
            <w:rFonts w:ascii="微软雅黑" w:eastAsia="微软雅黑" w:hAnsi="微软雅黑"/>
            <w:i w:val="0"/>
            <w:color w:val="7E7E7E"/>
            <w:lang w:eastAsia="zh-CN"/>
          </w:rPr>
          <w:t>www.specchemllc.com</w:t>
        </w:r>
      </w:hyperlink>
    </w:p>
    <w:p w14:paraId="54D642DA" w14:textId="77777777" w:rsidR="00A31C74" w:rsidRPr="00081A07" w:rsidRDefault="00A31C74" w:rsidP="00081A07">
      <w:pPr>
        <w:pStyle w:val="a3"/>
        <w:spacing w:before="2" w:line="228" w:lineRule="auto"/>
        <w:ind w:left="1214" w:right="3876"/>
        <w:jc w:val="both"/>
        <w:rPr>
          <w:rFonts w:ascii="微软雅黑" w:eastAsia="微软雅黑" w:hAnsi="微软雅黑"/>
          <w:i w:val="0"/>
          <w:color w:val="7E7E7E"/>
          <w:lang w:eastAsia="zh-CN"/>
        </w:rPr>
      </w:pPr>
    </w:p>
    <w:sectPr w:rsidR="00A31C74" w:rsidRPr="00081A07" w:rsidSect="00081A07">
      <w:pgSz w:w="11910" w:h="16840"/>
      <w:pgMar w:top="0" w:right="620" w:bottom="0" w:left="2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59CC3" w14:textId="77777777" w:rsidR="00CA2FF0" w:rsidRDefault="00CA2FF0" w:rsidP="001A0787">
      <w:r>
        <w:separator/>
      </w:r>
    </w:p>
  </w:endnote>
  <w:endnote w:type="continuationSeparator" w:id="0">
    <w:p w14:paraId="1AFE59B4" w14:textId="77777777" w:rsidR="00CA2FF0" w:rsidRDefault="00CA2FF0" w:rsidP="001A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华文细黑">
    <w:panose1 w:val="02010600040101010101"/>
    <w:charset w:val="50"/>
    <w:family w:val="auto"/>
    <w:pitch w:val="variable"/>
    <w:sig w:usb0="00000287" w:usb1="080F0000" w:usb2="00000010" w:usb3="00000000" w:csb0="0004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PMingLiU-ExtB">
    <w:panose1 w:val="02020500000000000000"/>
    <w:charset w:val="51"/>
    <w:family w:val="auto"/>
    <w:pitch w:val="variable"/>
    <w:sig w:usb0="8000002F" w:usb1="0A080008" w:usb2="00000010"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95B7E" w14:textId="77777777" w:rsidR="00CA2FF0" w:rsidRDefault="00CA2FF0" w:rsidP="001A0787">
      <w:r>
        <w:separator/>
      </w:r>
    </w:p>
  </w:footnote>
  <w:footnote w:type="continuationSeparator" w:id="0">
    <w:p w14:paraId="31C463B0" w14:textId="77777777" w:rsidR="00CA2FF0" w:rsidRDefault="00CA2FF0" w:rsidP="001A07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277D"/>
    <w:multiLevelType w:val="hybridMultilevel"/>
    <w:tmpl w:val="287ED7E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C4C2789"/>
    <w:multiLevelType w:val="hybridMultilevel"/>
    <w:tmpl w:val="1E18D156"/>
    <w:lvl w:ilvl="0" w:tplc="C554C062">
      <w:start w:val="1"/>
      <w:numFmt w:val="bullet"/>
      <w:lvlText w:val="●"/>
      <w:lvlJc w:val="left"/>
      <w:pPr>
        <w:ind w:left="1555" w:hanging="360"/>
      </w:pPr>
      <w:rPr>
        <w:rFonts w:ascii="微软雅黑" w:eastAsia="微软雅黑" w:hAnsi="微软雅黑" w:cs="华文细黑" w:hint="eastAsia"/>
        <w:sz w:val="16"/>
      </w:rPr>
    </w:lvl>
    <w:lvl w:ilvl="1" w:tplc="04090003" w:tentative="1">
      <w:start w:val="1"/>
      <w:numFmt w:val="bullet"/>
      <w:lvlText w:val=""/>
      <w:lvlJc w:val="left"/>
      <w:pPr>
        <w:ind w:left="2155" w:hanging="480"/>
      </w:pPr>
      <w:rPr>
        <w:rFonts w:ascii="Wingdings" w:hAnsi="Wingdings" w:hint="default"/>
      </w:rPr>
    </w:lvl>
    <w:lvl w:ilvl="2" w:tplc="04090005" w:tentative="1">
      <w:start w:val="1"/>
      <w:numFmt w:val="bullet"/>
      <w:lvlText w:val=""/>
      <w:lvlJc w:val="left"/>
      <w:pPr>
        <w:ind w:left="2635" w:hanging="480"/>
      </w:pPr>
      <w:rPr>
        <w:rFonts w:ascii="Wingdings" w:hAnsi="Wingdings" w:hint="default"/>
      </w:rPr>
    </w:lvl>
    <w:lvl w:ilvl="3" w:tplc="04090001" w:tentative="1">
      <w:start w:val="1"/>
      <w:numFmt w:val="bullet"/>
      <w:lvlText w:val=""/>
      <w:lvlJc w:val="left"/>
      <w:pPr>
        <w:ind w:left="3115" w:hanging="480"/>
      </w:pPr>
      <w:rPr>
        <w:rFonts w:ascii="Wingdings" w:hAnsi="Wingdings" w:hint="default"/>
      </w:rPr>
    </w:lvl>
    <w:lvl w:ilvl="4" w:tplc="04090003" w:tentative="1">
      <w:start w:val="1"/>
      <w:numFmt w:val="bullet"/>
      <w:lvlText w:val=""/>
      <w:lvlJc w:val="left"/>
      <w:pPr>
        <w:ind w:left="3595" w:hanging="480"/>
      </w:pPr>
      <w:rPr>
        <w:rFonts w:ascii="Wingdings" w:hAnsi="Wingdings" w:hint="default"/>
      </w:rPr>
    </w:lvl>
    <w:lvl w:ilvl="5" w:tplc="04090005" w:tentative="1">
      <w:start w:val="1"/>
      <w:numFmt w:val="bullet"/>
      <w:lvlText w:val=""/>
      <w:lvlJc w:val="left"/>
      <w:pPr>
        <w:ind w:left="4075" w:hanging="480"/>
      </w:pPr>
      <w:rPr>
        <w:rFonts w:ascii="Wingdings" w:hAnsi="Wingdings" w:hint="default"/>
      </w:rPr>
    </w:lvl>
    <w:lvl w:ilvl="6" w:tplc="04090001" w:tentative="1">
      <w:start w:val="1"/>
      <w:numFmt w:val="bullet"/>
      <w:lvlText w:val=""/>
      <w:lvlJc w:val="left"/>
      <w:pPr>
        <w:ind w:left="4555" w:hanging="480"/>
      </w:pPr>
      <w:rPr>
        <w:rFonts w:ascii="Wingdings" w:hAnsi="Wingdings" w:hint="default"/>
      </w:rPr>
    </w:lvl>
    <w:lvl w:ilvl="7" w:tplc="04090003" w:tentative="1">
      <w:start w:val="1"/>
      <w:numFmt w:val="bullet"/>
      <w:lvlText w:val=""/>
      <w:lvlJc w:val="left"/>
      <w:pPr>
        <w:ind w:left="5035" w:hanging="480"/>
      </w:pPr>
      <w:rPr>
        <w:rFonts w:ascii="Wingdings" w:hAnsi="Wingdings" w:hint="default"/>
      </w:rPr>
    </w:lvl>
    <w:lvl w:ilvl="8" w:tplc="04090005" w:tentative="1">
      <w:start w:val="1"/>
      <w:numFmt w:val="bullet"/>
      <w:lvlText w:val=""/>
      <w:lvlJc w:val="left"/>
      <w:pPr>
        <w:ind w:left="5515" w:hanging="480"/>
      </w:pPr>
      <w:rPr>
        <w:rFonts w:ascii="Wingdings" w:hAnsi="Wingdings" w:hint="default"/>
      </w:rPr>
    </w:lvl>
  </w:abstractNum>
  <w:abstractNum w:abstractNumId="2">
    <w:nsid w:val="770A1A45"/>
    <w:multiLevelType w:val="hybridMultilevel"/>
    <w:tmpl w:val="92B8424E"/>
    <w:lvl w:ilvl="0" w:tplc="7A327310">
      <w:start w:val="1"/>
      <w:numFmt w:val="bullet"/>
      <w:lvlText w:val="●"/>
      <w:lvlJc w:val="left"/>
      <w:pPr>
        <w:ind w:left="1560" w:hanging="360"/>
      </w:pPr>
      <w:rPr>
        <w:rFonts w:ascii="微软雅黑" w:eastAsia="微软雅黑" w:hAnsi="微软雅黑" w:cs="华文细黑" w:hint="eastAsia"/>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74"/>
    <w:rsid w:val="00044B36"/>
    <w:rsid w:val="000451DC"/>
    <w:rsid w:val="0006489F"/>
    <w:rsid w:val="00081A07"/>
    <w:rsid w:val="00095B73"/>
    <w:rsid w:val="00123C29"/>
    <w:rsid w:val="00145965"/>
    <w:rsid w:val="001A0787"/>
    <w:rsid w:val="001D266E"/>
    <w:rsid w:val="00232F6F"/>
    <w:rsid w:val="002B6D98"/>
    <w:rsid w:val="00353C83"/>
    <w:rsid w:val="00394426"/>
    <w:rsid w:val="004D55AD"/>
    <w:rsid w:val="00512A1D"/>
    <w:rsid w:val="0051522A"/>
    <w:rsid w:val="00566869"/>
    <w:rsid w:val="00591280"/>
    <w:rsid w:val="005D30E9"/>
    <w:rsid w:val="00625146"/>
    <w:rsid w:val="00630A8E"/>
    <w:rsid w:val="00672646"/>
    <w:rsid w:val="006757E5"/>
    <w:rsid w:val="006C3A30"/>
    <w:rsid w:val="007469FF"/>
    <w:rsid w:val="00752642"/>
    <w:rsid w:val="007F3A0D"/>
    <w:rsid w:val="0080463A"/>
    <w:rsid w:val="00842BE6"/>
    <w:rsid w:val="008613CA"/>
    <w:rsid w:val="008B3E2A"/>
    <w:rsid w:val="008D2FC7"/>
    <w:rsid w:val="00A27D8E"/>
    <w:rsid w:val="00A31C74"/>
    <w:rsid w:val="00AA64BB"/>
    <w:rsid w:val="00AA7B5A"/>
    <w:rsid w:val="00B27B3C"/>
    <w:rsid w:val="00B803AC"/>
    <w:rsid w:val="00B86ACC"/>
    <w:rsid w:val="00B91D0D"/>
    <w:rsid w:val="00BE0515"/>
    <w:rsid w:val="00BE1E35"/>
    <w:rsid w:val="00BF2FE7"/>
    <w:rsid w:val="00C92203"/>
    <w:rsid w:val="00CA1794"/>
    <w:rsid w:val="00CA2FF0"/>
    <w:rsid w:val="00CC3EC0"/>
    <w:rsid w:val="00D066A5"/>
    <w:rsid w:val="00E25D22"/>
    <w:rsid w:val="00EA08E2"/>
    <w:rsid w:val="00EE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C5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1C74"/>
    <w:rPr>
      <w:rFonts w:ascii="华文细黑" w:eastAsia="华文细黑" w:hAnsi="华文细黑" w:cs="华文细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1C74"/>
    <w:tblPr>
      <w:tblInd w:w="0" w:type="dxa"/>
      <w:tblCellMar>
        <w:top w:w="0" w:type="dxa"/>
        <w:left w:w="0" w:type="dxa"/>
        <w:bottom w:w="0" w:type="dxa"/>
        <w:right w:w="0" w:type="dxa"/>
      </w:tblCellMar>
    </w:tblPr>
  </w:style>
  <w:style w:type="paragraph" w:styleId="a3">
    <w:name w:val="Body Text"/>
    <w:basedOn w:val="a"/>
    <w:link w:val="a4"/>
    <w:uiPriority w:val="1"/>
    <w:qFormat/>
    <w:rsid w:val="00A31C74"/>
    <w:rPr>
      <w:i/>
      <w:sz w:val="21"/>
      <w:szCs w:val="21"/>
    </w:rPr>
  </w:style>
  <w:style w:type="paragraph" w:customStyle="1" w:styleId="11">
    <w:name w:val="标题 11"/>
    <w:basedOn w:val="a"/>
    <w:uiPriority w:val="1"/>
    <w:qFormat/>
    <w:rsid w:val="00A31C74"/>
    <w:pPr>
      <w:spacing w:before="68"/>
      <w:ind w:left="1214"/>
      <w:outlineLvl w:val="1"/>
    </w:pPr>
    <w:rPr>
      <w:b/>
      <w:bCs/>
      <w:i/>
      <w:sz w:val="24"/>
      <w:szCs w:val="24"/>
    </w:rPr>
  </w:style>
  <w:style w:type="paragraph" w:customStyle="1" w:styleId="21">
    <w:name w:val="标题 21"/>
    <w:basedOn w:val="a"/>
    <w:uiPriority w:val="1"/>
    <w:qFormat/>
    <w:rsid w:val="00A31C74"/>
    <w:pPr>
      <w:spacing w:before="16"/>
      <w:ind w:left="1183"/>
      <w:outlineLvl w:val="2"/>
    </w:pPr>
    <w:rPr>
      <w:rFonts w:ascii="PMingLiU-ExtB" w:eastAsia="PMingLiU-ExtB" w:hAnsi="PMingLiU-ExtB" w:cs="PMingLiU-ExtB"/>
      <w:b/>
      <w:bCs/>
      <w:sz w:val="21"/>
      <w:szCs w:val="21"/>
    </w:rPr>
  </w:style>
  <w:style w:type="paragraph" w:customStyle="1" w:styleId="31">
    <w:name w:val="标题 31"/>
    <w:basedOn w:val="a"/>
    <w:uiPriority w:val="1"/>
    <w:qFormat/>
    <w:rsid w:val="00A31C74"/>
    <w:pPr>
      <w:ind w:left="1214"/>
      <w:outlineLvl w:val="3"/>
    </w:pPr>
    <w:rPr>
      <w:b/>
      <w:bCs/>
      <w:i/>
      <w:sz w:val="21"/>
      <w:szCs w:val="21"/>
    </w:rPr>
  </w:style>
  <w:style w:type="paragraph" w:styleId="a5">
    <w:name w:val="List Paragraph"/>
    <w:basedOn w:val="a"/>
    <w:uiPriority w:val="1"/>
    <w:qFormat/>
    <w:rsid w:val="00A31C74"/>
  </w:style>
  <w:style w:type="paragraph" w:customStyle="1" w:styleId="TableParagraph">
    <w:name w:val="Table Paragraph"/>
    <w:basedOn w:val="a"/>
    <w:uiPriority w:val="1"/>
    <w:qFormat/>
    <w:rsid w:val="00A31C74"/>
    <w:pPr>
      <w:spacing w:before="7"/>
      <w:ind w:left="106"/>
    </w:pPr>
  </w:style>
  <w:style w:type="paragraph" w:styleId="a6">
    <w:name w:val="header"/>
    <w:basedOn w:val="a"/>
    <w:link w:val="a7"/>
    <w:uiPriority w:val="99"/>
    <w:semiHidden/>
    <w:unhideWhenUsed/>
    <w:rsid w:val="001A0787"/>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semiHidden/>
    <w:rsid w:val="001A0787"/>
    <w:rPr>
      <w:rFonts w:ascii="华文细黑" w:eastAsia="华文细黑" w:hAnsi="华文细黑" w:cs="华文细黑"/>
      <w:sz w:val="18"/>
      <w:szCs w:val="18"/>
    </w:rPr>
  </w:style>
  <w:style w:type="paragraph" w:styleId="a8">
    <w:name w:val="footer"/>
    <w:basedOn w:val="a"/>
    <w:link w:val="a9"/>
    <w:uiPriority w:val="99"/>
    <w:semiHidden/>
    <w:unhideWhenUsed/>
    <w:rsid w:val="001A0787"/>
    <w:pPr>
      <w:tabs>
        <w:tab w:val="center" w:pos="4153"/>
        <w:tab w:val="right" w:pos="8306"/>
      </w:tabs>
      <w:snapToGrid w:val="0"/>
    </w:pPr>
    <w:rPr>
      <w:sz w:val="18"/>
      <w:szCs w:val="18"/>
    </w:rPr>
  </w:style>
  <w:style w:type="character" w:customStyle="1" w:styleId="a9">
    <w:name w:val="页脚字符"/>
    <w:basedOn w:val="a0"/>
    <w:link w:val="a8"/>
    <w:uiPriority w:val="99"/>
    <w:semiHidden/>
    <w:rsid w:val="001A0787"/>
    <w:rPr>
      <w:rFonts w:ascii="华文细黑" w:eastAsia="华文细黑" w:hAnsi="华文细黑" w:cs="华文细黑"/>
      <w:sz w:val="18"/>
      <w:szCs w:val="18"/>
    </w:rPr>
  </w:style>
  <w:style w:type="character" w:styleId="aa">
    <w:name w:val="Hyperlink"/>
    <w:basedOn w:val="a0"/>
    <w:unhideWhenUsed/>
    <w:rsid w:val="00081A07"/>
    <w:rPr>
      <w:color w:val="0000FF" w:themeColor="hyperlink"/>
      <w:u w:val="single"/>
    </w:rPr>
  </w:style>
  <w:style w:type="paragraph" w:styleId="ab">
    <w:name w:val="Normal (Web)"/>
    <w:basedOn w:val="a"/>
    <w:rsid w:val="00044B36"/>
    <w:pPr>
      <w:widowControl/>
      <w:autoSpaceDE/>
      <w:autoSpaceDN/>
    </w:pPr>
    <w:rPr>
      <w:rFonts w:ascii="宋体" w:eastAsia="宋体" w:hAnsi="宋体" w:cs="宋体"/>
      <w:sz w:val="24"/>
      <w:szCs w:val="24"/>
      <w:lang w:eastAsia="zh-CN"/>
    </w:rPr>
  </w:style>
  <w:style w:type="character" w:customStyle="1" w:styleId="a4">
    <w:name w:val="正文文本字符"/>
    <w:basedOn w:val="a0"/>
    <w:link w:val="a3"/>
    <w:uiPriority w:val="1"/>
    <w:rsid w:val="00B803AC"/>
    <w:rPr>
      <w:rFonts w:ascii="华文细黑" w:eastAsia="华文细黑" w:hAnsi="华文细黑" w:cs="华文细黑"/>
      <w: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1C74"/>
    <w:rPr>
      <w:rFonts w:ascii="华文细黑" w:eastAsia="华文细黑" w:hAnsi="华文细黑" w:cs="华文细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1C74"/>
    <w:tblPr>
      <w:tblInd w:w="0" w:type="dxa"/>
      <w:tblCellMar>
        <w:top w:w="0" w:type="dxa"/>
        <w:left w:w="0" w:type="dxa"/>
        <w:bottom w:w="0" w:type="dxa"/>
        <w:right w:w="0" w:type="dxa"/>
      </w:tblCellMar>
    </w:tblPr>
  </w:style>
  <w:style w:type="paragraph" w:styleId="a3">
    <w:name w:val="Body Text"/>
    <w:basedOn w:val="a"/>
    <w:link w:val="a4"/>
    <w:uiPriority w:val="1"/>
    <w:qFormat/>
    <w:rsid w:val="00A31C74"/>
    <w:rPr>
      <w:i/>
      <w:sz w:val="21"/>
      <w:szCs w:val="21"/>
    </w:rPr>
  </w:style>
  <w:style w:type="paragraph" w:customStyle="1" w:styleId="11">
    <w:name w:val="标题 11"/>
    <w:basedOn w:val="a"/>
    <w:uiPriority w:val="1"/>
    <w:qFormat/>
    <w:rsid w:val="00A31C74"/>
    <w:pPr>
      <w:spacing w:before="68"/>
      <w:ind w:left="1214"/>
      <w:outlineLvl w:val="1"/>
    </w:pPr>
    <w:rPr>
      <w:b/>
      <w:bCs/>
      <w:i/>
      <w:sz w:val="24"/>
      <w:szCs w:val="24"/>
    </w:rPr>
  </w:style>
  <w:style w:type="paragraph" w:customStyle="1" w:styleId="21">
    <w:name w:val="标题 21"/>
    <w:basedOn w:val="a"/>
    <w:uiPriority w:val="1"/>
    <w:qFormat/>
    <w:rsid w:val="00A31C74"/>
    <w:pPr>
      <w:spacing w:before="16"/>
      <w:ind w:left="1183"/>
      <w:outlineLvl w:val="2"/>
    </w:pPr>
    <w:rPr>
      <w:rFonts w:ascii="PMingLiU-ExtB" w:eastAsia="PMingLiU-ExtB" w:hAnsi="PMingLiU-ExtB" w:cs="PMingLiU-ExtB"/>
      <w:b/>
      <w:bCs/>
      <w:sz w:val="21"/>
      <w:szCs w:val="21"/>
    </w:rPr>
  </w:style>
  <w:style w:type="paragraph" w:customStyle="1" w:styleId="31">
    <w:name w:val="标题 31"/>
    <w:basedOn w:val="a"/>
    <w:uiPriority w:val="1"/>
    <w:qFormat/>
    <w:rsid w:val="00A31C74"/>
    <w:pPr>
      <w:ind w:left="1214"/>
      <w:outlineLvl w:val="3"/>
    </w:pPr>
    <w:rPr>
      <w:b/>
      <w:bCs/>
      <w:i/>
      <w:sz w:val="21"/>
      <w:szCs w:val="21"/>
    </w:rPr>
  </w:style>
  <w:style w:type="paragraph" w:styleId="a5">
    <w:name w:val="List Paragraph"/>
    <w:basedOn w:val="a"/>
    <w:uiPriority w:val="1"/>
    <w:qFormat/>
    <w:rsid w:val="00A31C74"/>
  </w:style>
  <w:style w:type="paragraph" w:customStyle="1" w:styleId="TableParagraph">
    <w:name w:val="Table Paragraph"/>
    <w:basedOn w:val="a"/>
    <w:uiPriority w:val="1"/>
    <w:qFormat/>
    <w:rsid w:val="00A31C74"/>
    <w:pPr>
      <w:spacing w:before="7"/>
      <w:ind w:left="106"/>
    </w:pPr>
  </w:style>
  <w:style w:type="paragraph" w:styleId="a6">
    <w:name w:val="header"/>
    <w:basedOn w:val="a"/>
    <w:link w:val="a7"/>
    <w:uiPriority w:val="99"/>
    <w:semiHidden/>
    <w:unhideWhenUsed/>
    <w:rsid w:val="001A0787"/>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semiHidden/>
    <w:rsid w:val="001A0787"/>
    <w:rPr>
      <w:rFonts w:ascii="华文细黑" w:eastAsia="华文细黑" w:hAnsi="华文细黑" w:cs="华文细黑"/>
      <w:sz w:val="18"/>
      <w:szCs w:val="18"/>
    </w:rPr>
  </w:style>
  <w:style w:type="paragraph" w:styleId="a8">
    <w:name w:val="footer"/>
    <w:basedOn w:val="a"/>
    <w:link w:val="a9"/>
    <w:uiPriority w:val="99"/>
    <w:semiHidden/>
    <w:unhideWhenUsed/>
    <w:rsid w:val="001A0787"/>
    <w:pPr>
      <w:tabs>
        <w:tab w:val="center" w:pos="4153"/>
        <w:tab w:val="right" w:pos="8306"/>
      </w:tabs>
      <w:snapToGrid w:val="0"/>
    </w:pPr>
    <w:rPr>
      <w:sz w:val="18"/>
      <w:szCs w:val="18"/>
    </w:rPr>
  </w:style>
  <w:style w:type="character" w:customStyle="1" w:styleId="a9">
    <w:name w:val="页脚字符"/>
    <w:basedOn w:val="a0"/>
    <w:link w:val="a8"/>
    <w:uiPriority w:val="99"/>
    <w:semiHidden/>
    <w:rsid w:val="001A0787"/>
    <w:rPr>
      <w:rFonts w:ascii="华文细黑" w:eastAsia="华文细黑" w:hAnsi="华文细黑" w:cs="华文细黑"/>
      <w:sz w:val="18"/>
      <w:szCs w:val="18"/>
    </w:rPr>
  </w:style>
  <w:style w:type="character" w:styleId="aa">
    <w:name w:val="Hyperlink"/>
    <w:basedOn w:val="a0"/>
    <w:unhideWhenUsed/>
    <w:rsid w:val="00081A07"/>
    <w:rPr>
      <w:color w:val="0000FF" w:themeColor="hyperlink"/>
      <w:u w:val="single"/>
    </w:rPr>
  </w:style>
  <w:style w:type="paragraph" w:styleId="ab">
    <w:name w:val="Normal (Web)"/>
    <w:basedOn w:val="a"/>
    <w:rsid w:val="00044B36"/>
    <w:pPr>
      <w:widowControl/>
      <w:autoSpaceDE/>
      <w:autoSpaceDN/>
    </w:pPr>
    <w:rPr>
      <w:rFonts w:ascii="宋体" w:eastAsia="宋体" w:hAnsi="宋体" w:cs="宋体"/>
      <w:sz w:val="24"/>
      <w:szCs w:val="24"/>
      <w:lang w:eastAsia="zh-CN"/>
    </w:rPr>
  </w:style>
  <w:style w:type="character" w:customStyle="1" w:styleId="a4">
    <w:name w:val="正文文本字符"/>
    <w:basedOn w:val="a0"/>
    <w:link w:val="a3"/>
    <w:uiPriority w:val="1"/>
    <w:rsid w:val="00B803AC"/>
    <w:rPr>
      <w:rFonts w:ascii="华文细黑" w:eastAsia="华文细黑" w:hAnsi="华文细黑" w:cs="华文细黑"/>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specchemllc.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CB64-0343-2241-8D1A-2473FDEE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426</Words>
  <Characters>2429</Characters>
  <Application>Microsoft Macintosh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lin</dc:creator>
  <cp:lastModifiedBy>Chaoqun Li</cp:lastModifiedBy>
  <cp:revision>2</cp:revision>
  <dcterms:created xsi:type="dcterms:W3CDTF">2017-09-03T13:49:00Z</dcterms:created>
  <dcterms:modified xsi:type="dcterms:W3CDTF">2017-09-03T13:49:00Z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Microsoft® Publisher 2010</vt:lpwstr>
  </property>
  <property fmtid="{D5CDD505-2E9C-101B-9397-08002B2CF9AE}" pid="4" name="LastSaved">
    <vt:filetime>2017-06-16T00:00:00Z</vt:filetime>
  </property>
</Properties>
</file>